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XSpec="center" w:tblpY="-495"/>
        <w:bidiVisual/>
        <w:tblW w:w="0" w:type="auto"/>
        <w:tblLook w:val="0000" w:firstRow="0" w:lastRow="0" w:firstColumn="0" w:lastColumn="0" w:noHBand="0" w:noVBand="0"/>
      </w:tblPr>
      <w:tblGrid>
        <w:gridCol w:w="3725"/>
        <w:gridCol w:w="1801"/>
        <w:gridCol w:w="3834"/>
      </w:tblGrid>
      <w:tr w:rsidR="001B07A9" w:rsidTr="00A54B3D">
        <w:trPr>
          <w:cantSplit/>
        </w:trPr>
        <w:tc>
          <w:tcPr>
            <w:tcW w:w="3725" w:type="dxa"/>
          </w:tcPr>
          <w:p w:rsidR="001B07A9" w:rsidRDefault="001B07A9" w:rsidP="00A54B3D">
            <w:pPr>
              <w:pStyle w:val="Heading1"/>
              <w:rPr>
                <w:sz w:val="16"/>
                <w:rtl/>
              </w:rPr>
            </w:pPr>
            <w:bookmarkStart w:id="0" w:name="OLE_LINK4"/>
            <w:bookmarkStart w:id="1" w:name="_GoBack"/>
            <w:bookmarkEnd w:id="1"/>
          </w:p>
          <w:p w:rsidR="001B07A9" w:rsidRDefault="001B07A9" w:rsidP="00A54B3D">
            <w:pPr>
              <w:pStyle w:val="Heading4"/>
              <w:rPr>
                <w:sz w:val="24"/>
              </w:rPr>
            </w:pPr>
            <w:r>
              <w:rPr>
                <w:sz w:val="24"/>
              </w:rPr>
              <w:t>AFRICAN UNION</w:t>
            </w:r>
          </w:p>
        </w:tc>
        <w:tc>
          <w:tcPr>
            <w:tcW w:w="1801" w:type="dxa"/>
            <w:vMerge w:val="restart"/>
          </w:tcPr>
          <w:p w:rsidR="001B07A9" w:rsidRDefault="001B07A9" w:rsidP="00A54B3D">
            <w:pPr>
              <w:jc w:val="center"/>
              <w:rPr>
                <w:sz w:val="6"/>
              </w:rPr>
            </w:pPr>
          </w:p>
          <w:p w:rsidR="001B07A9" w:rsidRDefault="001B07A9" w:rsidP="00A54B3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73211" cy="619760"/>
                  <wp:effectExtent l="0" t="0" r="3175" b="889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667" cy="620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4" w:type="dxa"/>
          </w:tcPr>
          <w:p w:rsidR="001B07A9" w:rsidRDefault="001B07A9" w:rsidP="00A54B3D">
            <w:pPr>
              <w:pStyle w:val="Heading1"/>
              <w:rPr>
                <w:sz w:val="16"/>
              </w:rPr>
            </w:pPr>
          </w:p>
          <w:p w:rsidR="001B07A9" w:rsidRDefault="001B07A9" w:rsidP="00A54B3D">
            <w:pPr>
              <w:pStyle w:val="Heading4"/>
              <w:rPr>
                <w:sz w:val="24"/>
              </w:rPr>
            </w:pPr>
            <w:r>
              <w:rPr>
                <w:sz w:val="24"/>
              </w:rPr>
              <w:t>UNION AFRICAINE</w:t>
            </w:r>
          </w:p>
        </w:tc>
      </w:tr>
      <w:tr w:rsidR="001B07A9" w:rsidTr="00A54B3D">
        <w:trPr>
          <w:cantSplit/>
          <w:trHeight w:val="674"/>
        </w:trPr>
        <w:tc>
          <w:tcPr>
            <w:tcW w:w="3725" w:type="dxa"/>
            <w:tcBorders>
              <w:bottom w:val="single" w:sz="4" w:space="0" w:color="auto"/>
            </w:tcBorders>
          </w:tcPr>
          <w:p w:rsidR="001B07A9" w:rsidRDefault="001B07A9" w:rsidP="00A54B3D">
            <w:pPr>
              <w:jc w:val="center"/>
            </w:pPr>
            <w:r>
              <w:object w:dxaOrig="1815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pt;height:30pt" o:ole="">
                  <v:imagedata r:id="rId9" o:title=""/>
                </v:shape>
                <o:OLEObject Type="Embed" ProgID="PBrush" ShapeID="_x0000_i1025" DrawAspect="Content" ObjectID="_1568197961" r:id="rId10"/>
              </w:object>
            </w:r>
          </w:p>
        </w:tc>
        <w:tc>
          <w:tcPr>
            <w:tcW w:w="1801" w:type="dxa"/>
            <w:vMerge/>
            <w:tcBorders>
              <w:bottom w:val="single" w:sz="4" w:space="0" w:color="auto"/>
            </w:tcBorders>
          </w:tcPr>
          <w:p w:rsidR="001B07A9" w:rsidRDefault="001B07A9" w:rsidP="00A54B3D"/>
        </w:tc>
        <w:tc>
          <w:tcPr>
            <w:tcW w:w="3834" w:type="dxa"/>
            <w:tcBorders>
              <w:bottom w:val="single" w:sz="4" w:space="0" w:color="auto"/>
            </w:tcBorders>
          </w:tcPr>
          <w:p w:rsidR="001B07A9" w:rsidRPr="00984AD4" w:rsidRDefault="001B07A9" w:rsidP="00A54B3D">
            <w:pPr>
              <w:rPr>
                <w:b/>
                <w:bCs/>
                <w:sz w:val="2"/>
                <w:szCs w:val="8"/>
              </w:rPr>
            </w:pPr>
          </w:p>
          <w:p w:rsidR="001B07A9" w:rsidRDefault="001B07A9" w:rsidP="00A54B3D">
            <w:pPr>
              <w:pStyle w:val="Heading4"/>
            </w:pPr>
            <w:r>
              <w:rPr>
                <w:sz w:val="24"/>
              </w:rPr>
              <w:t>UNIÃO AFRICANA</w:t>
            </w:r>
          </w:p>
        </w:tc>
      </w:tr>
      <w:tr w:rsidR="001B07A9" w:rsidTr="00A54B3D">
        <w:trPr>
          <w:cantSplit/>
        </w:trPr>
        <w:tc>
          <w:tcPr>
            <w:tcW w:w="93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B07A9" w:rsidRPr="00B10F26" w:rsidRDefault="001B07A9" w:rsidP="00A54B3D">
            <w:pPr>
              <w:pStyle w:val="Heading5"/>
              <w:rPr>
                <w:b w:val="0"/>
                <w:bCs/>
                <w:lang w:val="en-US"/>
              </w:rPr>
            </w:pPr>
            <w:r w:rsidRPr="00B10F26">
              <w:rPr>
                <w:b w:val="0"/>
                <w:bCs/>
                <w:lang w:val="en-US"/>
              </w:rPr>
              <w:t>Addis Ababa, ETHIOPIA      P. O. Box 3243    Telephone:   011-551 7700    Fax :  011-551 7844</w:t>
            </w:r>
          </w:p>
          <w:p w:rsidR="001B07A9" w:rsidRPr="00B2361A" w:rsidRDefault="001B07A9" w:rsidP="00A54B3D">
            <w:pPr>
              <w:jc w:val="center"/>
            </w:pPr>
            <w:r>
              <w:rPr>
                <w:lang w:val="fr-FR"/>
              </w:rPr>
              <w:t xml:space="preserve">website:   </w:t>
            </w:r>
            <w:hyperlink r:id="rId11" w:history="1">
              <w:r w:rsidRPr="00DD63B2">
                <w:rPr>
                  <w:rStyle w:val="Hyperlink"/>
                </w:rPr>
                <w:t>www.au.int</w:t>
              </w:r>
            </w:hyperlink>
          </w:p>
        </w:tc>
      </w:tr>
      <w:bookmarkEnd w:id="0"/>
    </w:tbl>
    <w:p w:rsidR="008647C9" w:rsidRPr="00E22CC7" w:rsidRDefault="008647C9" w:rsidP="00A43010">
      <w:pPr>
        <w:bidi/>
        <w:spacing w:after="0" w:line="240" w:lineRule="auto"/>
        <w:jc w:val="both"/>
        <w:rPr>
          <w:rFonts w:cs="Simplified Arabic"/>
          <w:sz w:val="28"/>
          <w:szCs w:val="28"/>
        </w:rPr>
      </w:pPr>
    </w:p>
    <w:p w:rsidR="008D54B0" w:rsidRPr="00E22CC7" w:rsidRDefault="008D54B0" w:rsidP="00A43010">
      <w:pPr>
        <w:bidi/>
        <w:spacing w:after="0" w:line="240" w:lineRule="auto"/>
        <w:jc w:val="center"/>
        <w:rPr>
          <w:rFonts w:cs="Simplified Arabic"/>
          <w:sz w:val="28"/>
          <w:szCs w:val="28"/>
          <w:rtl/>
          <w:lang w:bidi="ar-DZ"/>
        </w:rPr>
      </w:pPr>
    </w:p>
    <w:p w:rsidR="008D54B0" w:rsidRPr="00E22CC7" w:rsidRDefault="008D54B0" w:rsidP="00A43010">
      <w:pPr>
        <w:bidi/>
        <w:spacing w:after="0" w:line="240" w:lineRule="auto"/>
        <w:jc w:val="center"/>
        <w:rPr>
          <w:rFonts w:cs="Simplified Arabic"/>
          <w:sz w:val="28"/>
          <w:szCs w:val="28"/>
          <w:lang w:bidi="ar-DZ"/>
        </w:rPr>
      </w:pPr>
    </w:p>
    <w:p w:rsidR="008D54B0" w:rsidRDefault="008D54B0" w:rsidP="008D54B0">
      <w:pPr>
        <w:bidi/>
        <w:spacing w:after="100" w:afterAutospacing="1" w:line="240" w:lineRule="auto"/>
        <w:jc w:val="center"/>
        <w:rPr>
          <w:rFonts w:cs="Simplified Arabic"/>
          <w:sz w:val="28"/>
          <w:szCs w:val="28"/>
          <w:rtl/>
          <w:lang w:bidi="ar-DZ"/>
        </w:rPr>
      </w:pPr>
    </w:p>
    <w:p w:rsidR="00A25AAD" w:rsidRPr="00E22CC7" w:rsidRDefault="005A1CF1" w:rsidP="00F670E5">
      <w:pPr>
        <w:bidi/>
        <w:spacing w:after="100" w:afterAutospacing="1" w:line="240" w:lineRule="auto"/>
        <w:jc w:val="center"/>
        <w:rPr>
          <w:rFonts w:cs="Simplified Arabic"/>
          <w:b/>
          <w:bCs/>
          <w:sz w:val="48"/>
          <w:szCs w:val="48"/>
          <w:rtl/>
          <w:lang w:bidi="ar-DZ"/>
        </w:rPr>
      </w:pPr>
      <w:r w:rsidRPr="00E22CC7">
        <w:rPr>
          <w:rFonts w:cs="Simplified Arabic" w:hint="cs"/>
          <w:b/>
          <w:bCs/>
          <w:sz w:val="48"/>
          <w:szCs w:val="48"/>
          <w:rtl/>
          <w:lang w:bidi="ar-DZ"/>
        </w:rPr>
        <w:t>مشروع الموقف الأفريقي الموح</w:t>
      </w:r>
      <w:r w:rsidR="000F3746">
        <w:rPr>
          <w:rFonts w:cs="Simplified Arabic" w:hint="cs"/>
          <w:b/>
          <w:bCs/>
          <w:sz w:val="48"/>
          <w:szCs w:val="48"/>
          <w:rtl/>
          <w:lang w:bidi="ar-DZ"/>
        </w:rPr>
        <w:t>ّ</w:t>
      </w:r>
      <w:r w:rsidRPr="00E22CC7">
        <w:rPr>
          <w:rFonts w:cs="Simplified Arabic" w:hint="cs"/>
          <w:b/>
          <w:bCs/>
          <w:sz w:val="48"/>
          <w:szCs w:val="48"/>
          <w:rtl/>
          <w:lang w:bidi="ar-DZ"/>
        </w:rPr>
        <w:t>د</w:t>
      </w:r>
    </w:p>
    <w:p w:rsidR="001B07A9" w:rsidRPr="00E22CC7" w:rsidRDefault="00761E96" w:rsidP="00761E96">
      <w:pPr>
        <w:bidi/>
        <w:spacing w:after="100" w:afterAutospacing="1" w:line="240" w:lineRule="auto"/>
        <w:jc w:val="center"/>
        <w:rPr>
          <w:rFonts w:cs="Simplified Arabic"/>
          <w:b/>
          <w:bCs/>
          <w:sz w:val="48"/>
          <w:szCs w:val="48"/>
          <w:rtl/>
          <w:lang w:bidi="ar-DZ"/>
        </w:rPr>
      </w:pPr>
      <w:r>
        <w:rPr>
          <w:rFonts w:cs="Simplified Arabic" w:hint="cs"/>
          <w:b/>
          <w:bCs/>
          <w:sz w:val="48"/>
          <w:szCs w:val="48"/>
          <w:rtl/>
          <w:lang w:bidi="ar-DZ"/>
        </w:rPr>
        <w:t>إزاء</w:t>
      </w:r>
    </w:p>
    <w:p w:rsidR="005A1CF1" w:rsidRPr="00E22CC7" w:rsidRDefault="002E61DC" w:rsidP="00B55E1D">
      <w:pPr>
        <w:bidi/>
        <w:spacing w:after="100" w:afterAutospacing="1" w:line="240" w:lineRule="auto"/>
        <w:jc w:val="center"/>
        <w:rPr>
          <w:rFonts w:cs="Simplified Arabic"/>
          <w:b/>
          <w:bCs/>
          <w:sz w:val="48"/>
          <w:szCs w:val="48"/>
          <w:rtl/>
          <w:lang w:bidi="ar-DZ"/>
        </w:rPr>
      </w:pPr>
      <w:r w:rsidRPr="00E22CC7">
        <w:rPr>
          <w:rFonts w:cs="Simplified Arabic" w:hint="cs"/>
          <w:b/>
          <w:bCs/>
          <w:sz w:val="48"/>
          <w:szCs w:val="48"/>
          <w:rtl/>
          <w:lang w:bidi="ar-DZ"/>
        </w:rPr>
        <w:t>الاتفاق العالمي</w:t>
      </w:r>
      <w:r w:rsidR="00761E96">
        <w:rPr>
          <w:rFonts w:cs="Simplified Arabic" w:hint="cs"/>
          <w:b/>
          <w:bCs/>
          <w:sz w:val="48"/>
          <w:szCs w:val="48"/>
          <w:rtl/>
          <w:lang w:bidi="ar-DZ"/>
        </w:rPr>
        <w:t xml:space="preserve"> بشأنا</w:t>
      </w:r>
      <w:r w:rsidR="00722439" w:rsidRPr="00E22CC7">
        <w:rPr>
          <w:rFonts w:cs="Simplified Arabic" w:hint="cs"/>
          <w:b/>
          <w:bCs/>
          <w:sz w:val="48"/>
          <w:szCs w:val="48"/>
          <w:rtl/>
          <w:lang w:bidi="ar-DZ"/>
        </w:rPr>
        <w:t xml:space="preserve">لهجرة الآمنة </w:t>
      </w:r>
      <w:r w:rsidR="003D0ABA" w:rsidRPr="00E22CC7">
        <w:rPr>
          <w:rFonts w:cs="Simplified Arabic" w:hint="cs"/>
          <w:b/>
          <w:bCs/>
          <w:sz w:val="48"/>
          <w:szCs w:val="48"/>
          <w:rtl/>
          <w:lang w:bidi="ar-DZ"/>
        </w:rPr>
        <w:t>والمنظّمة</w:t>
      </w:r>
      <w:r w:rsidR="00630C3E">
        <w:rPr>
          <w:rFonts w:cs="Simplified Arabic" w:hint="cs"/>
          <w:b/>
          <w:bCs/>
          <w:sz w:val="48"/>
          <w:szCs w:val="48"/>
          <w:rtl/>
          <w:lang w:bidi="ar-DZ"/>
        </w:rPr>
        <w:t>والقانونية</w:t>
      </w:r>
    </w:p>
    <w:p w:rsidR="001E5355" w:rsidRDefault="001E5355" w:rsidP="008D54B0">
      <w:pPr>
        <w:bidi/>
        <w:spacing w:after="100" w:afterAutospacing="1" w:line="240" w:lineRule="auto"/>
        <w:jc w:val="center"/>
        <w:rPr>
          <w:rFonts w:cs="Simplified Arabic"/>
          <w:b/>
          <w:bCs/>
          <w:sz w:val="36"/>
          <w:szCs w:val="36"/>
          <w:rtl/>
          <w:lang w:bidi="ar-DZ"/>
        </w:rPr>
      </w:pPr>
    </w:p>
    <w:p w:rsidR="00184FD8" w:rsidRPr="00FF12C0" w:rsidRDefault="00184FD8" w:rsidP="001E5355">
      <w:pPr>
        <w:bidi/>
        <w:spacing w:after="100" w:afterAutospacing="1" w:line="240" w:lineRule="auto"/>
        <w:jc w:val="center"/>
        <w:rPr>
          <w:rFonts w:cs="Simplified Arabic"/>
          <w:b/>
          <w:bCs/>
          <w:sz w:val="36"/>
          <w:szCs w:val="36"/>
          <w:rtl/>
          <w:lang w:bidi="ar-DZ"/>
        </w:rPr>
      </w:pPr>
      <w:r w:rsidRPr="00FF12C0">
        <w:rPr>
          <w:rFonts w:cs="Simplified Arabic" w:hint="cs"/>
          <w:b/>
          <w:bCs/>
          <w:sz w:val="36"/>
          <w:szCs w:val="36"/>
          <w:rtl/>
          <w:lang w:bidi="ar-DZ"/>
        </w:rPr>
        <w:t>أكتوبر 2017</w:t>
      </w:r>
    </w:p>
    <w:p w:rsidR="001E5355" w:rsidRDefault="001E5355" w:rsidP="008D54B0">
      <w:pPr>
        <w:bidi/>
        <w:spacing w:after="100" w:afterAutospacing="1" w:line="240" w:lineRule="auto"/>
        <w:jc w:val="center"/>
        <w:rPr>
          <w:rFonts w:cs="Simplified Arabic"/>
          <w:b/>
          <w:bCs/>
          <w:sz w:val="36"/>
          <w:szCs w:val="36"/>
          <w:rtl/>
          <w:lang w:bidi="ar-DZ"/>
        </w:rPr>
      </w:pPr>
    </w:p>
    <w:p w:rsidR="004B16DB" w:rsidRPr="00FF12C0" w:rsidRDefault="00647F7F" w:rsidP="001E5355">
      <w:pPr>
        <w:bidi/>
        <w:spacing w:after="100" w:afterAutospacing="1" w:line="240" w:lineRule="auto"/>
        <w:jc w:val="center"/>
        <w:rPr>
          <w:rFonts w:cs="Simplified Arabic"/>
          <w:b/>
          <w:bCs/>
          <w:sz w:val="36"/>
          <w:szCs w:val="36"/>
          <w:rtl/>
          <w:lang w:bidi="ar-DZ"/>
        </w:rPr>
      </w:pPr>
      <w:r w:rsidRPr="00FF12C0">
        <w:rPr>
          <w:rFonts w:cs="Simplified Arabic" w:hint="cs"/>
          <w:b/>
          <w:bCs/>
          <w:sz w:val="36"/>
          <w:szCs w:val="36"/>
          <w:rtl/>
          <w:lang w:bidi="ar-DZ"/>
        </w:rPr>
        <w:t>أفريقيا موحّدة، صوت واحد، ورسالة واحدة</w:t>
      </w:r>
    </w:p>
    <w:p w:rsidR="004B16DB" w:rsidRDefault="004B16DB" w:rsidP="008D54B0">
      <w:pPr>
        <w:jc w:val="center"/>
        <w:rPr>
          <w:rtl/>
          <w:lang w:bidi="ar-DZ"/>
        </w:rPr>
      </w:pPr>
      <w:r>
        <w:rPr>
          <w:rtl/>
          <w:lang w:bidi="ar-DZ"/>
        </w:rPr>
        <w:br w:type="page"/>
      </w:r>
    </w:p>
    <w:p w:rsidR="00184FD8" w:rsidRPr="00BC5B3A" w:rsidRDefault="00C674D4" w:rsidP="00FF1900">
      <w:pPr>
        <w:pStyle w:val="ListParagraph"/>
        <w:numPr>
          <w:ilvl w:val="0"/>
          <w:numId w:val="1"/>
        </w:numPr>
        <w:bidi/>
        <w:spacing w:after="0" w:line="240" w:lineRule="auto"/>
        <w:ind w:left="360"/>
        <w:contextualSpacing w:val="0"/>
        <w:jc w:val="both"/>
        <w:rPr>
          <w:rFonts w:cs="Simplified Arabic"/>
          <w:b/>
          <w:bCs/>
          <w:color w:val="2E74B5" w:themeColor="accent1" w:themeShade="BF"/>
          <w:sz w:val="28"/>
          <w:szCs w:val="28"/>
          <w:lang w:bidi="ar-DZ"/>
        </w:rPr>
      </w:pPr>
      <w:r w:rsidRPr="00BC5B3A">
        <w:rPr>
          <w:rFonts w:cs="Simplified Arabic" w:hint="cs"/>
          <w:b/>
          <w:bCs/>
          <w:color w:val="2E74B5" w:themeColor="accent1" w:themeShade="BF"/>
          <w:sz w:val="28"/>
          <w:szCs w:val="28"/>
          <w:rtl/>
          <w:lang w:bidi="ar-DZ"/>
        </w:rPr>
        <w:lastRenderedPageBreak/>
        <w:t xml:space="preserve">ملاحظات تمهيدية، </w:t>
      </w:r>
      <w:r w:rsidR="003D200D" w:rsidRPr="00BC5B3A">
        <w:rPr>
          <w:rFonts w:cs="Simplified Arabic" w:hint="cs"/>
          <w:b/>
          <w:bCs/>
          <w:color w:val="2E74B5" w:themeColor="accent1" w:themeShade="BF"/>
          <w:sz w:val="28"/>
          <w:szCs w:val="28"/>
          <w:rtl/>
          <w:lang w:bidi="ar-DZ"/>
        </w:rPr>
        <w:t>والخلفية والسياق</w:t>
      </w:r>
    </w:p>
    <w:p w:rsidR="00FF1900" w:rsidRPr="00FF1900" w:rsidRDefault="00FF1900" w:rsidP="00FF1900">
      <w:pPr>
        <w:bidi/>
        <w:spacing w:after="0" w:line="240" w:lineRule="auto"/>
        <w:jc w:val="both"/>
        <w:rPr>
          <w:rFonts w:cs="Simplified Arabic"/>
          <w:sz w:val="28"/>
          <w:szCs w:val="28"/>
          <w:lang w:bidi="ar-DZ"/>
        </w:rPr>
      </w:pPr>
    </w:p>
    <w:p w:rsidR="003D200D" w:rsidRDefault="003D0BC5" w:rsidP="00776A5B">
      <w:pPr>
        <w:pStyle w:val="ListParagraph"/>
        <w:numPr>
          <w:ilvl w:val="1"/>
          <w:numId w:val="1"/>
        </w:numPr>
        <w:bidi/>
        <w:spacing w:after="0" w:line="240" w:lineRule="auto"/>
        <w:jc w:val="both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تميّز</w:t>
      </w:r>
      <w:r w:rsidR="00305C6B" w:rsidRPr="00305C6B">
        <w:rPr>
          <w:rFonts w:cs="Simplified Arabic" w:hint="cs"/>
          <w:sz w:val="28"/>
          <w:szCs w:val="28"/>
          <w:rtl/>
          <w:lang w:bidi="ar-DZ"/>
        </w:rPr>
        <w:t>العقدالماضي</w:t>
      </w:r>
      <w:r w:rsidR="005F7775">
        <w:rPr>
          <w:rFonts w:cs="Simplified Arabic" w:hint="cs"/>
          <w:sz w:val="28"/>
          <w:szCs w:val="28"/>
          <w:rtl/>
          <w:lang w:bidi="ar-DZ"/>
        </w:rPr>
        <w:t xml:space="preserve">بزيادة </w:t>
      </w:r>
      <w:r w:rsidR="00F14846">
        <w:rPr>
          <w:rFonts w:cs="Simplified Arabic" w:hint="cs"/>
          <w:sz w:val="28"/>
          <w:szCs w:val="28"/>
          <w:rtl/>
          <w:lang w:bidi="ar-DZ"/>
        </w:rPr>
        <w:t xml:space="preserve">الهجرة في </w:t>
      </w:r>
      <w:r w:rsidR="00402AA5">
        <w:rPr>
          <w:rFonts w:cs="Simplified Arabic" w:hint="cs"/>
          <w:sz w:val="28"/>
          <w:szCs w:val="28"/>
          <w:rtl/>
          <w:lang w:bidi="ar-DZ"/>
        </w:rPr>
        <w:t>أ</w:t>
      </w:r>
      <w:r w:rsidR="00F14846">
        <w:rPr>
          <w:rFonts w:cs="Simplified Arabic" w:hint="cs"/>
          <w:sz w:val="28"/>
          <w:szCs w:val="28"/>
          <w:rtl/>
          <w:lang w:bidi="ar-DZ"/>
        </w:rPr>
        <w:t>فريقيا</w:t>
      </w:r>
      <w:r w:rsidR="002771CA">
        <w:rPr>
          <w:rFonts w:cs="Simplified Arabic" w:hint="cs"/>
          <w:sz w:val="28"/>
          <w:szCs w:val="28"/>
          <w:rtl/>
          <w:lang w:bidi="ar-DZ"/>
        </w:rPr>
        <w:t xml:space="preserve"> نتيجة لتعدد </w:t>
      </w:r>
      <w:r w:rsidR="00C971F6">
        <w:rPr>
          <w:rFonts w:cs="Simplified Arabic" w:hint="cs"/>
          <w:sz w:val="28"/>
          <w:szCs w:val="28"/>
          <w:rtl/>
          <w:lang w:bidi="ar-DZ"/>
        </w:rPr>
        <w:t>آليات</w:t>
      </w:r>
      <w:r w:rsidR="00041A28">
        <w:rPr>
          <w:rFonts w:cs="Simplified Arabic" w:hint="cs"/>
          <w:sz w:val="28"/>
          <w:szCs w:val="28"/>
          <w:rtl/>
          <w:lang w:bidi="ar-DZ"/>
        </w:rPr>
        <w:t xml:space="preserve"> "ال</w:t>
      </w:r>
      <w:r w:rsidR="00664CDF">
        <w:rPr>
          <w:rFonts w:cs="Simplified Arabic" w:hint="cs"/>
          <w:sz w:val="28"/>
          <w:szCs w:val="28"/>
          <w:rtl/>
          <w:lang w:bidi="ar-DZ"/>
        </w:rPr>
        <w:t>دفع</w:t>
      </w:r>
      <w:r w:rsidR="00041A28">
        <w:rPr>
          <w:rFonts w:cs="Simplified Arabic" w:hint="cs"/>
          <w:sz w:val="28"/>
          <w:szCs w:val="28"/>
          <w:rtl/>
          <w:lang w:bidi="ar-DZ"/>
        </w:rPr>
        <w:t>والجذب"</w:t>
      </w:r>
      <w:r w:rsidR="00C971F6">
        <w:rPr>
          <w:rFonts w:cs="Simplified Arabic" w:hint="cs"/>
          <w:sz w:val="28"/>
          <w:szCs w:val="28"/>
          <w:rtl/>
          <w:lang w:bidi="ar-DZ"/>
        </w:rPr>
        <w:t xml:space="preserve"> المعقّدة</w:t>
      </w:r>
      <w:r w:rsidR="007C05FA">
        <w:rPr>
          <w:rFonts w:cs="Simplified Arabic" w:hint="cs"/>
          <w:sz w:val="28"/>
          <w:szCs w:val="28"/>
          <w:rtl/>
          <w:lang w:bidi="ar-DZ"/>
        </w:rPr>
        <w:t>.</w:t>
      </w:r>
      <w:r w:rsidR="00305C6B" w:rsidRPr="00443600">
        <w:rPr>
          <w:rFonts w:cs="Simplified Arabic" w:hint="cs"/>
          <w:sz w:val="28"/>
          <w:szCs w:val="28"/>
          <w:rtl/>
          <w:lang w:bidi="ar-DZ"/>
        </w:rPr>
        <w:t>وتشملبعضعوامل</w:t>
      </w:r>
      <w:r w:rsidR="00305C6B" w:rsidRPr="00443600">
        <w:rPr>
          <w:rFonts w:cs="Simplified Arabic"/>
          <w:sz w:val="28"/>
          <w:szCs w:val="28"/>
          <w:rtl/>
          <w:lang w:bidi="ar-DZ"/>
        </w:rPr>
        <w:t xml:space="preserve"> "</w:t>
      </w:r>
      <w:r w:rsidR="00305C6B" w:rsidRPr="00443600">
        <w:rPr>
          <w:rFonts w:cs="Simplified Arabic" w:hint="cs"/>
          <w:sz w:val="28"/>
          <w:szCs w:val="28"/>
          <w:rtl/>
          <w:lang w:bidi="ar-DZ"/>
        </w:rPr>
        <w:t>ال</w:t>
      </w:r>
      <w:r w:rsidR="00A56F12">
        <w:rPr>
          <w:rFonts w:cs="Simplified Arabic" w:hint="cs"/>
          <w:sz w:val="28"/>
          <w:szCs w:val="28"/>
          <w:rtl/>
        </w:rPr>
        <w:t>د</w:t>
      </w:r>
      <w:r w:rsidR="00664CDF">
        <w:rPr>
          <w:rFonts w:cs="Simplified Arabic" w:hint="cs"/>
          <w:sz w:val="28"/>
          <w:szCs w:val="28"/>
          <w:rtl/>
          <w:lang w:bidi="ar-DZ"/>
        </w:rPr>
        <w:t>فع</w:t>
      </w:r>
      <w:r w:rsidR="00A56F12">
        <w:rPr>
          <w:rFonts w:cs="Simplified Arabic" w:hint="cs"/>
          <w:sz w:val="28"/>
          <w:szCs w:val="28"/>
          <w:rtl/>
          <w:lang w:bidi="ar-DZ"/>
        </w:rPr>
        <w:t>والجذب</w:t>
      </w:r>
      <w:r w:rsidR="00305C6B" w:rsidRPr="00443600">
        <w:rPr>
          <w:rFonts w:cs="Simplified Arabic"/>
          <w:sz w:val="28"/>
          <w:szCs w:val="28"/>
          <w:rtl/>
          <w:lang w:bidi="ar-DZ"/>
        </w:rPr>
        <w:t>"</w:t>
      </w:r>
      <w:r w:rsidR="00664CDF">
        <w:rPr>
          <w:rFonts w:cs="Simplified Arabic" w:hint="cs"/>
          <w:sz w:val="28"/>
          <w:szCs w:val="28"/>
          <w:rtl/>
          <w:lang w:bidi="ar-DZ"/>
        </w:rPr>
        <w:t>،</w:t>
      </w:r>
      <w:r w:rsidR="00305C6B" w:rsidRPr="00443600">
        <w:rPr>
          <w:rFonts w:cs="Simplified Arabic" w:hint="cs"/>
          <w:sz w:val="28"/>
          <w:szCs w:val="28"/>
          <w:rtl/>
          <w:lang w:bidi="ar-DZ"/>
        </w:rPr>
        <w:t>ال</w:t>
      </w:r>
      <w:r w:rsidR="00B55E1D">
        <w:rPr>
          <w:rFonts w:cs="Simplified Arabic" w:hint="cs"/>
          <w:sz w:val="28"/>
          <w:szCs w:val="28"/>
          <w:rtl/>
          <w:lang w:bidi="ar-DZ"/>
        </w:rPr>
        <w:t xml:space="preserve">نزاعات </w:t>
      </w:r>
      <w:r w:rsidR="00305C6B" w:rsidRPr="00443600">
        <w:rPr>
          <w:rFonts w:cs="Simplified Arabic" w:hint="cs"/>
          <w:sz w:val="28"/>
          <w:szCs w:val="28"/>
          <w:rtl/>
          <w:lang w:bidi="ar-DZ"/>
        </w:rPr>
        <w:t>والإرهابوالفقروعدمالاستقرارالسياسي</w:t>
      </w:r>
      <w:r w:rsidR="000C6B86">
        <w:rPr>
          <w:rFonts w:cs="Simplified Arabic" w:hint="cs"/>
          <w:sz w:val="28"/>
          <w:szCs w:val="28"/>
          <w:rtl/>
          <w:lang w:bidi="ar-DZ"/>
        </w:rPr>
        <w:t xml:space="preserve">إضافة إلى </w:t>
      </w:r>
      <w:r w:rsidR="00305C6B" w:rsidRPr="00443600">
        <w:rPr>
          <w:rFonts w:cs="Simplified Arabic" w:hint="cs"/>
          <w:sz w:val="28"/>
          <w:szCs w:val="28"/>
          <w:rtl/>
          <w:lang w:bidi="ar-DZ"/>
        </w:rPr>
        <w:t>انعدامالفرصالاجتماعية</w:t>
      </w:r>
      <w:r w:rsidR="00AA6A46">
        <w:rPr>
          <w:rFonts w:cs="Simplified Arabic" w:hint="cs"/>
          <w:sz w:val="28"/>
          <w:szCs w:val="28"/>
          <w:rtl/>
          <w:lang w:bidi="ar-DZ"/>
        </w:rPr>
        <w:t xml:space="preserve"> والاقتصادية</w:t>
      </w:r>
      <w:r w:rsidR="00305C6B" w:rsidRPr="00443600">
        <w:rPr>
          <w:rFonts w:cs="Simplified Arabic" w:hint="cs"/>
          <w:sz w:val="28"/>
          <w:szCs w:val="28"/>
          <w:rtl/>
          <w:lang w:bidi="ar-DZ"/>
        </w:rPr>
        <w:t>في</w:t>
      </w:r>
      <w:r w:rsidR="00B55E1D">
        <w:rPr>
          <w:rFonts w:cs="Simplified Arabic" w:hint="cs"/>
          <w:sz w:val="28"/>
          <w:szCs w:val="28"/>
          <w:rtl/>
          <w:lang w:bidi="ar-DZ"/>
        </w:rPr>
        <w:t>ال</w:t>
      </w:r>
      <w:r w:rsidR="00305C6B" w:rsidRPr="00443600">
        <w:rPr>
          <w:rFonts w:cs="Simplified Arabic" w:hint="cs"/>
          <w:sz w:val="28"/>
          <w:szCs w:val="28"/>
          <w:rtl/>
          <w:lang w:bidi="ar-DZ"/>
        </w:rPr>
        <w:t>بلدان</w:t>
      </w:r>
      <w:r w:rsidR="00B55E1D">
        <w:rPr>
          <w:rFonts w:cs="Simplified Arabic" w:hint="cs"/>
          <w:sz w:val="28"/>
          <w:szCs w:val="28"/>
          <w:rtl/>
          <w:lang w:bidi="ar-DZ"/>
        </w:rPr>
        <w:t>الأصلية</w:t>
      </w:r>
      <w:r w:rsidR="00305C6B" w:rsidRPr="00443600">
        <w:rPr>
          <w:rFonts w:cs="Simplified Arabic"/>
          <w:sz w:val="28"/>
          <w:szCs w:val="28"/>
          <w:rtl/>
          <w:lang w:bidi="ar-DZ"/>
        </w:rPr>
        <w:t xml:space="preserve">. </w:t>
      </w:r>
      <w:r w:rsidR="00305C6B" w:rsidRPr="00443600">
        <w:rPr>
          <w:rFonts w:cs="Simplified Arabic" w:hint="cs"/>
          <w:sz w:val="28"/>
          <w:szCs w:val="28"/>
          <w:rtl/>
          <w:lang w:bidi="ar-DZ"/>
        </w:rPr>
        <w:t>ونتيجةلذلك،</w:t>
      </w:r>
      <w:r w:rsidR="009D0F5E">
        <w:rPr>
          <w:rFonts w:cs="Simplified Arabic" w:hint="cs"/>
          <w:sz w:val="28"/>
          <w:szCs w:val="28"/>
          <w:rtl/>
          <w:lang w:bidi="ar-DZ"/>
        </w:rPr>
        <w:t>أصبح</w:t>
      </w:r>
      <w:r w:rsidR="00093263">
        <w:rPr>
          <w:rFonts w:cs="Simplified Arabic" w:hint="cs"/>
          <w:sz w:val="28"/>
          <w:szCs w:val="28"/>
          <w:rtl/>
          <w:lang w:bidi="ar-DZ"/>
        </w:rPr>
        <w:t xml:space="preserve"> الإغراء بوجود </w:t>
      </w:r>
      <w:r w:rsidR="00305C6B" w:rsidRPr="00443600">
        <w:rPr>
          <w:rFonts w:cs="Simplified Arabic" w:hint="cs"/>
          <w:sz w:val="28"/>
          <w:szCs w:val="28"/>
          <w:rtl/>
          <w:lang w:bidi="ar-DZ"/>
        </w:rPr>
        <w:t>فرصاقتصادية</w:t>
      </w:r>
      <w:r w:rsidR="00093263">
        <w:rPr>
          <w:rFonts w:cs="Simplified Arabic" w:hint="cs"/>
          <w:sz w:val="28"/>
          <w:szCs w:val="28"/>
          <w:rtl/>
          <w:lang w:bidi="ar-DZ"/>
        </w:rPr>
        <w:t xml:space="preserve"> أكبر</w:t>
      </w:r>
      <w:r w:rsidR="00305C6B" w:rsidRPr="00443600">
        <w:rPr>
          <w:rFonts w:cs="Simplified Arabic" w:hint="cs"/>
          <w:sz w:val="28"/>
          <w:szCs w:val="28"/>
          <w:rtl/>
          <w:lang w:bidi="ar-DZ"/>
        </w:rPr>
        <w:t>أونوعيةح</w:t>
      </w:r>
      <w:r w:rsidR="009A12ED">
        <w:rPr>
          <w:rFonts w:cs="Simplified Arabic" w:hint="cs"/>
          <w:sz w:val="28"/>
          <w:szCs w:val="28"/>
          <w:rtl/>
          <w:lang w:bidi="ar-DZ"/>
        </w:rPr>
        <w:t>ياة</w:t>
      </w:r>
      <w:r w:rsidR="00093263">
        <w:rPr>
          <w:rFonts w:cs="Simplified Arabic" w:hint="cs"/>
          <w:sz w:val="28"/>
          <w:szCs w:val="28"/>
          <w:rtl/>
          <w:lang w:bidi="ar-DZ"/>
        </w:rPr>
        <w:t xml:space="preserve"> أفضل، من بين أمور أخري،</w:t>
      </w:r>
      <w:r w:rsidR="0087399E">
        <w:rPr>
          <w:rFonts w:cs="Simplified Arabic" w:hint="cs"/>
          <w:sz w:val="28"/>
          <w:szCs w:val="28"/>
          <w:rtl/>
          <w:lang w:bidi="ar-DZ"/>
        </w:rPr>
        <w:t>في ال</w:t>
      </w:r>
      <w:r w:rsidR="00093263">
        <w:rPr>
          <w:rFonts w:cs="Simplified Arabic" w:hint="cs"/>
          <w:sz w:val="28"/>
          <w:szCs w:val="28"/>
          <w:rtl/>
          <w:lang w:bidi="ar-DZ"/>
        </w:rPr>
        <w:t>بلدان</w:t>
      </w:r>
      <w:r w:rsidR="0087399E">
        <w:rPr>
          <w:rFonts w:cs="Simplified Arabic" w:hint="cs"/>
          <w:sz w:val="28"/>
          <w:szCs w:val="28"/>
          <w:rtl/>
          <w:lang w:bidi="ar-DZ"/>
        </w:rPr>
        <w:t xml:space="preserve"> المضيفة</w:t>
      </w:r>
      <w:r w:rsidR="00093263">
        <w:rPr>
          <w:rFonts w:cs="Simplified Arabic" w:hint="cs"/>
          <w:sz w:val="28"/>
          <w:szCs w:val="28"/>
          <w:rtl/>
          <w:lang w:bidi="ar-DZ"/>
        </w:rPr>
        <w:t>،</w:t>
      </w:r>
      <w:r w:rsidR="00F006E3">
        <w:rPr>
          <w:rFonts w:cs="Simplified Arabic" w:hint="cs"/>
          <w:sz w:val="28"/>
          <w:szCs w:val="28"/>
          <w:rtl/>
          <w:lang w:bidi="ar-DZ"/>
        </w:rPr>
        <w:t xml:space="preserve">عامل </w:t>
      </w:r>
      <w:r w:rsidR="00D62E41">
        <w:rPr>
          <w:rFonts w:cs="Simplified Arabic" w:hint="cs"/>
          <w:sz w:val="28"/>
          <w:szCs w:val="28"/>
          <w:rtl/>
          <w:lang w:bidi="ar-DZ"/>
        </w:rPr>
        <w:t xml:space="preserve">بالغ الأهمية </w:t>
      </w:r>
      <w:r w:rsidR="00664CDF">
        <w:rPr>
          <w:rFonts w:cs="Simplified Arabic" w:hint="cs"/>
          <w:sz w:val="28"/>
          <w:szCs w:val="28"/>
          <w:rtl/>
          <w:lang w:bidi="ar-DZ"/>
        </w:rPr>
        <w:t xml:space="preserve">بالنسبة </w:t>
      </w:r>
      <w:r w:rsidR="00E96E1F">
        <w:rPr>
          <w:rFonts w:cs="Simplified Arabic" w:hint="cs"/>
          <w:sz w:val="28"/>
          <w:szCs w:val="28"/>
          <w:rtl/>
          <w:lang w:bidi="ar-DZ"/>
        </w:rPr>
        <w:t>ل</w:t>
      </w:r>
      <w:r w:rsidR="00630C3E">
        <w:rPr>
          <w:rFonts w:cs="Simplified Arabic" w:hint="cs"/>
          <w:sz w:val="28"/>
          <w:szCs w:val="28"/>
          <w:rtl/>
          <w:lang w:bidi="ar-DZ"/>
        </w:rPr>
        <w:t>ل</w:t>
      </w:r>
      <w:r w:rsidR="00E96E1F">
        <w:rPr>
          <w:rFonts w:cs="Simplified Arabic" w:hint="cs"/>
          <w:sz w:val="28"/>
          <w:szCs w:val="28"/>
          <w:rtl/>
          <w:lang w:bidi="ar-DZ"/>
        </w:rPr>
        <w:t>مهاجرين.</w:t>
      </w:r>
    </w:p>
    <w:p w:rsidR="002E0589" w:rsidRPr="002E0589" w:rsidRDefault="002E0589" w:rsidP="00A20443">
      <w:pPr>
        <w:bidi/>
        <w:spacing w:after="0" w:line="240" w:lineRule="auto"/>
        <w:contextualSpacing/>
        <w:jc w:val="both"/>
        <w:rPr>
          <w:rFonts w:cs="Simplified Arabic"/>
          <w:sz w:val="28"/>
          <w:szCs w:val="28"/>
          <w:lang w:bidi="ar-DZ"/>
        </w:rPr>
      </w:pPr>
    </w:p>
    <w:p w:rsidR="003B5675" w:rsidRDefault="002E0589" w:rsidP="00A20443">
      <w:pPr>
        <w:pStyle w:val="ListParagraph"/>
        <w:numPr>
          <w:ilvl w:val="1"/>
          <w:numId w:val="1"/>
        </w:numPr>
        <w:bidi/>
        <w:spacing w:after="0" w:line="240" w:lineRule="auto"/>
        <w:jc w:val="both"/>
        <w:rPr>
          <w:rFonts w:cs="Simplified Arabic"/>
          <w:sz w:val="28"/>
          <w:szCs w:val="28"/>
          <w:lang w:bidi="ar-DZ"/>
        </w:rPr>
      </w:pPr>
      <w:r w:rsidRPr="002E0589">
        <w:rPr>
          <w:rFonts w:cs="Simplified Arabic" w:hint="cs"/>
          <w:sz w:val="28"/>
          <w:szCs w:val="28"/>
          <w:rtl/>
          <w:lang w:bidi="ar-DZ"/>
        </w:rPr>
        <w:t>أد</w:t>
      </w:r>
      <w:r>
        <w:rPr>
          <w:rFonts w:cs="Simplified Arabic" w:hint="cs"/>
          <w:sz w:val="28"/>
          <w:szCs w:val="28"/>
          <w:rtl/>
          <w:lang w:bidi="ar-DZ"/>
        </w:rPr>
        <w:t>ّ</w:t>
      </w:r>
      <w:r w:rsidRPr="002E0589">
        <w:rPr>
          <w:rFonts w:cs="Simplified Arabic" w:hint="cs"/>
          <w:sz w:val="28"/>
          <w:szCs w:val="28"/>
          <w:rtl/>
          <w:lang w:bidi="ar-DZ"/>
        </w:rPr>
        <w:t>ىالغيابشبهالكامللخياراتالهجرةالقانونية،بمافيذلك</w:t>
      </w:r>
      <w:r w:rsidR="005C6600">
        <w:rPr>
          <w:rFonts w:cs="Simplified Arabic" w:hint="cs"/>
          <w:sz w:val="28"/>
          <w:szCs w:val="28"/>
          <w:rtl/>
          <w:lang w:bidi="ar-DZ"/>
        </w:rPr>
        <w:t>بالنسبة ل</w:t>
      </w:r>
      <w:r w:rsidRPr="002E0589">
        <w:rPr>
          <w:rFonts w:cs="Simplified Arabic" w:hint="cs"/>
          <w:sz w:val="28"/>
          <w:szCs w:val="28"/>
          <w:rtl/>
          <w:lang w:bidi="ar-DZ"/>
        </w:rPr>
        <w:t>طالبياللجوء،إلىاستخدامالمهاجرين</w:t>
      </w:r>
      <w:r w:rsidR="005A70DA">
        <w:rPr>
          <w:rFonts w:cs="Simplified Arabic" w:hint="cs"/>
          <w:sz w:val="28"/>
          <w:szCs w:val="28"/>
          <w:rtl/>
          <w:lang w:bidi="ar-DZ"/>
        </w:rPr>
        <w:t>لمسالكوأساليب</w:t>
      </w:r>
      <w:r w:rsidRPr="002E0589">
        <w:rPr>
          <w:rFonts w:cs="Simplified Arabic" w:hint="cs"/>
          <w:sz w:val="28"/>
          <w:szCs w:val="28"/>
          <w:rtl/>
          <w:lang w:bidi="ar-DZ"/>
        </w:rPr>
        <w:t>خط</w:t>
      </w:r>
      <w:r w:rsidR="005A6F74">
        <w:rPr>
          <w:rFonts w:cs="Simplified Arabic" w:hint="cs"/>
          <w:sz w:val="28"/>
          <w:szCs w:val="28"/>
          <w:rtl/>
          <w:lang w:bidi="ar-DZ"/>
        </w:rPr>
        <w:t>ي</w:t>
      </w:r>
      <w:r w:rsidRPr="002E0589">
        <w:rPr>
          <w:rFonts w:cs="Simplified Arabic" w:hint="cs"/>
          <w:sz w:val="28"/>
          <w:szCs w:val="28"/>
          <w:rtl/>
          <w:lang w:bidi="ar-DZ"/>
        </w:rPr>
        <w:t>رةبشكلمتزايدمنأجلالوصولإلى</w:t>
      </w:r>
      <w:r w:rsidR="005A6513">
        <w:rPr>
          <w:rFonts w:cs="Simplified Arabic" w:hint="cs"/>
          <w:sz w:val="28"/>
          <w:szCs w:val="28"/>
          <w:rtl/>
          <w:lang w:bidi="ar-DZ"/>
        </w:rPr>
        <w:t>بلدانالمقصد</w:t>
      </w:r>
      <w:r w:rsidRPr="002E0589">
        <w:rPr>
          <w:rFonts w:cs="Simplified Arabic" w:hint="cs"/>
          <w:sz w:val="28"/>
          <w:szCs w:val="28"/>
          <w:rtl/>
          <w:lang w:bidi="ar-DZ"/>
        </w:rPr>
        <w:t>،ممايجعلهمعرضةللمهر</w:t>
      </w:r>
      <w:r w:rsidR="00120A52">
        <w:rPr>
          <w:rFonts w:cs="Simplified Arabic" w:hint="cs"/>
          <w:sz w:val="28"/>
          <w:szCs w:val="28"/>
          <w:rtl/>
          <w:lang w:bidi="ar-DZ"/>
        </w:rPr>
        <w:t>ّ</w:t>
      </w:r>
      <w:r w:rsidRPr="002E0589">
        <w:rPr>
          <w:rFonts w:cs="Simplified Arabic" w:hint="cs"/>
          <w:sz w:val="28"/>
          <w:szCs w:val="28"/>
          <w:rtl/>
          <w:lang w:bidi="ar-DZ"/>
        </w:rPr>
        <w:t>بينوالمت</w:t>
      </w:r>
      <w:r w:rsidR="00120A52">
        <w:rPr>
          <w:rFonts w:cs="Simplified Arabic" w:hint="cs"/>
          <w:sz w:val="28"/>
          <w:szCs w:val="28"/>
          <w:rtl/>
          <w:lang w:bidi="ar-DZ"/>
        </w:rPr>
        <w:t>ا</w:t>
      </w:r>
      <w:r w:rsidRPr="002E0589">
        <w:rPr>
          <w:rFonts w:cs="Simplified Arabic" w:hint="cs"/>
          <w:sz w:val="28"/>
          <w:szCs w:val="28"/>
          <w:rtl/>
          <w:lang w:bidi="ar-DZ"/>
        </w:rPr>
        <w:t>جرين</w:t>
      </w:r>
      <w:r w:rsidRPr="002E0589">
        <w:rPr>
          <w:rFonts w:cs="Simplified Arabic"/>
          <w:sz w:val="28"/>
          <w:szCs w:val="28"/>
          <w:rtl/>
          <w:lang w:bidi="ar-DZ"/>
        </w:rPr>
        <w:t xml:space="preserve">. </w:t>
      </w:r>
      <w:r w:rsidRPr="002E0589">
        <w:rPr>
          <w:rFonts w:cs="Simplified Arabic" w:hint="cs"/>
          <w:sz w:val="28"/>
          <w:szCs w:val="28"/>
          <w:rtl/>
          <w:lang w:bidi="ar-DZ"/>
        </w:rPr>
        <w:t>علاوةعلىذلك،</w:t>
      </w:r>
      <w:r w:rsidR="003445A5">
        <w:rPr>
          <w:rFonts w:cs="Simplified Arabic" w:hint="cs"/>
          <w:sz w:val="28"/>
          <w:szCs w:val="28"/>
          <w:rtl/>
          <w:lang w:bidi="ar-DZ"/>
        </w:rPr>
        <w:t>نتج عن</w:t>
      </w:r>
      <w:r w:rsidRPr="002E0589">
        <w:rPr>
          <w:rFonts w:cs="Simplified Arabic" w:hint="cs"/>
          <w:sz w:val="28"/>
          <w:szCs w:val="28"/>
          <w:rtl/>
          <w:lang w:bidi="ar-DZ"/>
        </w:rPr>
        <w:t>الهجرةمنأفريقياإلىأوروباخسائر</w:t>
      </w:r>
      <w:r w:rsidR="00F705AC">
        <w:rPr>
          <w:rFonts w:cs="Simplified Arabic" w:hint="cs"/>
          <w:sz w:val="28"/>
          <w:szCs w:val="28"/>
          <w:rtl/>
          <w:lang w:bidi="ar-DZ"/>
        </w:rPr>
        <w:t xml:space="preserve"> كبيرة</w:t>
      </w:r>
      <w:r w:rsidRPr="002E0589">
        <w:rPr>
          <w:rFonts w:cs="Simplified Arabic" w:hint="cs"/>
          <w:sz w:val="28"/>
          <w:szCs w:val="28"/>
          <w:rtl/>
          <w:lang w:bidi="ar-DZ"/>
        </w:rPr>
        <w:t>فيالأرواح،حيثيعبرالمهاجرون</w:t>
      </w:r>
      <w:r w:rsidR="00100593">
        <w:rPr>
          <w:rFonts w:cs="Simplified Arabic" w:hint="cs"/>
          <w:sz w:val="28"/>
          <w:szCs w:val="28"/>
          <w:rtl/>
          <w:lang w:bidi="ar-DZ"/>
        </w:rPr>
        <w:t>مسطّحات</w:t>
      </w:r>
      <w:r w:rsidRPr="002E0589">
        <w:rPr>
          <w:rFonts w:cs="Simplified Arabic" w:hint="cs"/>
          <w:sz w:val="28"/>
          <w:szCs w:val="28"/>
          <w:rtl/>
          <w:lang w:bidi="ar-DZ"/>
        </w:rPr>
        <w:t>مائيةأوصحراوية</w:t>
      </w:r>
      <w:r w:rsidR="000A268B">
        <w:rPr>
          <w:rFonts w:cs="Simplified Arabic" w:hint="cs"/>
          <w:sz w:val="28"/>
          <w:szCs w:val="28"/>
          <w:rtl/>
          <w:lang w:bidi="ar-DZ"/>
        </w:rPr>
        <w:t>شاسعة</w:t>
      </w:r>
      <w:r w:rsidRPr="002E0589">
        <w:rPr>
          <w:rFonts w:cs="Simplified Arabic" w:hint="cs"/>
          <w:sz w:val="28"/>
          <w:szCs w:val="28"/>
          <w:rtl/>
          <w:lang w:bidi="ar-DZ"/>
        </w:rPr>
        <w:t>باستخداموسائطنقلغيرآمنة</w:t>
      </w:r>
      <w:r w:rsidRPr="002E0589">
        <w:rPr>
          <w:rFonts w:cs="Simplified Arabic"/>
          <w:sz w:val="28"/>
          <w:szCs w:val="28"/>
          <w:rtl/>
          <w:lang w:bidi="ar-DZ"/>
        </w:rPr>
        <w:t>.</w:t>
      </w:r>
    </w:p>
    <w:p w:rsidR="000A268B" w:rsidRPr="00D2077C" w:rsidRDefault="000A268B" w:rsidP="00A20443">
      <w:pPr>
        <w:bidi/>
        <w:spacing w:after="0" w:line="240" w:lineRule="auto"/>
        <w:contextualSpacing/>
        <w:rPr>
          <w:rFonts w:cs="Simplified Arabic"/>
          <w:sz w:val="28"/>
          <w:szCs w:val="28"/>
          <w:rtl/>
          <w:lang w:bidi="ar-DZ"/>
        </w:rPr>
      </w:pPr>
    </w:p>
    <w:p w:rsidR="000A268B" w:rsidRDefault="000F73C2" w:rsidP="00FB560E">
      <w:pPr>
        <w:pStyle w:val="ListParagraph"/>
        <w:numPr>
          <w:ilvl w:val="1"/>
          <w:numId w:val="1"/>
        </w:numPr>
        <w:bidi/>
        <w:spacing w:after="0" w:line="240" w:lineRule="auto"/>
        <w:jc w:val="both"/>
        <w:rPr>
          <w:rFonts w:cs="Simplified Arabic"/>
          <w:sz w:val="28"/>
          <w:szCs w:val="28"/>
          <w:lang w:bidi="ar-DZ"/>
        </w:rPr>
      </w:pPr>
      <w:r w:rsidRPr="000F73C2">
        <w:rPr>
          <w:rFonts w:cs="Simplified Arabic" w:hint="cs"/>
          <w:sz w:val="28"/>
          <w:szCs w:val="28"/>
          <w:rtl/>
          <w:lang w:bidi="ar-DZ"/>
        </w:rPr>
        <w:t>يسعىالاتفاقالعالميالمقترحبشأنالهجرةالآمنةوالمنظ</w:t>
      </w:r>
      <w:r w:rsidR="003369C7">
        <w:rPr>
          <w:rFonts w:cs="Simplified Arabic" w:hint="cs"/>
          <w:sz w:val="28"/>
          <w:szCs w:val="28"/>
          <w:rtl/>
          <w:lang w:bidi="ar-DZ"/>
        </w:rPr>
        <w:t>ّ</w:t>
      </w:r>
      <w:r w:rsidRPr="000F73C2">
        <w:rPr>
          <w:rFonts w:cs="Simplified Arabic" w:hint="cs"/>
          <w:sz w:val="28"/>
          <w:szCs w:val="28"/>
          <w:rtl/>
          <w:lang w:bidi="ar-DZ"/>
        </w:rPr>
        <w:t>مة</w:t>
      </w:r>
      <w:r w:rsidR="003369C7">
        <w:rPr>
          <w:rFonts w:cs="Simplified Arabic" w:hint="cs"/>
          <w:sz w:val="28"/>
          <w:szCs w:val="28"/>
          <w:rtl/>
          <w:lang w:bidi="ar-DZ"/>
        </w:rPr>
        <w:t>والقانونية</w:t>
      </w:r>
      <w:r w:rsidRPr="000F73C2">
        <w:rPr>
          <w:rFonts w:cs="Simplified Arabic" w:hint="cs"/>
          <w:sz w:val="28"/>
          <w:szCs w:val="28"/>
          <w:rtl/>
          <w:lang w:bidi="ar-DZ"/>
        </w:rPr>
        <w:t>إلىإعطاءمعنىللهدف</w:t>
      </w:r>
      <w:r w:rsidR="00FF0F76">
        <w:rPr>
          <w:rFonts w:cs="Simplified Arabic" w:hint="cs"/>
          <w:sz w:val="28"/>
          <w:szCs w:val="28"/>
          <w:rtl/>
          <w:lang w:bidi="ar-DZ"/>
        </w:rPr>
        <w:t>العاشر (</w:t>
      </w:r>
      <w:r w:rsidRPr="000F73C2">
        <w:rPr>
          <w:rFonts w:cs="Simplified Arabic"/>
          <w:sz w:val="28"/>
          <w:szCs w:val="28"/>
          <w:rtl/>
          <w:lang w:bidi="ar-DZ"/>
        </w:rPr>
        <w:t>10</w:t>
      </w:r>
      <w:r w:rsidR="00FF0F76">
        <w:rPr>
          <w:rFonts w:cs="Simplified Arabic" w:hint="cs"/>
          <w:sz w:val="28"/>
          <w:szCs w:val="28"/>
          <w:rtl/>
          <w:lang w:bidi="ar-DZ"/>
        </w:rPr>
        <w:t>)</w:t>
      </w:r>
      <w:r w:rsidRPr="000F73C2">
        <w:rPr>
          <w:rFonts w:cs="Simplified Arabic" w:hint="cs"/>
          <w:sz w:val="28"/>
          <w:szCs w:val="28"/>
          <w:rtl/>
          <w:lang w:bidi="ar-DZ"/>
        </w:rPr>
        <w:t>منأهدافالتنميةالمستدامةالذيينص</w:t>
      </w:r>
      <w:r w:rsidR="002A5A80">
        <w:rPr>
          <w:rFonts w:cs="Simplified Arabic" w:hint="cs"/>
          <w:sz w:val="28"/>
          <w:szCs w:val="28"/>
          <w:rtl/>
          <w:lang w:bidi="ar-DZ"/>
        </w:rPr>
        <w:t xml:space="preserve">في الفقرة 10.7 </w:t>
      </w:r>
      <w:r w:rsidR="00C91114" w:rsidRPr="000F73C2">
        <w:rPr>
          <w:rFonts w:cs="Simplified Arabic" w:hint="cs"/>
          <w:sz w:val="28"/>
          <w:szCs w:val="28"/>
          <w:rtl/>
          <w:lang w:bidi="ar-DZ"/>
        </w:rPr>
        <w:t>تحديدا</w:t>
      </w:r>
      <w:r w:rsidRPr="000F73C2">
        <w:rPr>
          <w:rFonts w:cs="Simplified Arabic" w:hint="cs"/>
          <w:sz w:val="28"/>
          <w:szCs w:val="28"/>
          <w:rtl/>
          <w:lang w:bidi="ar-DZ"/>
        </w:rPr>
        <w:t>على</w:t>
      </w:r>
      <w:r w:rsidR="004929C8">
        <w:rPr>
          <w:rFonts w:cs="Simplified Arabic" w:hint="cs"/>
          <w:sz w:val="28"/>
          <w:szCs w:val="28"/>
          <w:rtl/>
          <w:lang w:bidi="ar-DZ"/>
        </w:rPr>
        <w:t>تسهيل</w:t>
      </w:r>
      <w:r w:rsidRPr="000F73C2">
        <w:rPr>
          <w:rFonts w:cs="Simplified Arabic" w:hint="cs"/>
          <w:sz w:val="28"/>
          <w:szCs w:val="28"/>
          <w:rtl/>
          <w:lang w:bidi="ar-DZ"/>
        </w:rPr>
        <w:t>الهجرةوالتنق</w:t>
      </w:r>
      <w:r w:rsidR="001C001A">
        <w:rPr>
          <w:rFonts w:cs="Simplified Arabic" w:hint="cs"/>
          <w:sz w:val="28"/>
          <w:szCs w:val="28"/>
          <w:rtl/>
          <w:lang w:bidi="ar-DZ"/>
        </w:rPr>
        <w:t>ّ</w:t>
      </w:r>
      <w:r w:rsidRPr="000F73C2">
        <w:rPr>
          <w:rFonts w:cs="Simplified Arabic" w:hint="cs"/>
          <w:sz w:val="28"/>
          <w:szCs w:val="28"/>
          <w:rtl/>
          <w:lang w:bidi="ar-DZ"/>
        </w:rPr>
        <w:t>لالمنظ</w:t>
      </w:r>
      <w:r w:rsidR="0065010F">
        <w:rPr>
          <w:rFonts w:cs="Simplified Arabic" w:hint="cs"/>
          <w:sz w:val="28"/>
          <w:szCs w:val="28"/>
          <w:rtl/>
          <w:lang w:bidi="ar-DZ"/>
        </w:rPr>
        <w:t>ّ</w:t>
      </w:r>
      <w:r w:rsidRPr="000F73C2">
        <w:rPr>
          <w:rFonts w:cs="Simplified Arabic" w:hint="cs"/>
          <w:sz w:val="28"/>
          <w:szCs w:val="28"/>
          <w:rtl/>
          <w:lang w:bidi="ar-DZ"/>
        </w:rPr>
        <w:t>مينوالآمنين</w:t>
      </w:r>
      <w:r w:rsidR="00CE5F6D">
        <w:rPr>
          <w:rFonts w:cs="Simplified Arabic" w:hint="cs"/>
          <w:sz w:val="28"/>
          <w:szCs w:val="28"/>
          <w:rtl/>
          <w:lang w:bidi="ar-DZ"/>
        </w:rPr>
        <w:t>والقانونيين</w:t>
      </w:r>
      <w:r w:rsidRPr="000F73C2">
        <w:rPr>
          <w:rFonts w:cs="Simplified Arabic" w:hint="cs"/>
          <w:sz w:val="28"/>
          <w:szCs w:val="28"/>
          <w:rtl/>
          <w:lang w:bidi="ar-DZ"/>
        </w:rPr>
        <w:t>والمسؤولين</w:t>
      </w:r>
      <w:r w:rsidR="00C55CC2">
        <w:rPr>
          <w:rFonts w:cs="Simplified Arabic" w:hint="cs"/>
          <w:sz w:val="28"/>
          <w:szCs w:val="28"/>
          <w:rtl/>
          <w:lang w:bidi="ar-DZ"/>
        </w:rPr>
        <w:t xml:space="preserve"> للأشخاص</w:t>
      </w:r>
      <w:r w:rsidRPr="000F73C2">
        <w:rPr>
          <w:rFonts w:cs="Simplified Arabic" w:hint="cs"/>
          <w:sz w:val="28"/>
          <w:szCs w:val="28"/>
          <w:rtl/>
          <w:lang w:bidi="ar-DZ"/>
        </w:rPr>
        <w:t>،بمافيذلكمنخلالتنفيذ</w:t>
      </w:r>
      <w:r w:rsidR="000B06AB" w:rsidRPr="000F73C2">
        <w:rPr>
          <w:rFonts w:cs="Simplified Arabic" w:hint="cs"/>
          <w:sz w:val="28"/>
          <w:szCs w:val="28"/>
          <w:rtl/>
          <w:lang w:bidi="ar-DZ"/>
        </w:rPr>
        <w:t xml:space="preserve">سياساتالهجرة </w:t>
      </w:r>
      <w:r w:rsidRPr="000F73C2">
        <w:rPr>
          <w:rFonts w:cs="Simplified Arabic" w:hint="cs"/>
          <w:sz w:val="28"/>
          <w:szCs w:val="28"/>
          <w:rtl/>
          <w:lang w:bidi="ar-DZ"/>
        </w:rPr>
        <w:t>ال</w:t>
      </w:r>
      <w:r w:rsidR="00E97FE6">
        <w:rPr>
          <w:rFonts w:cs="Simplified Arabic" w:hint="cs"/>
          <w:sz w:val="28"/>
          <w:szCs w:val="28"/>
          <w:rtl/>
          <w:lang w:bidi="ar-DZ"/>
        </w:rPr>
        <w:t>م</w:t>
      </w:r>
      <w:r w:rsidRPr="000F73C2">
        <w:rPr>
          <w:rFonts w:cs="Simplified Arabic" w:hint="cs"/>
          <w:sz w:val="28"/>
          <w:szCs w:val="28"/>
          <w:rtl/>
          <w:lang w:bidi="ar-DZ"/>
        </w:rPr>
        <w:t>خط</w:t>
      </w:r>
      <w:r w:rsidR="00E97FE6">
        <w:rPr>
          <w:rFonts w:cs="Simplified Arabic" w:hint="cs"/>
          <w:sz w:val="28"/>
          <w:szCs w:val="28"/>
          <w:rtl/>
          <w:lang w:bidi="ar-DZ"/>
        </w:rPr>
        <w:t>ّ</w:t>
      </w:r>
      <w:r w:rsidRPr="000F73C2">
        <w:rPr>
          <w:rFonts w:cs="Simplified Arabic" w:hint="cs"/>
          <w:sz w:val="28"/>
          <w:szCs w:val="28"/>
          <w:rtl/>
          <w:lang w:bidi="ar-DZ"/>
        </w:rPr>
        <w:t>ط</w:t>
      </w:r>
      <w:r w:rsidR="001C001A">
        <w:rPr>
          <w:rFonts w:cs="Simplified Arabic" w:hint="cs"/>
          <w:sz w:val="28"/>
          <w:szCs w:val="28"/>
          <w:rtl/>
          <w:lang w:bidi="ar-DZ"/>
        </w:rPr>
        <w:t>لها</w:t>
      </w:r>
      <w:r w:rsidR="000D0D14">
        <w:rPr>
          <w:rFonts w:cs="Simplified Arabic" w:hint="cs"/>
          <w:sz w:val="28"/>
          <w:szCs w:val="28"/>
          <w:rtl/>
          <w:lang w:bidi="ar-DZ"/>
        </w:rPr>
        <w:t>وجي</w:t>
      </w:r>
      <w:r w:rsidR="007446C3">
        <w:rPr>
          <w:rFonts w:cs="Simplified Arabic" w:hint="cs"/>
          <w:sz w:val="28"/>
          <w:szCs w:val="28"/>
          <w:rtl/>
          <w:lang w:bidi="ar-DZ"/>
        </w:rPr>
        <w:t>ّ</w:t>
      </w:r>
      <w:r w:rsidR="000D0D14">
        <w:rPr>
          <w:rFonts w:cs="Simplified Arabic" w:hint="cs"/>
          <w:sz w:val="28"/>
          <w:szCs w:val="28"/>
          <w:rtl/>
          <w:lang w:bidi="ar-DZ"/>
        </w:rPr>
        <w:t>دة الإدارة</w:t>
      </w:r>
      <w:r w:rsidRPr="000F73C2">
        <w:rPr>
          <w:rFonts w:cs="Simplified Arabic"/>
          <w:sz w:val="28"/>
          <w:szCs w:val="28"/>
          <w:rtl/>
          <w:lang w:bidi="ar-DZ"/>
        </w:rPr>
        <w:t xml:space="preserve">. </w:t>
      </w:r>
      <w:r w:rsidRPr="000F73C2">
        <w:rPr>
          <w:rFonts w:cs="Simplified Arabic" w:hint="cs"/>
          <w:sz w:val="28"/>
          <w:szCs w:val="28"/>
          <w:rtl/>
          <w:lang w:bidi="ar-DZ"/>
        </w:rPr>
        <w:t>ولإعطاءمعنىوتأثيرلهذاال</w:t>
      </w:r>
      <w:r w:rsidR="00FB560E">
        <w:rPr>
          <w:rFonts w:cs="Simplified Arabic" w:hint="cs"/>
          <w:sz w:val="28"/>
          <w:szCs w:val="28"/>
          <w:rtl/>
          <w:lang w:bidi="ar-DZ"/>
        </w:rPr>
        <w:t>تطلع</w:t>
      </w:r>
      <w:r w:rsidRPr="000F73C2">
        <w:rPr>
          <w:rFonts w:cs="Simplified Arabic" w:hint="cs"/>
          <w:sz w:val="28"/>
          <w:szCs w:val="28"/>
          <w:rtl/>
          <w:lang w:bidi="ar-DZ"/>
        </w:rPr>
        <w:t>،وافقتالجمعيةالعامةللأممالمتحدةمنخلالالقرار</w:t>
      </w:r>
      <w:r w:rsidR="00F4456B">
        <w:rPr>
          <w:rFonts w:cs="Simplified Arabic" w:hint="cs"/>
          <w:sz w:val="28"/>
          <w:szCs w:val="28"/>
          <w:rtl/>
          <w:lang w:bidi="ar-DZ"/>
        </w:rPr>
        <w:t>1/71</w:t>
      </w:r>
      <w:r w:rsidRPr="000F73C2">
        <w:rPr>
          <w:rFonts w:cs="Simplified Arabic" w:hint="cs"/>
          <w:sz w:val="28"/>
          <w:szCs w:val="28"/>
          <w:rtl/>
          <w:lang w:bidi="ar-DZ"/>
        </w:rPr>
        <w:t>المعنون</w:t>
      </w:r>
      <w:r w:rsidRPr="000F73C2">
        <w:rPr>
          <w:rFonts w:cs="Simplified Arabic"/>
          <w:sz w:val="28"/>
          <w:szCs w:val="28"/>
          <w:rtl/>
          <w:lang w:bidi="ar-DZ"/>
        </w:rPr>
        <w:t xml:space="preserve"> "</w:t>
      </w:r>
      <w:r w:rsidRPr="000F73C2">
        <w:rPr>
          <w:rFonts w:cs="Simplified Arabic" w:hint="cs"/>
          <w:sz w:val="28"/>
          <w:szCs w:val="28"/>
          <w:rtl/>
          <w:lang w:bidi="ar-DZ"/>
        </w:rPr>
        <w:t>إعلاننيويورك</w:t>
      </w:r>
      <w:r w:rsidR="00276A2E">
        <w:rPr>
          <w:rFonts w:cs="Simplified Arabic" w:hint="cs"/>
          <w:sz w:val="28"/>
          <w:szCs w:val="28"/>
          <w:rtl/>
          <w:lang w:bidi="ar-DZ"/>
        </w:rPr>
        <w:t>بشأن ا</w:t>
      </w:r>
      <w:r w:rsidR="00CB7C54">
        <w:rPr>
          <w:rFonts w:cs="Simplified Arabic" w:hint="cs"/>
          <w:sz w:val="28"/>
          <w:szCs w:val="28"/>
          <w:rtl/>
        </w:rPr>
        <w:t>ل</w:t>
      </w:r>
      <w:r w:rsidRPr="000F73C2">
        <w:rPr>
          <w:rFonts w:cs="Simplified Arabic" w:hint="cs"/>
          <w:sz w:val="28"/>
          <w:szCs w:val="28"/>
          <w:rtl/>
          <w:lang w:bidi="ar-DZ"/>
        </w:rPr>
        <w:t>لاجئينوالمهاجرين</w:t>
      </w:r>
      <w:r w:rsidR="00443842">
        <w:rPr>
          <w:rFonts w:cs="Simplified Arabic" w:hint="cs"/>
          <w:sz w:val="28"/>
          <w:szCs w:val="28"/>
          <w:rtl/>
          <w:lang w:bidi="ar-DZ"/>
        </w:rPr>
        <w:t>"</w:t>
      </w:r>
      <w:r w:rsidR="007F29E5">
        <w:rPr>
          <w:rFonts w:cs="Simplified Arabic" w:hint="cs"/>
          <w:sz w:val="28"/>
          <w:szCs w:val="28"/>
          <w:rtl/>
          <w:lang w:bidi="ar-DZ"/>
        </w:rPr>
        <w:t>،</w:t>
      </w:r>
      <w:r w:rsidRPr="000F73C2">
        <w:rPr>
          <w:rFonts w:cs="Simplified Arabic" w:hint="cs"/>
          <w:sz w:val="28"/>
          <w:szCs w:val="28"/>
          <w:rtl/>
          <w:lang w:bidi="ar-DZ"/>
        </w:rPr>
        <w:t>علىإجراءمشاوراتومفاوضاتحكوميةدولية</w:t>
      </w:r>
      <w:r w:rsidR="000407CE">
        <w:rPr>
          <w:rFonts w:cs="Simplified Arabic" w:hint="cs"/>
          <w:sz w:val="28"/>
          <w:szCs w:val="28"/>
          <w:rtl/>
          <w:lang w:bidi="ar-DZ"/>
        </w:rPr>
        <w:t>حول</w:t>
      </w:r>
      <w:r w:rsidRPr="000F73C2">
        <w:rPr>
          <w:rFonts w:cs="Simplified Arabic" w:hint="cs"/>
          <w:sz w:val="28"/>
          <w:szCs w:val="28"/>
          <w:rtl/>
          <w:lang w:bidi="ar-DZ"/>
        </w:rPr>
        <w:t>الاتفاقالعالميبشأنالهجرةالآمنةوالمنظ</w:t>
      </w:r>
      <w:r w:rsidR="00A74883">
        <w:rPr>
          <w:rFonts w:cs="Simplified Arabic" w:hint="cs"/>
          <w:sz w:val="28"/>
          <w:szCs w:val="28"/>
          <w:rtl/>
          <w:lang w:bidi="ar-DZ"/>
        </w:rPr>
        <w:t>ّ</w:t>
      </w:r>
      <w:r w:rsidRPr="000F73C2">
        <w:rPr>
          <w:rFonts w:cs="Simplified Arabic" w:hint="cs"/>
          <w:sz w:val="28"/>
          <w:szCs w:val="28"/>
          <w:rtl/>
          <w:lang w:bidi="ar-DZ"/>
        </w:rPr>
        <w:t>مة</w:t>
      </w:r>
      <w:r w:rsidR="00A74883">
        <w:rPr>
          <w:rFonts w:cs="Simplified Arabic" w:hint="cs"/>
          <w:sz w:val="28"/>
          <w:szCs w:val="28"/>
          <w:rtl/>
          <w:lang w:bidi="ar-DZ"/>
        </w:rPr>
        <w:t>والقانونية</w:t>
      </w:r>
      <w:r w:rsidRPr="000F73C2">
        <w:rPr>
          <w:rFonts w:cs="Simplified Arabic"/>
          <w:sz w:val="28"/>
          <w:szCs w:val="28"/>
          <w:rtl/>
          <w:lang w:bidi="ar-DZ"/>
        </w:rPr>
        <w:t>.</w:t>
      </w:r>
    </w:p>
    <w:p w:rsidR="00B82D06" w:rsidRPr="00B82D06" w:rsidRDefault="00B82D06" w:rsidP="00A20443">
      <w:pPr>
        <w:bidi/>
        <w:spacing w:after="0" w:line="240" w:lineRule="auto"/>
        <w:contextualSpacing/>
        <w:rPr>
          <w:rFonts w:cs="Simplified Arabic"/>
          <w:sz w:val="28"/>
          <w:szCs w:val="28"/>
          <w:rtl/>
          <w:lang w:bidi="ar-DZ"/>
        </w:rPr>
      </w:pPr>
    </w:p>
    <w:p w:rsidR="00B82D06" w:rsidRDefault="00A60B90" w:rsidP="00A20443">
      <w:pPr>
        <w:pStyle w:val="ListParagraph"/>
        <w:numPr>
          <w:ilvl w:val="1"/>
          <w:numId w:val="1"/>
        </w:numPr>
        <w:bidi/>
        <w:spacing w:after="0" w:line="240" w:lineRule="auto"/>
        <w:jc w:val="both"/>
        <w:rPr>
          <w:rFonts w:cs="Simplified Arabic"/>
          <w:sz w:val="28"/>
          <w:szCs w:val="28"/>
          <w:lang w:bidi="ar-DZ"/>
        </w:rPr>
      </w:pPr>
      <w:r w:rsidRPr="00A60B90">
        <w:rPr>
          <w:rFonts w:cs="Simplified Arabic" w:hint="cs"/>
          <w:sz w:val="28"/>
          <w:szCs w:val="28"/>
          <w:rtl/>
          <w:lang w:bidi="ar-DZ"/>
        </w:rPr>
        <w:t>يسعىالاتفاقالعالميبشأنالهجرةالآمنةوالمنظمة</w:t>
      </w:r>
      <w:r w:rsidR="004E7BB7">
        <w:rPr>
          <w:rFonts w:cs="Simplified Arabic" w:hint="cs"/>
          <w:sz w:val="28"/>
          <w:szCs w:val="28"/>
          <w:rtl/>
          <w:lang w:bidi="ar-DZ"/>
        </w:rPr>
        <w:t>والقانونية</w:t>
      </w:r>
      <w:r w:rsidRPr="00A60B90">
        <w:rPr>
          <w:rFonts w:cs="Simplified Arabic" w:hint="cs"/>
          <w:sz w:val="28"/>
          <w:szCs w:val="28"/>
          <w:rtl/>
          <w:lang w:bidi="ar-DZ"/>
        </w:rPr>
        <w:t>إلىمعالجةجميعجوانبالهجرةالدوليةوتحديدمجموعةمنالمبادئوالالتزاماتوالتفاهماتبينالدولالأعضاءفيمايتعلقبالهجرةالدوليةبجميعأبعادهاوتحسينإدارتهاوتعزيزالتنسيقوالشراكةبينالمجالاتالأخرىذاتالاهتمامالمشترك</w:t>
      </w:r>
      <w:r w:rsidRPr="00A60B90">
        <w:rPr>
          <w:rFonts w:cs="Simplified Arabic"/>
          <w:sz w:val="28"/>
          <w:szCs w:val="28"/>
          <w:rtl/>
          <w:lang w:bidi="ar-DZ"/>
        </w:rPr>
        <w:t>.</w:t>
      </w:r>
    </w:p>
    <w:p w:rsidR="00831B9D" w:rsidRPr="00831B9D" w:rsidRDefault="00831B9D" w:rsidP="00A20443">
      <w:pPr>
        <w:bidi/>
        <w:spacing w:after="0" w:line="240" w:lineRule="auto"/>
        <w:contextualSpacing/>
        <w:rPr>
          <w:rFonts w:cs="Simplified Arabic"/>
          <w:sz w:val="28"/>
          <w:szCs w:val="28"/>
          <w:rtl/>
          <w:lang w:bidi="ar-DZ"/>
        </w:rPr>
      </w:pPr>
    </w:p>
    <w:p w:rsidR="00831B9D" w:rsidRDefault="008D3083" w:rsidP="00E94BE8">
      <w:pPr>
        <w:pStyle w:val="ListParagraph"/>
        <w:numPr>
          <w:ilvl w:val="1"/>
          <w:numId w:val="1"/>
        </w:numPr>
        <w:bidi/>
        <w:spacing w:after="0" w:line="240" w:lineRule="auto"/>
        <w:jc w:val="both"/>
        <w:rPr>
          <w:rFonts w:cs="Simplified Arabic"/>
          <w:sz w:val="28"/>
          <w:szCs w:val="28"/>
          <w:lang w:bidi="ar-DZ"/>
        </w:rPr>
      </w:pPr>
      <w:r w:rsidRPr="008D3083">
        <w:rPr>
          <w:rFonts w:cs="Simplified Arabic" w:hint="cs"/>
          <w:sz w:val="28"/>
          <w:szCs w:val="28"/>
          <w:rtl/>
          <w:lang w:bidi="ar-DZ"/>
        </w:rPr>
        <w:t>فيضوءذلك،</w:t>
      </w:r>
      <w:r w:rsidR="003F7836">
        <w:rPr>
          <w:rFonts w:cs="Simplified Arabic" w:hint="cs"/>
          <w:sz w:val="28"/>
          <w:szCs w:val="28"/>
          <w:rtl/>
          <w:lang w:bidi="ar-DZ"/>
        </w:rPr>
        <w:t>يسعى</w:t>
      </w:r>
      <w:r w:rsidRPr="008D3083">
        <w:rPr>
          <w:rFonts w:cs="Simplified Arabic" w:hint="cs"/>
          <w:sz w:val="28"/>
          <w:szCs w:val="28"/>
          <w:rtl/>
          <w:lang w:bidi="ar-DZ"/>
        </w:rPr>
        <w:t>الاتحادالأفريقيإلىاعتمادموقفأفريقي</w:t>
      </w:r>
      <w:r w:rsidR="00372E5A">
        <w:rPr>
          <w:rFonts w:cs="Simplified Arabic" w:hint="cs"/>
          <w:sz w:val="28"/>
          <w:szCs w:val="28"/>
          <w:rtl/>
          <w:lang w:bidi="ar-DZ"/>
        </w:rPr>
        <w:t>موحّد</w:t>
      </w:r>
      <w:r w:rsidR="00B23AD7">
        <w:rPr>
          <w:rFonts w:cs="Simplified Arabic" w:hint="cs"/>
          <w:sz w:val="28"/>
          <w:szCs w:val="28"/>
          <w:rtl/>
          <w:lang w:bidi="ar-DZ"/>
        </w:rPr>
        <w:t>إزاء</w:t>
      </w:r>
      <w:r w:rsidRPr="008D3083">
        <w:rPr>
          <w:rFonts w:cs="Simplified Arabic" w:hint="cs"/>
          <w:sz w:val="28"/>
          <w:szCs w:val="28"/>
          <w:rtl/>
          <w:lang w:bidi="ar-DZ"/>
        </w:rPr>
        <w:t>الاتفاقالعالميبشأنالهجرةالآمنةوالمنظ</w:t>
      </w:r>
      <w:r w:rsidR="00FE79A5">
        <w:rPr>
          <w:rFonts w:cs="Simplified Arabic" w:hint="cs"/>
          <w:sz w:val="28"/>
          <w:szCs w:val="28"/>
          <w:rtl/>
          <w:lang w:bidi="ar-DZ"/>
        </w:rPr>
        <w:t>ّ</w:t>
      </w:r>
      <w:r w:rsidRPr="008D3083">
        <w:rPr>
          <w:rFonts w:cs="Simplified Arabic" w:hint="cs"/>
          <w:sz w:val="28"/>
          <w:szCs w:val="28"/>
          <w:rtl/>
          <w:lang w:bidi="ar-DZ"/>
        </w:rPr>
        <w:t>مة</w:t>
      </w:r>
      <w:r w:rsidR="00EF47DA">
        <w:rPr>
          <w:rFonts w:cs="Simplified Arabic" w:hint="cs"/>
          <w:sz w:val="28"/>
          <w:szCs w:val="28"/>
          <w:rtl/>
          <w:lang w:bidi="ar-DZ"/>
        </w:rPr>
        <w:t>والقانونية</w:t>
      </w:r>
      <w:r w:rsidRPr="008D3083">
        <w:rPr>
          <w:rFonts w:cs="Simplified Arabic"/>
          <w:sz w:val="28"/>
          <w:szCs w:val="28"/>
          <w:rtl/>
          <w:lang w:bidi="ar-DZ"/>
        </w:rPr>
        <w:t xml:space="preserve">. </w:t>
      </w:r>
      <w:r w:rsidRPr="008D3083">
        <w:rPr>
          <w:rFonts w:cs="Simplified Arabic" w:hint="cs"/>
          <w:sz w:val="28"/>
          <w:szCs w:val="28"/>
          <w:rtl/>
          <w:lang w:bidi="ar-DZ"/>
        </w:rPr>
        <w:t>سي</w:t>
      </w:r>
      <w:r w:rsidR="00F8097B">
        <w:rPr>
          <w:rFonts w:cs="Simplified Arabic" w:hint="cs"/>
          <w:sz w:val="28"/>
          <w:szCs w:val="28"/>
          <w:rtl/>
          <w:lang w:bidi="ar-DZ"/>
        </w:rPr>
        <w:t>تم ال</w:t>
      </w:r>
      <w:r w:rsidRPr="008D3083">
        <w:rPr>
          <w:rFonts w:cs="Simplified Arabic" w:hint="cs"/>
          <w:sz w:val="28"/>
          <w:szCs w:val="28"/>
          <w:rtl/>
          <w:lang w:bidi="ar-DZ"/>
        </w:rPr>
        <w:t>ن</w:t>
      </w:r>
      <w:r w:rsidR="00F8097B">
        <w:rPr>
          <w:rFonts w:cs="Simplified Arabic" w:hint="cs"/>
          <w:sz w:val="28"/>
          <w:szCs w:val="28"/>
          <w:rtl/>
          <w:lang w:bidi="ar-DZ"/>
        </w:rPr>
        <w:t>ّ</w:t>
      </w:r>
      <w:r w:rsidRPr="008D3083">
        <w:rPr>
          <w:rFonts w:cs="Simplified Arabic" w:hint="cs"/>
          <w:sz w:val="28"/>
          <w:szCs w:val="28"/>
          <w:rtl/>
          <w:lang w:bidi="ar-DZ"/>
        </w:rPr>
        <w:t>ظرفيالموقفالأفريقي</w:t>
      </w:r>
      <w:r w:rsidR="00A50420">
        <w:rPr>
          <w:rFonts w:cs="Simplified Arabic" w:hint="cs"/>
          <w:sz w:val="28"/>
          <w:szCs w:val="28"/>
          <w:rtl/>
          <w:lang w:bidi="ar-DZ"/>
        </w:rPr>
        <w:t>الموحّد</w:t>
      </w:r>
      <w:r w:rsidRPr="008D3083">
        <w:rPr>
          <w:rFonts w:cs="Simplified Arabic" w:hint="cs"/>
          <w:sz w:val="28"/>
          <w:szCs w:val="28"/>
          <w:rtl/>
          <w:lang w:bidi="ar-DZ"/>
        </w:rPr>
        <w:t>لاعتماده</w:t>
      </w:r>
      <w:r w:rsidR="00E94BE8">
        <w:rPr>
          <w:rFonts w:cs="Simplified Arabic" w:hint="cs"/>
          <w:sz w:val="28"/>
          <w:szCs w:val="28"/>
          <w:rtl/>
          <w:lang w:bidi="ar-DZ"/>
        </w:rPr>
        <w:t xml:space="preserve">خلال </w:t>
      </w:r>
      <w:r w:rsidRPr="008D3083">
        <w:rPr>
          <w:rFonts w:cs="Simplified Arabic" w:hint="cs"/>
          <w:sz w:val="28"/>
          <w:szCs w:val="28"/>
          <w:rtl/>
          <w:lang w:bidi="ar-DZ"/>
        </w:rPr>
        <w:t>الدورتينالعاديتينللمجلسالتنفيذي</w:t>
      </w:r>
      <w:r w:rsidR="005625E1">
        <w:rPr>
          <w:rFonts w:cs="Simplified Arabic" w:hint="cs"/>
          <w:sz w:val="28"/>
          <w:szCs w:val="28"/>
          <w:rtl/>
          <w:lang w:bidi="ar-DZ"/>
        </w:rPr>
        <w:t>والمؤتمر</w:t>
      </w:r>
      <w:r w:rsidRPr="008D3083">
        <w:rPr>
          <w:rFonts w:cs="Simplified Arabic" w:hint="cs"/>
          <w:sz w:val="28"/>
          <w:szCs w:val="28"/>
          <w:rtl/>
          <w:lang w:bidi="ar-DZ"/>
        </w:rPr>
        <w:t>لعام</w:t>
      </w:r>
      <w:r w:rsidRPr="008D3083">
        <w:rPr>
          <w:rFonts w:cs="Simplified Arabic"/>
          <w:sz w:val="28"/>
          <w:szCs w:val="28"/>
          <w:rtl/>
          <w:lang w:bidi="ar-DZ"/>
        </w:rPr>
        <w:t xml:space="preserve"> 2018 </w:t>
      </w:r>
      <w:r w:rsidRPr="008D3083">
        <w:rPr>
          <w:rFonts w:cs="Simplified Arabic" w:hint="cs"/>
          <w:sz w:val="28"/>
          <w:szCs w:val="28"/>
          <w:rtl/>
          <w:lang w:bidi="ar-DZ"/>
        </w:rPr>
        <w:t>عقباختتام</w:t>
      </w:r>
      <w:r w:rsidR="00F80B9B" w:rsidRPr="008D3083">
        <w:rPr>
          <w:rFonts w:cs="Simplified Arabic" w:hint="cs"/>
          <w:sz w:val="28"/>
          <w:szCs w:val="28"/>
          <w:rtl/>
          <w:lang w:bidi="ar-DZ"/>
        </w:rPr>
        <w:t xml:space="preserve">المشاوراتمعالدولالأعضاء </w:t>
      </w:r>
      <w:r w:rsidR="00F80B9B">
        <w:rPr>
          <w:rFonts w:cs="Simplified Arabic" w:hint="cs"/>
          <w:sz w:val="28"/>
          <w:szCs w:val="28"/>
          <w:rtl/>
          <w:lang w:bidi="ar-DZ"/>
        </w:rPr>
        <w:t xml:space="preserve">على </w:t>
      </w:r>
      <w:r w:rsidRPr="008D3083">
        <w:rPr>
          <w:rFonts w:cs="Simplified Arabic" w:hint="cs"/>
          <w:sz w:val="28"/>
          <w:szCs w:val="28"/>
          <w:rtl/>
          <w:lang w:bidi="ar-DZ"/>
        </w:rPr>
        <w:t>مختلف</w:t>
      </w:r>
      <w:r w:rsidR="00DC065C">
        <w:rPr>
          <w:rFonts w:cs="Simplified Arabic" w:hint="cs"/>
          <w:sz w:val="28"/>
          <w:szCs w:val="28"/>
          <w:rtl/>
          <w:lang w:bidi="ar-DZ"/>
        </w:rPr>
        <w:t>ال</w:t>
      </w:r>
      <w:r w:rsidRPr="008D3083">
        <w:rPr>
          <w:rFonts w:cs="Simplified Arabic" w:hint="cs"/>
          <w:sz w:val="28"/>
          <w:szCs w:val="28"/>
          <w:rtl/>
          <w:lang w:bidi="ar-DZ"/>
        </w:rPr>
        <w:t>مستويات</w:t>
      </w:r>
      <w:r w:rsidRPr="008D3083">
        <w:rPr>
          <w:rFonts w:cs="Simplified Arabic"/>
          <w:sz w:val="28"/>
          <w:szCs w:val="28"/>
          <w:rtl/>
          <w:lang w:bidi="ar-DZ"/>
        </w:rPr>
        <w:t>.</w:t>
      </w:r>
    </w:p>
    <w:p w:rsidR="008A1F27" w:rsidRPr="008A1F27" w:rsidRDefault="008A1F27" w:rsidP="00A20443">
      <w:pPr>
        <w:bidi/>
        <w:spacing w:after="0" w:line="240" w:lineRule="auto"/>
        <w:contextualSpacing/>
        <w:rPr>
          <w:rFonts w:cs="Simplified Arabic"/>
          <w:sz w:val="28"/>
          <w:szCs w:val="28"/>
          <w:rtl/>
          <w:lang w:bidi="ar-DZ"/>
        </w:rPr>
      </w:pPr>
    </w:p>
    <w:p w:rsidR="008A1F27" w:rsidRDefault="008A1F27" w:rsidP="00A56F12">
      <w:pPr>
        <w:pStyle w:val="ListParagraph"/>
        <w:numPr>
          <w:ilvl w:val="1"/>
          <w:numId w:val="1"/>
        </w:numPr>
        <w:bidi/>
        <w:spacing w:after="0" w:line="240" w:lineRule="auto"/>
        <w:jc w:val="both"/>
        <w:rPr>
          <w:rFonts w:cs="Simplified Arabic"/>
          <w:sz w:val="28"/>
          <w:szCs w:val="28"/>
          <w:lang w:bidi="ar-DZ"/>
        </w:rPr>
      </w:pPr>
      <w:r w:rsidRPr="008A1F27">
        <w:rPr>
          <w:rFonts w:cs="Simplified Arabic" w:hint="cs"/>
          <w:sz w:val="28"/>
          <w:szCs w:val="28"/>
          <w:rtl/>
          <w:lang w:bidi="ar-DZ"/>
        </w:rPr>
        <w:t>سيسترشداعتمادموقفأفريقي</w:t>
      </w:r>
      <w:r w:rsidR="00FC0651">
        <w:rPr>
          <w:rFonts w:cs="Simplified Arabic" w:hint="cs"/>
          <w:sz w:val="28"/>
          <w:szCs w:val="28"/>
          <w:rtl/>
          <w:lang w:bidi="ar-DZ"/>
        </w:rPr>
        <w:t>موحّدإزاء</w:t>
      </w:r>
      <w:r w:rsidRPr="008A1F27">
        <w:rPr>
          <w:rFonts w:cs="Simplified Arabic" w:hint="cs"/>
          <w:sz w:val="28"/>
          <w:szCs w:val="28"/>
          <w:rtl/>
          <w:lang w:bidi="ar-DZ"/>
        </w:rPr>
        <w:t>الاتفاقالعالميبشأنالهجرةبحقيقةأنالتنق</w:t>
      </w:r>
      <w:r w:rsidR="00F51F0A">
        <w:rPr>
          <w:rFonts w:cs="Simplified Arabic" w:hint="cs"/>
          <w:sz w:val="28"/>
          <w:szCs w:val="28"/>
          <w:rtl/>
          <w:lang w:bidi="ar-DZ"/>
        </w:rPr>
        <w:t>ّ</w:t>
      </w:r>
      <w:r w:rsidRPr="008A1F27">
        <w:rPr>
          <w:rFonts w:cs="Simplified Arabic" w:hint="cs"/>
          <w:sz w:val="28"/>
          <w:szCs w:val="28"/>
          <w:rtl/>
          <w:lang w:bidi="ar-DZ"/>
        </w:rPr>
        <w:t>لالبشريوحريةتنقلجميعالأشخاصداخلالقارةيشك</w:t>
      </w:r>
      <w:r w:rsidR="00F416A5">
        <w:rPr>
          <w:rFonts w:cs="Simplified Arabic" w:hint="cs"/>
          <w:sz w:val="28"/>
          <w:szCs w:val="28"/>
          <w:rtl/>
          <w:lang w:bidi="ar-DZ"/>
        </w:rPr>
        <w:t>ّ</w:t>
      </w:r>
      <w:r w:rsidRPr="008A1F27">
        <w:rPr>
          <w:rFonts w:cs="Simplified Arabic" w:hint="cs"/>
          <w:sz w:val="28"/>
          <w:szCs w:val="28"/>
          <w:rtl/>
          <w:lang w:bidi="ar-DZ"/>
        </w:rPr>
        <w:t>لان</w:t>
      </w:r>
      <w:r w:rsidR="00266C80">
        <w:rPr>
          <w:rFonts w:cs="Simplified Arabic" w:hint="cs"/>
          <w:sz w:val="28"/>
          <w:szCs w:val="28"/>
          <w:rtl/>
          <w:lang w:bidi="ar-DZ"/>
        </w:rPr>
        <w:t>إ</w:t>
      </w:r>
      <w:r w:rsidRPr="008A1F27">
        <w:rPr>
          <w:rFonts w:cs="Simplified Arabic" w:hint="cs"/>
          <w:sz w:val="28"/>
          <w:szCs w:val="28"/>
          <w:rtl/>
          <w:lang w:bidi="ar-DZ"/>
        </w:rPr>
        <w:t>حد</w:t>
      </w:r>
      <w:r w:rsidR="00266C80">
        <w:rPr>
          <w:rFonts w:cs="Simplified Arabic" w:hint="cs"/>
          <w:sz w:val="28"/>
          <w:szCs w:val="28"/>
          <w:rtl/>
          <w:lang w:bidi="ar-DZ"/>
        </w:rPr>
        <w:t>ىركائز</w:t>
      </w:r>
      <w:r w:rsidRPr="008A1F27">
        <w:rPr>
          <w:rFonts w:cs="Simplified Arabic" w:hint="cs"/>
          <w:sz w:val="28"/>
          <w:szCs w:val="28"/>
          <w:rtl/>
          <w:lang w:bidi="ar-DZ"/>
        </w:rPr>
        <w:t>أفريقياالمتكاملة</w:t>
      </w:r>
      <w:r w:rsidR="005D7017">
        <w:rPr>
          <w:rFonts w:cs="Simplified Arabic" w:hint="cs"/>
          <w:sz w:val="28"/>
          <w:szCs w:val="28"/>
          <w:rtl/>
          <w:lang w:bidi="ar-DZ"/>
        </w:rPr>
        <w:t>المتوخاة</w:t>
      </w:r>
      <w:r w:rsidRPr="008A1F27">
        <w:rPr>
          <w:rFonts w:cs="Simplified Arabic" w:hint="cs"/>
          <w:sz w:val="28"/>
          <w:szCs w:val="28"/>
          <w:rtl/>
          <w:lang w:bidi="ar-DZ"/>
        </w:rPr>
        <w:t>فيمعاهدةأبوجاالم</w:t>
      </w:r>
      <w:r w:rsidR="00E94BE8">
        <w:rPr>
          <w:rFonts w:cs="Simplified Arabic" w:hint="cs"/>
          <w:sz w:val="28"/>
          <w:szCs w:val="28"/>
          <w:rtl/>
          <w:lang w:bidi="ar-DZ"/>
        </w:rPr>
        <w:t xml:space="preserve">ؤسسة </w:t>
      </w:r>
      <w:r w:rsidR="004A1761">
        <w:rPr>
          <w:rFonts w:cs="Simplified Arabic" w:hint="cs"/>
          <w:sz w:val="28"/>
          <w:szCs w:val="28"/>
          <w:rtl/>
          <w:lang w:bidi="ar-DZ"/>
        </w:rPr>
        <w:t>ل</w:t>
      </w:r>
      <w:r w:rsidR="004A1761" w:rsidRPr="008A1F27">
        <w:rPr>
          <w:rFonts w:cs="Simplified Arabic" w:hint="cs"/>
          <w:sz w:val="28"/>
          <w:szCs w:val="28"/>
          <w:rtl/>
          <w:lang w:bidi="ar-DZ"/>
        </w:rPr>
        <w:t>لجماعة</w:t>
      </w:r>
      <w:r w:rsidR="004A1761">
        <w:rPr>
          <w:rFonts w:cs="Simplified Arabic" w:hint="cs"/>
          <w:sz w:val="28"/>
          <w:szCs w:val="28"/>
          <w:rtl/>
          <w:lang w:bidi="ar-DZ"/>
        </w:rPr>
        <w:t>الاقتصادية</w:t>
      </w:r>
      <w:r w:rsidRPr="008A1F27">
        <w:rPr>
          <w:rFonts w:cs="Simplified Arabic" w:hint="cs"/>
          <w:sz w:val="28"/>
          <w:szCs w:val="28"/>
          <w:rtl/>
          <w:lang w:bidi="ar-DZ"/>
        </w:rPr>
        <w:t>الأفريقي</w:t>
      </w:r>
      <w:r w:rsidR="004A1761">
        <w:rPr>
          <w:rFonts w:cs="Simplified Arabic" w:hint="cs"/>
          <w:sz w:val="28"/>
          <w:szCs w:val="28"/>
          <w:rtl/>
          <w:lang w:bidi="ar-DZ"/>
        </w:rPr>
        <w:t>ة</w:t>
      </w:r>
      <w:r w:rsidRPr="008A1F27">
        <w:rPr>
          <w:rFonts w:cs="Simplified Arabic"/>
          <w:sz w:val="28"/>
          <w:szCs w:val="28"/>
          <w:rtl/>
          <w:lang w:bidi="ar-DZ"/>
        </w:rPr>
        <w:t xml:space="preserve"> (1991)</w:t>
      </w:r>
      <w:r w:rsidRPr="008A1F27">
        <w:rPr>
          <w:rFonts w:cs="Simplified Arabic" w:hint="cs"/>
          <w:sz w:val="28"/>
          <w:szCs w:val="28"/>
          <w:rtl/>
          <w:lang w:bidi="ar-DZ"/>
        </w:rPr>
        <w:t>،والمفاوضاتالجاريةبشأنالبروتوكولالمتعلقبحرية</w:t>
      </w:r>
      <w:r w:rsidR="003C5127">
        <w:rPr>
          <w:rFonts w:cs="Simplified Arabic" w:hint="cs"/>
          <w:sz w:val="28"/>
          <w:szCs w:val="28"/>
          <w:rtl/>
          <w:lang w:bidi="ar-DZ"/>
        </w:rPr>
        <w:t>تنقل</w:t>
      </w:r>
      <w:r w:rsidRPr="008A1F27">
        <w:rPr>
          <w:rFonts w:cs="Simplified Arabic" w:hint="cs"/>
          <w:sz w:val="28"/>
          <w:szCs w:val="28"/>
          <w:rtl/>
          <w:lang w:bidi="ar-DZ"/>
        </w:rPr>
        <w:t>الأشخاص</w:t>
      </w:r>
      <w:r w:rsidR="00FA6B95">
        <w:rPr>
          <w:rFonts w:cs="Simplified Arabic" w:hint="cs"/>
          <w:sz w:val="28"/>
          <w:szCs w:val="28"/>
          <w:rtl/>
          <w:lang w:bidi="ar-DZ"/>
        </w:rPr>
        <w:t>المُلحقب</w:t>
      </w:r>
      <w:r w:rsidRPr="008A1F27">
        <w:rPr>
          <w:rFonts w:cs="Simplified Arabic" w:hint="cs"/>
          <w:sz w:val="28"/>
          <w:szCs w:val="28"/>
          <w:rtl/>
          <w:lang w:bidi="ar-DZ"/>
        </w:rPr>
        <w:t>اتفاق</w:t>
      </w:r>
      <w:r w:rsidR="00E94BE8">
        <w:rPr>
          <w:rFonts w:cs="Simplified Arabic" w:hint="cs"/>
          <w:sz w:val="28"/>
          <w:szCs w:val="28"/>
          <w:rtl/>
          <w:lang w:bidi="ar-DZ"/>
        </w:rPr>
        <w:t>ية</w:t>
      </w:r>
      <w:r w:rsidRPr="008A1F27">
        <w:rPr>
          <w:rFonts w:cs="Simplified Arabic" w:hint="cs"/>
          <w:sz w:val="28"/>
          <w:szCs w:val="28"/>
          <w:rtl/>
          <w:lang w:bidi="ar-DZ"/>
        </w:rPr>
        <w:t>التجارةالحرةالقارية،</w:t>
      </w:r>
      <w:r w:rsidR="004D3896">
        <w:rPr>
          <w:rFonts w:cs="Simplified Arabic" w:hint="cs"/>
          <w:sz w:val="28"/>
          <w:szCs w:val="28"/>
          <w:rtl/>
          <w:lang w:bidi="ar-DZ"/>
        </w:rPr>
        <w:t>ومؤخرا</w:t>
      </w:r>
      <w:r w:rsidR="000B06A1">
        <w:rPr>
          <w:rFonts w:cs="Simplified Arabic" w:hint="cs"/>
          <w:sz w:val="28"/>
          <w:szCs w:val="28"/>
          <w:rtl/>
          <w:lang w:bidi="ar-DZ"/>
        </w:rPr>
        <w:t>أجندة</w:t>
      </w:r>
      <w:r w:rsidRPr="008A1F27">
        <w:rPr>
          <w:rFonts w:cs="Simplified Arabic"/>
          <w:sz w:val="28"/>
          <w:szCs w:val="28"/>
          <w:rtl/>
          <w:lang w:bidi="ar-DZ"/>
        </w:rPr>
        <w:t xml:space="preserve"> 2063</w:t>
      </w:r>
      <w:r w:rsidR="00E94BE8">
        <w:rPr>
          <w:rFonts w:cs="Simplified Arabic" w:hint="cs"/>
          <w:sz w:val="28"/>
          <w:szCs w:val="28"/>
          <w:rtl/>
          <w:lang w:bidi="ar-DZ"/>
        </w:rPr>
        <w:t xml:space="preserve"> حول </w:t>
      </w:r>
      <w:r w:rsidR="005A7525">
        <w:rPr>
          <w:rFonts w:cs="Simplified Arabic" w:hint="cs"/>
          <w:sz w:val="28"/>
          <w:szCs w:val="28"/>
          <w:rtl/>
          <w:lang w:bidi="ar-DZ"/>
        </w:rPr>
        <w:t>"</w:t>
      </w:r>
      <w:r w:rsidRPr="008A1F27">
        <w:rPr>
          <w:rFonts w:cs="Simplified Arabic" w:hint="cs"/>
          <w:sz w:val="28"/>
          <w:szCs w:val="28"/>
          <w:rtl/>
          <w:lang w:bidi="ar-DZ"/>
        </w:rPr>
        <w:t>أفريقياالتي</w:t>
      </w:r>
      <w:r w:rsidR="005A7525">
        <w:rPr>
          <w:rFonts w:cs="Simplified Arabic" w:hint="cs"/>
          <w:sz w:val="28"/>
          <w:szCs w:val="28"/>
          <w:rtl/>
          <w:lang w:bidi="ar-DZ"/>
        </w:rPr>
        <w:t>نريد"</w:t>
      </w:r>
      <w:r w:rsidRPr="008A1F27">
        <w:rPr>
          <w:rFonts w:cs="Simplified Arabic"/>
          <w:sz w:val="28"/>
          <w:szCs w:val="28"/>
          <w:rtl/>
          <w:lang w:bidi="ar-DZ"/>
        </w:rPr>
        <w:t>.</w:t>
      </w:r>
    </w:p>
    <w:p w:rsidR="00816083" w:rsidRPr="00E63291" w:rsidRDefault="00816083" w:rsidP="00A20443">
      <w:pPr>
        <w:bidi/>
        <w:spacing w:after="0" w:line="240" w:lineRule="auto"/>
        <w:contextualSpacing/>
        <w:rPr>
          <w:rFonts w:cs="Simplified Arabic"/>
          <w:sz w:val="28"/>
          <w:szCs w:val="28"/>
          <w:rtl/>
          <w:lang w:bidi="ar-DZ"/>
        </w:rPr>
      </w:pPr>
    </w:p>
    <w:p w:rsidR="00E129B9" w:rsidRDefault="00816083" w:rsidP="00AD7242">
      <w:pPr>
        <w:pStyle w:val="ListParagraph"/>
        <w:numPr>
          <w:ilvl w:val="1"/>
          <w:numId w:val="1"/>
        </w:num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DZ"/>
        </w:rPr>
      </w:pPr>
      <w:r w:rsidRPr="00816083">
        <w:rPr>
          <w:rFonts w:cs="Simplified Arabic" w:hint="cs"/>
          <w:sz w:val="28"/>
          <w:szCs w:val="28"/>
          <w:rtl/>
          <w:lang w:bidi="ar-DZ"/>
        </w:rPr>
        <w:t>يهدف</w:t>
      </w:r>
      <w:r w:rsidR="00FD5337">
        <w:rPr>
          <w:rFonts w:cs="Simplified Arabic" w:hint="cs"/>
          <w:sz w:val="28"/>
          <w:szCs w:val="28"/>
          <w:rtl/>
          <w:lang w:bidi="ar-DZ"/>
        </w:rPr>
        <w:t>الموقف الأفريقيالموحّد</w:t>
      </w:r>
      <w:r w:rsidRPr="00816083">
        <w:rPr>
          <w:rFonts w:cs="Simplified Arabic" w:hint="cs"/>
          <w:sz w:val="28"/>
          <w:szCs w:val="28"/>
          <w:rtl/>
          <w:lang w:bidi="ar-DZ"/>
        </w:rPr>
        <w:t>إلىضمانأنيكونلأفريقياصوت</w:t>
      </w:r>
      <w:r w:rsidR="00AD7242">
        <w:rPr>
          <w:rFonts w:cs="Simplified Arabic" w:hint="cs"/>
          <w:sz w:val="28"/>
          <w:szCs w:val="28"/>
          <w:rtl/>
          <w:lang w:bidi="ar-DZ"/>
        </w:rPr>
        <w:t xml:space="preserve">مشترك </w:t>
      </w:r>
      <w:r w:rsidRPr="00816083">
        <w:rPr>
          <w:rFonts w:cs="Simplified Arabic" w:hint="cs"/>
          <w:sz w:val="28"/>
          <w:szCs w:val="28"/>
          <w:rtl/>
          <w:lang w:bidi="ar-DZ"/>
        </w:rPr>
        <w:t>وأنتنعكسشواغلها</w:t>
      </w:r>
      <w:r w:rsidR="00F02579">
        <w:rPr>
          <w:rFonts w:cs="Simplified Arabic" w:hint="cs"/>
          <w:sz w:val="28"/>
          <w:szCs w:val="28"/>
          <w:rtl/>
          <w:lang w:bidi="ar-DZ"/>
        </w:rPr>
        <w:t>كما ينبغي</w:t>
      </w:r>
      <w:r w:rsidRPr="00816083">
        <w:rPr>
          <w:rFonts w:cs="Simplified Arabic" w:hint="cs"/>
          <w:sz w:val="28"/>
          <w:szCs w:val="28"/>
          <w:rtl/>
          <w:lang w:bidi="ar-DZ"/>
        </w:rPr>
        <w:t>صوبوضعالاتفاقالعالمي</w:t>
      </w:r>
      <w:r w:rsidR="00AD7242">
        <w:rPr>
          <w:rFonts w:cs="Simplified Arabic" w:hint="cs"/>
          <w:sz w:val="28"/>
          <w:szCs w:val="28"/>
          <w:rtl/>
          <w:lang w:bidi="ar-DZ"/>
        </w:rPr>
        <w:t xml:space="preserve"> حول</w:t>
      </w:r>
      <w:r w:rsidRPr="00816083">
        <w:rPr>
          <w:rFonts w:cs="Simplified Arabic" w:hint="cs"/>
          <w:sz w:val="28"/>
          <w:szCs w:val="28"/>
          <w:rtl/>
          <w:lang w:bidi="ar-DZ"/>
        </w:rPr>
        <w:t>الهجرة</w:t>
      </w:r>
      <w:r w:rsidRPr="00816083">
        <w:rPr>
          <w:rFonts w:cs="Simplified Arabic"/>
          <w:sz w:val="28"/>
          <w:szCs w:val="28"/>
          <w:rtl/>
          <w:lang w:bidi="ar-DZ"/>
        </w:rPr>
        <w:t xml:space="preserve">. </w:t>
      </w:r>
      <w:r w:rsidR="003D220E">
        <w:rPr>
          <w:rFonts w:cs="Simplified Arabic" w:hint="cs"/>
          <w:sz w:val="28"/>
          <w:szCs w:val="28"/>
          <w:rtl/>
          <w:lang w:bidi="ar-DZ"/>
        </w:rPr>
        <w:t>وس</w:t>
      </w:r>
      <w:r w:rsidR="00AD7242">
        <w:rPr>
          <w:rFonts w:cs="Simplified Arabic" w:hint="cs"/>
          <w:sz w:val="28"/>
          <w:szCs w:val="28"/>
          <w:rtl/>
          <w:lang w:bidi="ar-DZ"/>
        </w:rPr>
        <w:t>ي</w:t>
      </w:r>
      <w:r w:rsidR="003D220E">
        <w:rPr>
          <w:rFonts w:cs="Simplified Arabic" w:hint="cs"/>
          <w:sz w:val="28"/>
          <w:szCs w:val="28"/>
          <w:rtl/>
          <w:lang w:bidi="ar-DZ"/>
        </w:rPr>
        <w:t>مثّل</w:t>
      </w:r>
      <w:r w:rsidRPr="00816083">
        <w:rPr>
          <w:rFonts w:cs="Simplified Arabic" w:hint="cs"/>
          <w:sz w:val="28"/>
          <w:szCs w:val="28"/>
          <w:rtl/>
          <w:lang w:bidi="ar-DZ"/>
        </w:rPr>
        <w:t>نقطةمرجعيةللخطاباتالوطنيةوالقاريةوالعالميةفيالمستقبلبشأنإدارةالهجرة</w:t>
      </w:r>
      <w:r w:rsidR="0040149E" w:rsidRPr="00816083">
        <w:rPr>
          <w:rFonts w:cs="Simplified Arabic" w:hint="cs"/>
          <w:sz w:val="28"/>
          <w:szCs w:val="28"/>
          <w:rtl/>
          <w:lang w:bidi="ar-DZ"/>
        </w:rPr>
        <w:t>والتعاون</w:t>
      </w:r>
      <w:r w:rsidRPr="00816083">
        <w:rPr>
          <w:rFonts w:cs="Simplified Arabic"/>
          <w:sz w:val="28"/>
          <w:szCs w:val="28"/>
          <w:rtl/>
          <w:lang w:bidi="ar-DZ"/>
        </w:rPr>
        <w:t>.</w:t>
      </w:r>
    </w:p>
    <w:p w:rsidR="00E129B9" w:rsidRDefault="00E129B9" w:rsidP="00E129B9">
      <w:pPr>
        <w:rPr>
          <w:rtl/>
          <w:lang w:bidi="ar-DZ"/>
        </w:rPr>
      </w:pPr>
      <w:r>
        <w:rPr>
          <w:rtl/>
          <w:lang w:bidi="ar-DZ"/>
        </w:rPr>
        <w:lastRenderedPageBreak/>
        <w:br w:type="page"/>
      </w:r>
    </w:p>
    <w:p w:rsidR="00BA4F11" w:rsidRDefault="00AD7242" w:rsidP="008A7A29">
      <w:pPr>
        <w:bidi/>
        <w:spacing w:after="100" w:afterAutospacing="1" w:line="240" w:lineRule="auto"/>
        <w:jc w:val="both"/>
        <w:rPr>
          <w:rFonts w:cs="Simplified Arabic"/>
          <w:b/>
          <w:bCs/>
          <w:color w:val="2E74B5" w:themeColor="accent1" w:themeShade="BF"/>
          <w:sz w:val="28"/>
          <w:szCs w:val="28"/>
          <w:lang w:bidi="ar-DZ"/>
        </w:rPr>
      </w:pPr>
      <w:r>
        <w:rPr>
          <w:rFonts w:cs="Simplified Arabic" w:hint="cs"/>
          <w:b/>
          <w:bCs/>
          <w:color w:val="2E74B5" w:themeColor="accent1" w:themeShade="BF"/>
          <w:sz w:val="28"/>
          <w:szCs w:val="28"/>
          <w:rtl/>
          <w:lang w:bidi="ar-DZ"/>
        </w:rPr>
        <w:lastRenderedPageBreak/>
        <w:t>الديباجة</w:t>
      </w:r>
    </w:p>
    <w:p w:rsidR="00E129B9" w:rsidRPr="00465FD4" w:rsidRDefault="002762C7" w:rsidP="00BA4F11">
      <w:pPr>
        <w:bidi/>
        <w:spacing w:after="100" w:afterAutospacing="1" w:line="240" w:lineRule="auto"/>
        <w:jc w:val="both"/>
        <w:rPr>
          <w:rFonts w:cs="Simplified Arabic"/>
          <w:b/>
          <w:bCs/>
          <w:sz w:val="28"/>
          <w:szCs w:val="28"/>
          <w:rtl/>
          <w:lang w:bidi="ar-DZ"/>
        </w:rPr>
      </w:pPr>
      <w:r w:rsidRPr="00465FD4">
        <w:rPr>
          <w:rFonts w:cs="Simplified Arabic" w:hint="cs"/>
          <w:b/>
          <w:bCs/>
          <w:sz w:val="28"/>
          <w:szCs w:val="28"/>
          <w:rtl/>
          <w:lang w:bidi="ar-DZ"/>
        </w:rPr>
        <w:t xml:space="preserve">نحن وزراء </w:t>
      </w:r>
      <w:r w:rsidR="004063C0" w:rsidRPr="00465FD4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الدول الأعضاء في الاتحاد الأفريقي </w:t>
      </w:r>
      <w:r w:rsidR="008F4029" w:rsidRPr="00465FD4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المكلّفون </w:t>
      </w:r>
      <w:r w:rsidR="008A7A29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بمسائل </w:t>
      </w:r>
      <w:r w:rsidR="00186FE7" w:rsidRPr="00465FD4">
        <w:rPr>
          <w:rFonts w:cs="Simplified Arabic" w:hint="cs"/>
          <w:b/>
          <w:bCs/>
          <w:sz w:val="28"/>
          <w:szCs w:val="28"/>
          <w:rtl/>
          <w:lang w:bidi="ar-DZ"/>
        </w:rPr>
        <w:t>الهجرة</w:t>
      </w:r>
      <w:r w:rsidR="00E57F9F" w:rsidRPr="00465FD4">
        <w:rPr>
          <w:rFonts w:cs="Simplified Arabic" w:hint="cs"/>
          <w:b/>
          <w:bCs/>
          <w:sz w:val="28"/>
          <w:szCs w:val="28"/>
          <w:rtl/>
          <w:lang w:bidi="ar-DZ"/>
        </w:rPr>
        <w:t>:</w:t>
      </w:r>
    </w:p>
    <w:p w:rsidR="00D37A65" w:rsidRDefault="00EA2295" w:rsidP="00F35DA6">
      <w:pPr>
        <w:bidi/>
        <w:spacing w:after="100" w:afterAutospacing="1" w:line="240" w:lineRule="auto"/>
        <w:jc w:val="both"/>
        <w:rPr>
          <w:rFonts w:cs="Simplified Arabic"/>
          <w:sz w:val="28"/>
          <w:szCs w:val="28"/>
          <w:rtl/>
          <w:lang w:bidi="ar-DZ"/>
        </w:rPr>
      </w:pPr>
      <w:r w:rsidRPr="00465FD4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إذ </w:t>
      </w:r>
      <w:r w:rsidR="00BF128B" w:rsidRPr="00465FD4">
        <w:rPr>
          <w:rFonts w:cs="Simplified Arabic" w:hint="cs"/>
          <w:b/>
          <w:bCs/>
          <w:sz w:val="28"/>
          <w:szCs w:val="28"/>
          <w:rtl/>
          <w:lang w:bidi="ar-DZ"/>
        </w:rPr>
        <w:t>نرحّ</w:t>
      </w:r>
      <w:r w:rsidR="00D37A65" w:rsidRPr="00465FD4">
        <w:rPr>
          <w:rFonts w:cs="Simplified Arabic" w:hint="cs"/>
          <w:b/>
          <w:bCs/>
          <w:sz w:val="28"/>
          <w:szCs w:val="28"/>
          <w:rtl/>
          <w:lang w:bidi="ar-DZ"/>
        </w:rPr>
        <w:t>ب</w:t>
      </w:r>
      <w:r w:rsidR="00EB66C6" w:rsidRPr="00EB66C6">
        <w:rPr>
          <w:rFonts w:cs="Simplified Arabic" w:hint="cs"/>
          <w:sz w:val="28"/>
          <w:szCs w:val="28"/>
          <w:rtl/>
          <w:lang w:bidi="ar-DZ"/>
        </w:rPr>
        <w:t>بقرارالجمعيةالعامةللأممالمتحدةالمعنون</w:t>
      </w:r>
      <w:r w:rsidR="00EB66C6" w:rsidRPr="00EB66C6">
        <w:rPr>
          <w:rFonts w:cs="Simplified Arabic"/>
          <w:sz w:val="28"/>
          <w:szCs w:val="28"/>
          <w:rtl/>
          <w:lang w:bidi="ar-DZ"/>
        </w:rPr>
        <w:t xml:space="preserve"> "</w:t>
      </w:r>
      <w:r w:rsidR="00EB66C6" w:rsidRPr="00EB66C6">
        <w:rPr>
          <w:rFonts w:cs="Simplified Arabic" w:hint="cs"/>
          <w:sz w:val="28"/>
          <w:szCs w:val="28"/>
          <w:rtl/>
          <w:lang w:bidi="ar-DZ"/>
        </w:rPr>
        <w:t>إعلاننيويوركبشأناللاجئينوالمهاجرين</w:t>
      </w:r>
      <w:r w:rsidR="00EB66C6" w:rsidRPr="00EB66C6">
        <w:rPr>
          <w:rFonts w:cs="Simplified Arabic"/>
          <w:sz w:val="28"/>
          <w:szCs w:val="28"/>
          <w:rtl/>
          <w:lang w:bidi="ar-DZ"/>
        </w:rPr>
        <w:t>"</w:t>
      </w:r>
      <w:r w:rsidR="00EB66C6" w:rsidRPr="00EB66C6">
        <w:rPr>
          <w:rFonts w:cs="Simplified Arabic" w:hint="cs"/>
          <w:sz w:val="28"/>
          <w:szCs w:val="28"/>
          <w:rtl/>
          <w:lang w:bidi="ar-DZ"/>
        </w:rPr>
        <w:t>،</w:t>
      </w:r>
      <w:r w:rsidR="0015050E">
        <w:rPr>
          <w:rFonts w:cs="Simplified Arabic" w:hint="cs"/>
          <w:sz w:val="28"/>
          <w:szCs w:val="28"/>
          <w:rtl/>
          <w:lang w:bidi="ar-DZ"/>
        </w:rPr>
        <w:t>وإطلاق</w:t>
      </w:r>
      <w:r w:rsidR="00EB66C6" w:rsidRPr="00EB66C6">
        <w:rPr>
          <w:rFonts w:cs="Simplified Arabic" w:hint="cs"/>
          <w:sz w:val="28"/>
          <w:szCs w:val="28"/>
          <w:rtl/>
          <w:lang w:bidi="ar-DZ"/>
        </w:rPr>
        <w:t>عمليةمفاوضاتحكومية</w:t>
      </w:r>
      <w:r w:rsidR="00F35DA6">
        <w:rPr>
          <w:rFonts w:cs="Simplified Arabic" w:hint="cs"/>
          <w:sz w:val="28"/>
          <w:szCs w:val="28"/>
          <w:rtl/>
          <w:lang w:bidi="ar-DZ"/>
        </w:rPr>
        <w:t xml:space="preserve">مشتركة </w:t>
      </w:r>
      <w:r w:rsidR="00EB66C6" w:rsidRPr="00EB66C6">
        <w:rPr>
          <w:rFonts w:cs="Simplified Arabic" w:hint="cs"/>
          <w:sz w:val="28"/>
          <w:szCs w:val="28"/>
          <w:rtl/>
          <w:lang w:bidi="ar-DZ"/>
        </w:rPr>
        <w:t>تفضيإلىاعتماداتفاقعالمي</w:t>
      </w:r>
      <w:r w:rsidR="003F7E54">
        <w:rPr>
          <w:rFonts w:cs="Simplified Arabic" w:hint="cs"/>
          <w:sz w:val="28"/>
          <w:szCs w:val="28"/>
          <w:rtl/>
          <w:lang w:bidi="ar-DZ"/>
        </w:rPr>
        <w:t>بشأن</w:t>
      </w:r>
      <w:r w:rsidR="00EB66C6" w:rsidRPr="00EB66C6">
        <w:rPr>
          <w:rFonts w:cs="Simplified Arabic" w:hint="cs"/>
          <w:sz w:val="28"/>
          <w:szCs w:val="28"/>
          <w:rtl/>
          <w:lang w:bidi="ar-DZ"/>
        </w:rPr>
        <w:t>الهجرةالآمنةوالمنظمة</w:t>
      </w:r>
      <w:r w:rsidR="00FE279B">
        <w:rPr>
          <w:rFonts w:cs="Simplified Arabic" w:hint="cs"/>
          <w:sz w:val="28"/>
          <w:szCs w:val="28"/>
          <w:rtl/>
          <w:lang w:bidi="ar-DZ"/>
        </w:rPr>
        <w:t>والقانونية؛</w:t>
      </w:r>
    </w:p>
    <w:p w:rsidR="00FE279B" w:rsidRDefault="00744357" w:rsidP="002A14F5">
      <w:pPr>
        <w:bidi/>
        <w:spacing w:after="100" w:afterAutospacing="1" w:line="240" w:lineRule="auto"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>و</w:t>
      </w:r>
      <w:r w:rsidR="00EA2295" w:rsidRPr="00465FD4">
        <w:rPr>
          <w:rFonts w:cs="Simplified Arabic" w:hint="cs"/>
          <w:b/>
          <w:bCs/>
          <w:sz w:val="28"/>
          <w:szCs w:val="28"/>
          <w:rtl/>
          <w:lang w:bidi="ar-DZ"/>
        </w:rPr>
        <w:t>إذ ندرك</w:t>
      </w:r>
      <w:r w:rsidR="009B3C70">
        <w:rPr>
          <w:rFonts w:cs="Simplified Arabic" w:hint="cs"/>
          <w:sz w:val="28"/>
          <w:szCs w:val="28"/>
          <w:rtl/>
          <w:lang w:bidi="ar-DZ"/>
        </w:rPr>
        <w:t>ا</w:t>
      </w:r>
      <w:r w:rsidR="009B3C70" w:rsidRPr="009B3C70">
        <w:rPr>
          <w:rFonts w:cs="Simplified Arabic" w:hint="cs"/>
          <w:sz w:val="28"/>
          <w:szCs w:val="28"/>
          <w:rtl/>
          <w:lang w:bidi="ar-DZ"/>
        </w:rPr>
        <w:t>لأثرغيرالمتكافئللعولمةعلىآفاقأفريقيافيمواجهة</w:t>
      </w:r>
      <w:r w:rsidR="002A14F5">
        <w:rPr>
          <w:rFonts w:cs="Simplified Arabic" w:hint="cs"/>
          <w:sz w:val="28"/>
          <w:szCs w:val="28"/>
          <w:rtl/>
          <w:lang w:bidi="ar-DZ"/>
        </w:rPr>
        <w:t>زيادة</w:t>
      </w:r>
      <w:r w:rsidR="009B3C70" w:rsidRPr="009B3C70">
        <w:rPr>
          <w:rFonts w:cs="Simplified Arabic" w:hint="cs"/>
          <w:sz w:val="28"/>
          <w:szCs w:val="28"/>
          <w:rtl/>
          <w:lang w:bidi="ar-DZ"/>
        </w:rPr>
        <w:t>عددالشباب؛</w:t>
      </w:r>
    </w:p>
    <w:p w:rsidR="001A2148" w:rsidRDefault="00744357" w:rsidP="000A6C8E">
      <w:pPr>
        <w:bidi/>
        <w:spacing w:after="100" w:afterAutospacing="1" w:line="240" w:lineRule="auto"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>و</w:t>
      </w:r>
      <w:r w:rsidR="00D91222" w:rsidRPr="00465FD4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إذ 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نعي </w:t>
      </w:r>
      <w:r w:rsidR="00234851" w:rsidRPr="00234851">
        <w:rPr>
          <w:rFonts w:cs="Simplified Arabic" w:hint="cs"/>
          <w:sz w:val="28"/>
          <w:szCs w:val="28"/>
          <w:rtl/>
          <w:lang w:bidi="ar-DZ"/>
        </w:rPr>
        <w:t>أن</w:t>
      </w:r>
      <w:r w:rsidR="007A4364">
        <w:rPr>
          <w:rFonts w:cs="Simplified Arabic" w:hint="cs"/>
          <w:sz w:val="28"/>
          <w:szCs w:val="28"/>
          <w:rtl/>
          <w:lang w:bidi="ar-DZ"/>
        </w:rPr>
        <w:t>ّ</w:t>
      </w:r>
      <w:r w:rsidR="00234851" w:rsidRPr="00234851">
        <w:rPr>
          <w:rFonts w:cs="Simplified Arabic" w:hint="cs"/>
          <w:sz w:val="28"/>
          <w:szCs w:val="28"/>
          <w:rtl/>
          <w:lang w:bidi="ar-DZ"/>
        </w:rPr>
        <w:t>ال</w:t>
      </w:r>
      <w:r w:rsidR="00F35DA6">
        <w:rPr>
          <w:rFonts w:cs="Simplified Arabic" w:hint="cs"/>
          <w:sz w:val="28"/>
          <w:szCs w:val="28"/>
          <w:rtl/>
          <w:lang w:bidi="ar-DZ"/>
        </w:rPr>
        <w:t xml:space="preserve">نزاعات </w:t>
      </w:r>
      <w:r w:rsidR="00234851" w:rsidRPr="00234851">
        <w:rPr>
          <w:rFonts w:cs="Simplified Arabic" w:hint="cs"/>
          <w:sz w:val="28"/>
          <w:szCs w:val="28"/>
          <w:rtl/>
          <w:lang w:bidi="ar-DZ"/>
        </w:rPr>
        <w:t>وسوءالحكموتغيرالمناخو</w:t>
      </w:r>
      <w:r w:rsidR="0000053C">
        <w:rPr>
          <w:rFonts w:cs="Simplified Arabic" w:hint="cs"/>
          <w:sz w:val="28"/>
          <w:szCs w:val="28"/>
          <w:rtl/>
          <w:lang w:bidi="ar-DZ"/>
        </w:rPr>
        <w:t>ال</w:t>
      </w:r>
      <w:r w:rsidR="00234851" w:rsidRPr="00234851">
        <w:rPr>
          <w:rFonts w:cs="Simplified Arabic" w:hint="cs"/>
          <w:sz w:val="28"/>
          <w:szCs w:val="28"/>
          <w:rtl/>
          <w:lang w:bidi="ar-DZ"/>
        </w:rPr>
        <w:t>تدهور</w:t>
      </w:r>
      <w:r w:rsidR="0000053C">
        <w:rPr>
          <w:rFonts w:cs="Simplified Arabic" w:hint="cs"/>
          <w:sz w:val="28"/>
          <w:szCs w:val="28"/>
          <w:rtl/>
          <w:lang w:bidi="ar-DZ"/>
        </w:rPr>
        <w:t>البيئي</w:t>
      </w:r>
      <w:r w:rsidR="00234851" w:rsidRPr="00234851">
        <w:rPr>
          <w:rFonts w:cs="Simplified Arabic"/>
          <w:sz w:val="28"/>
          <w:szCs w:val="28"/>
          <w:rtl/>
          <w:lang w:bidi="ar-DZ"/>
        </w:rPr>
        <w:t xml:space="preserve"> - </w:t>
      </w:r>
      <w:r w:rsidR="00234851" w:rsidRPr="00234851">
        <w:rPr>
          <w:rFonts w:cs="Simplified Arabic" w:hint="cs"/>
          <w:sz w:val="28"/>
          <w:szCs w:val="28"/>
          <w:rtl/>
          <w:lang w:bidi="ar-DZ"/>
        </w:rPr>
        <w:t>كلها</w:t>
      </w:r>
      <w:r w:rsidR="00F80D61">
        <w:rPr>
          <w:rFonts w:cs="Simplified Arabic" w:hint="cs"/>
          <w:sz w:val="28"/>
          <w:szCs w:val="28"/>
          <w:rtl/>
          <w:lang w:bidi="ar-DZ"/>
        </w:rPr>
        <w:t>تجتمع</w:t>
      </w:r>
      <w:r w:rsidR="00234851" w:rsidRPr="00234851">
        <w:rPr>
          <w:rFonts w:cs="Simplified Arabic" w:hint="cs"/>
          <w:sz w:val="28"/>
          <w:szCs w:val="28"/>
          <w:rtl/>
          <w:lang w:bidi="ar-DZ"/>
        </w:rPr>
        <w:t>لضمانعدمكفايةالفرصفيقارة</w:t>
      </w:r>
      <w:r w:rsidR="00352C53">
        <w:rPr>
          <w:rFonts w:cs="Simplified Arabic" w:hint="cs"/>
          <w:sz w:val="28"/>
          <w:szCs w:val="28"/>
          <w:rtl/>
          <w:lang w:bidi="ar-DZ"/>
        </w:rPr>
        <w:t>يتزايد فيها عدد</w:t>
      </w:r>
      <w:r w:rsidR="00234851" w:rsidRPr="00234851">
        <w:rPr>
          <w:rFonts w:cs="Simplified Arabic" w:hint="cs"/>
          <w:sz w:val="28"/>
          <w:szCs w:val="28"/>
          <w:rtl/>
          <w:lang w:bidi="ar-DZ"/>
        </w:rPr>
        <w:t>الشباب</w:t>
      </w:r>
      <w:r w:rsidR="00234851" w:rsidRPr="00234851">
        <w:rPr>
          <w:rFonts w:cs="Simplified Arabic"/>
          <w:sz w:val="28"/>
          <w:szCs w:val="28"/>
          <w:rtl/>
          <w:lang w:bidi="ar-DZ"/>
        </w:rPr>
        <w:t xml:space="preserve"> - </w:t>
      </w:r>
      <w:r w:rsidR="00234851" w:rsidRPr="00234851">
        <w:rPr>
          <w:rFonts w:cs="Simplified Arabic" w:hint="cs"/>
          <w:sz w:val="28"/>
          <w:szCs w:val="28"/>
          <w:rtl/>
          <w:lang w:bidi="ar-DZ"/>
        </w:rPr>
        <w:t>هيالأسبابالرئيسيةالكامنةوراءالهجرةغير</w:t>
      </w:r>
      <w:r w:rsidR="00875DCC">
        <w:rPr>
          <w:rFonts w:cs="Simplified Arabic" w:hint="cs"/>
          <w:sz w:val="28"/>
          <w:szCs w:val="28"/>
          <w:rtl/>
          <w:lang w:bidi="ar-DZ"/>
        </w:rPr>
        <w:t>القانونية</w:t>
      </w:r>
      <w:r w:rsidR="00234851" w:rsidRPr="00234851">
        <w:rPr>
          <w:rFonts w:cs="Simplified Arabic" w:hint="cs"/>
          <w:sz w:val="28"/>
          <w:szCs w:val="28"/>
          <w:rtl/>
          <w:lang w:bidi="ar-DZ"/>
        </w:rPr>
        <w:t>داخلأفريقياومنها</w:t>
      </w:r>
      <w:r w:rsidR="004C59A3">
        <w:rPr>
          <w:rFonts w:cs="Simplified Arabic" w:hint="cs"/>
          <w:sz w:val="28"/>
          <w:szCs w:val="28"/>
          <w:rtl/>
          <w:lang w:bidi="ar-DZ"/>
        </w:rPr>
        <w:t>؛</w:t>
      </w:r>
    </w:p>
    <w:p w:rsidR="004C59A3" w:rsidRDefault="00CF5257" w:rsidP="00744357">
      <w:pPr>
        <w:bidi/>
        <w:spacing w:after="100" w:afterAutospacing="1" w:line="240" w:lineRule="auto"/>
        <w:jc w:val="both"/>
        <w:rPr>
          <w:rFonts w:cs="Simplified Arabic"/>
          <w:sz w:val="28"/>
          <w:szCs w:val="28"/>
          <w:rtl/>
          <w:lang w:bidi="ar-DZ"/>
        </w:rPr>
      </w:pPr>
      <w:r w:rsidRPr="00465FD4">
        <w:rPr>
          <w:rFonts w:cs="Simplified Arabic" w:hint="cs"/>
          <w:b/>
          <w:bCs/>
          <w:sz w:val="28"/>
          <w:szCs w:val="28"/>
          <w:rtl/>
          <w:lang w:bidi="ar-DZ"/>
        </w:rPr>
        <w:t>و</w:t>
      </w:r>
      <w:r w:rsidR="003618AB" w:rsidRPr="00465FD4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إذ </w:t>
      </w:r>
      <w:r w:rsidR="00744357">
        <w:rPr>
          <w:rFonts w:cs="Simplified Arabic" w:hint="cs"/>
          <w:b/>
          <w:bCs/>
          <w:sz w:val="28"/>
          <w:szCs w:val="28"/>
          <w:rtl/>
          <w:lang w:bidi="ar-DZ"/>
        </w:rPr>
        <w:t xml:space="preserve">نعي </w:t>
      </w:r>
      <w:r w:rsidR="003618AB" w:rsidRPr="00465FD4">
        <w:rPr>
          <w:rFonts w:cs="Simplified Arabic" w:hint="cs"/>
          <w:b/>
          <w:bCs/>
          <w:sz w:val="28"/>
          <w:szCs w:val="28"/>
          <w:rtl/>
          <w:lang w:bidi="ar-DZ"/>
        </w:rPr>
        <w:t>كذلك</w:t>
      </w:r>
      <w:r w:rsidR="009C055A" w:rsidRPr="009C055A">
        <w:rPr>
          <w:rFonts w:cs="Simplified Arabic" w:hint="cs"/>
          <w:sz w:val="28"/>
          <w:szCs w:val="28"/>
          <w:rtl/>
          <w:lang w:bidi="ar-DZ"/>
        </w:rPr>
        <w:t>أن</w:t>
      </w:r>
      <w:r w:rsidR="002E2ECE">
        <w:rPr>
          <w:rFonts w:cs="Simplified Arabic" w:hint="cs"/>
          <w:sz w:val="28"/>
          <w:szCs w:val="28"/>
          <w:rtl/>
          <w:lang w:bidi="ar-DZ"/>
        </w:rPr>
        <w:t>ّ</w:t>
      </w:r>
      <w:r w:rsidR="00936B7A">
        <w:rPr>
          <w:rFonts w:cs="Simplified Arabic" w:hint="cs"/>
          <w:sz w:val="28"/>
          <w:szCs w:val="28"/>
          <w:rtl/>
          <w:lang w:bidi="ar-DZ"/>
        </w:rPr>
        <w:t>هول</w:t>
      </w:r>
      <w:r w:rsidR="009C055A" w:rsidRPr="009C055A">
        <w:rPr>
          <w:rFonts w:cs="Simplified Arabic" w:hint="cs"/>
          <w:sz w:val="28"/>
          <w:szCs w:val="28"/>
          <w:rtl/>
          <w:lang w:bidi="ar-DZ"/>
        </w:rPr>
        <w:t>إدارةالهجرةبشكلفعال،يجببالضرورةمعالجةالأسبابالجذريةللهجرةغير</w:t>
      </w:r>
      <w:r w:rsidR="007A7835">
        <w:rPr>
          <w:rFonts w:cs="Simplified Arabic" w:hint="cs"/>
          <w:sz w:val="28"/>
          <w:szCs w:val="28"/>
          <w:rtl/>
          <w:lang w:bidi="ar-DZ"/>
        </w:rPr>
        <w:t>القانونية</w:t>
      </w:r>
      <w:r w:rsidR="00F74212">
        <w:rPr>
          <w:rFonts w:cs="Simplified Arabic" w:hint="cs"/>
          <w:sz w:val="28"/>
          <w:szCs w:val="28"/>
          <w:rtl/>
          <w:lang w:bidi="ar-DZ"/>
        </w:rPr>
        <w:t>بحزموبصورة عاجلة</w:t>
      </w:r>
      <w:r w:rsidR="009C055A" w:rsidRPr="009C055A">
        <w:rPr>
          <w:rFonts w:cs="Simplified Arabic" w:hint="cs"/>
          <w:sz w:val="28"/>
          <w:szCs w:val="28"/>
          <w:rtl/>
          <w:lang w:bidi="ar-DZ"/>
        </w:rPr>
        <w:t>؛</w:t>
      </w:r>
    </w:p>
    <w:p w:rsidR="00DD67D7" w:rsidRDefault="00DC69FB" w:rsidP="00934BED">
      <w:pPr>
        <w:bidi/>
        <w:spacing w:after="100" w:afterAutospacing="1" w:line="240" w:lineRule="auto"/>
        <w:jc w:val="both"/>
        <w:rPr>
          <w:rFonts w:cs="Simplified Arabic"/>
          <w:sz w:val="28"/>
          <w:szCs w:val="28"/>
          <w:rtl/>
          <w:lang w:bidi="ar-DZ"/>
        </w:rPr>
      </w:pPr>
      <w:r w:rsidRPr="00465FD4">
        <w:rPr>
          <w:rFonts w:cs="Simplified Arabic" w:hint="cs"/>
          <w:b/>
          <w:bCs/>
          <w:sz w:val="28"/>
          <w:szCs w:val="28"/>
          <w:rtl/>
          <w:lang w:bidi="ar-DZ"/>
        </w:rPr>
        <w:t>وإذ</w:t>
      </w:r>
      <w:r w:rsidR="00D908A4" w:rsidRPr="00465FD4">
        <w:rPr>
          <w:rFonts w:cs="Simplified Arabic" w:hint="cs"/>
          <w:b/>
          <w:bCs/>
          <w:sz w:val="28"/>
          <w:szCs w:val="28"/>
          <w:rtl/>
          <w:lang w:bidi="ar-DZ"/>
        </w:rPr>
        <w:t>ندرك</w:t>
      </w:r>
      <w:r w:rsidRPr="00DC69FB">
        <w:rPr>
          <w:rFonts w:cs="Simplified Arabic" w:hint="cs"/>
          <w:sz w:val="28"/>
          <w:szCs w:val="28"/>
          <w:rtl/>
          <w:lang w:bidi="ar-DZ"/>
        </w:rPr>
        <w:t>أن</w:t>
      </w:r>
      <w:r w:rsidR="00D908A4">
        <w:rPr>
          <w:rFonts w:cs="Simplified Arabic" w:hint="cs"/>
          <w:sz w:val="28"/>
          <w:szCs w:val="28"/>
          <w:rtl/>
          <w:lang w:bidi="ar-DZ"/>
        </w:rPr>
        <w:t>ّ</w:t>
      </w:r>
      <w:r w:rsidRPr="00DC69FB">
        <w:rPr>
          <w:rFonts w:cs="Simplified Arabic" w:hint="cs"/>
          <w:sz w:val="28"/>
          <w:szCs w:val="28"/>
          <w:rtl/>
          <w:lang w:bidi="ar-DZ"/>
        </w:rPr>
        <w:t>الهجرةغير</w:t>
      </w:r>
      <w:r w:rsidR="00D75B85">
        <w:rPr>
          <w:rFonts w:cs="Simplified Arabic" w:hint="cs"/>
          <w:sz w:val="28"/>
          <w:szCs w:val="28"/>
          <w:rtl/>
          <w:lang w:bidi="ar-DZ"/>
        </w:rPr>
        <w:t>القانونية</w:t>
      </w:r>
      <w:r w:rsidRPr="00DC69FB">
        <w:rPr>
          <w:rFonts w:cs="Simplified Arabic" w:hint="cs"/>
          <w:sz w:val="28"/>
          <w:szCs w:val="28"/>
          <w:rtl/>
          <w:lang w:bidi="ar-DZ"/>
        </w:rPr>
        <w:t>أخذتفيالآونةالأخيرةأبعاداخطيرة</w:t>
      </w:r>
      <w:r w:rsidR="007810EE">
        <w:rPr>
          <w:rFonts w:cs="Simplified Arabic" w:hint="cs"/>
          <w:sz w:val="28"/>
          <w:szCs w:val="28"/>
          <w:rtl/>
          <w:lang w:bidi="ar-DZ"/>
        </w:rPr>
        <w:t>وبلغت نسبامنذرة بالخطر</w:t>
      </w:r>
      <w:r w:rsidR="00D97AF4">
        <w:rPr>
          <w:rFonts w:cs="Simplified Arabic" w:hint="cs"/>
          <w:sz w:val="28"/>
          <w:szCs w:val="28"/>
          <w:rtl/>
          <w:lang w:bidi="ar-DZ"/>
        </w:rPr>
        <w:t xml:space="preserve">حيث </w:t>
      </w:r>
      <w:r w:rsidRPr="00DC69FB">
        <w:rPr>
          <w:rFonts w:cs="Simplified Arabic" w:hint="cs"/>
          <w:sz w:val="28"/>
          <w:szCs w:val="28"/>
          <w:rtl/>
          <w:lang w:bidi="ar-DZ"/>
        </w:rPr>
        <w:t>تقو</w:t>
      </w:r>
      <w:r w:rsidR="008056C5">
        <w:rPr>
          <w:rFonts w:cs="Simplified Arabic" w:hint="cs"/>
          <w:sz w:val="28"/>
          <w:szCs w:val="28"/>
          <w:rtl/>
          <w:lang w:bidi="ar-DZ"/>
        </w:rPr>
        <w:t>ّ</w:t>
      </w:r>
      <w:r w:rsidRPr="00DC69FB">
        <w:rPr>
          <w:rFonts w:cs="Simplified Arabic" w:hint="cs"/>
          <w:sz w:val="28"/>
          <w:szCs w:val="28"/>
          <w:rtl/>
          <w:lang w:bidi="ar-DZ"/>
        </w:rPr>
        <w:t>ضحمايةالناس</w:t>
      </w:r>
      <w:r w:rsidR="00744357">
        <w:rPr>
          <w:rFonts w:cs="Simplified Arabic" w:hint="cs"/>
          <w:sz w:val="28"/>
          <w:szCs w:val="28"/>
          <w:rtl/>
          <w:lang w:bidi="ar-DZ"/>
        </w:rPr>
        <w:t xml:space="preserve"> وهم يتنقلونوتحقيق </w:t>
      </w:r>
      <w:r w:rsidRPr="00DC69FB">
        <w:rPr>
          <w:rFonts w:cs="Simplified Arabic" w:hint="cs"/>
          <w:sz w:val="28"/>
          <w:szCs w:val="28"/>
          <w:rtl/>
          <w:lang w:bidi="ar-DZ"/>
        </w:rPr>
        <w:t>سيادةالقانون،وأن</w:t>
      </w:r>
      <w:r w:rsidR="00BB67CA">
        <w:rPr>
          <w:rFonts w:cs="Simplified Arabic" w:hint="cs"/>
          <w:sz w:val="28"/>
          <w:szCs w:val="28"/>
          <w:rtl/>
          <w:lang w:bidi="ar-DZ"/>
        </w:rPr>
        <w:t>ّ</w:t>
      </w:r>
      <w:r w:rsidR="005774AE">
        <w:rPr>
          <w:rFonts w:cs="Simplified Arabic" w:hint="cs"/>
          <w:sz w:val="28"/>
          <w:szCs w:val="28"/>
          <w:rtl/>
          <w:lang w:bidi="ar-DZ"/>
        </w:rPr>
        <w:t>هذاالوضعي</w:t>
      </w:r>
      <w:r w:rsidRPr="00DC69FB">
        <w:rPr>
          <w:rFonts w:cs="Simplified Arabic" w:hint="cs"/>
          <w:sz w:val="28"/>
          <w:szCs w:val="28"/>
          <w:rtl/>
          <w:lang w:bidi="ar-DZ"/>
        </w:rPr>
        <w:t>تطلب</w:t>
      </w:r>
      <w:r w:rsidR="00744357">
        <w:rPr>
          <w:rFonts w:cs="Simplified Arabic" w:hint="cs"/>
          <w:sz w:val="28"/>
          <w:szCs w:val="28"/>
          <w:rtl/>
          <w:lang w:bidi="ar-DZ"/>
        </w:rPr>
        <w:t xml:space="preserve"> اتخاذ</w:t>
      </w:r>
      <w:r w:rsidRPr="00DC69FB">
        <w:rPr>
          <w:rFonts w:cs="Simplified Arabic" w:hint="cs"/>
          <w:sz w:val="28"/>
          <w:szCs w:val="28"/>
          <w:rtl/>
          <w:lang w:bidi="ar-DZ"/>
        </w:rPr>
        <w:t>نهجشامللإدارةالهجرةضمنالحدود</w:t>
      </w:r>
      <w:r w:rsidR="005E39CF">
        <w:rPr>
          <w:rFonts w:cs="Simplified Arabic" w:hint="cs"/>
          <w:sz w:val="28"/>
          <w:szCs w:val="28"/>
          <w:rtl/>
          <w:lang w:bidi="ar-DZ"/>
        </w:rPr>
        <w:t>الضي</w:t>
      </w:r>
      <w:r w:rsidR="000C63C9">
        <w:rPr>
          <w:rFonts w:cs="Simplified Arabic" w:hint="cs"/>
          <w:sz w:val="28"/>
          <w:szCs w:val="28"/>
          <w:rtl/>
          <w:lang w:bidi="ar-DZ"/>
        </w:rPr>
        <w:t>ّ</w:t>
      </w:r>
      <w:r w:rsidR="005E39CF">
        <w:rPr>
          <w:rFonts w:cs="Simplified Arabic" w:hint="cs"/>
          <w:sz w:val="28"/>
          <w:szCs w:val="28"/>
          <w:rtl/>
          <w:lang w:bidi="ar-DZ"/>
        </w:rPr>
        <w:t>قة</w:t>
      </w:r>
      <w:r w:rsidR="00B27AA2">
        <w:rPr>
          <w:rFonts w:cs="Simplified Arabic" w:hint="cs"/>
          <w:sz w:val="28"/>
          <w:szCs w:val="28"/>
          <w:rtl/>
          <w:lang w:bidi="ar-DZ"/>
        </w:rPr>
        <w:t>ل</w:t>
      </w:r>
      <w:r w:rsidR="00B27AA2" w:rsidRPr="00DC69FB">
        <w:rPr>
          <w:rFonts w:cs="Simplified Arabic" w:hint="cs"/>
          <w:sz w:val="28"/>
          <w:szCs w:val="28"/>
          <w:rtl/>
          <w:lang w:bidi="ar-DZ"/>
        </w:rPr>
        <w:t xml:space="preserve">إطارحقوق </w:t>
      </w:r>
      <w:r w:rsidR="00B27AA2">
        <w:rPr>
          <w:rFonts w:cs="Simplified Arabic" w:hint="cs"/>
          <w:sz w:val="28"/>
          <w:szCs w:val="28"/>
          <w:rtl/>
          <w:lang w:bidi="ar-DZ"/>
        </w:rPr>
        <w:t>ا</w:t>
      </w:r>
      <w:r w:rsidRPr="00DC69FB">
        <w:rPr>
          <w:rFonts w:cs="Simplified Arabic" w:hint="cs"/>
          <w:sz w:val="28"/>
          <w:szCs w:val="28"/>
          <w:rtl/>
          <w:lang w:bidi="ar-DZ"/>
        </w:rPr>
        <w:t>لإنسان؛</w:t>
      </w:r>
    </w:p>
    <w:p w:rsidR="00D55DB3" w:rsidRDefault="00E750A8" w:rsidP="00744357">
      <w:pPr>
        <w:bidi/>
        <w:spacing w:after="100" w:afterAutospacing="1" w:line="240" w:lineRule="auto"/>
        <w:jc w:val="both"/>
        <w:rPr>
          <w:rFonts w:cs="Simplified Arabic"/>
          <w:sz w:val="28"/>
          <w:szCs w:val="28"/>
          <w:rtl/>
          <w:lang w:bidi="ar-DZ"/>
        </w:rPr>
      </w:pPr>
      <w:r w:rsidRPr="000571F2">
        <w:rPr>
          <w:rFonts w:cs="Simplified Arabic" w:hint="cs"/>
          <w:b/>
          <w:bCs/>
          <w:sz w:val="28"/>
          <w:szCs w:val="28"/>
          <w:rtl/>
          <w:lang w:bidi="ar-DZ"/>
        </w:rPr>
        <w:t>وإذ</w:t>
      </w:r>
      <w:r w:rsidR="00744357">
        <w:rPr>
          <w:rFonts w:cs="Simplified Arabic" w:hint="cs"/>
          <w:b/>
          <w:bCs/>
          <w:sz w:val="28"/>
          <w:szCs w:val="28"/>
          <w:rtl/>
          <w:lang w:bidi="ar-DZ"/>
        </w:rPr>
        <w:t xml:space="preserve">نسلم </w:t>
      </w:r>
      <w:r w:rsidRPr="00E750A8">
        <w:rPr>
          <w:rFonts w:cs="Simplified Arabic" w:hint="cs"/>
          <w:sz w:val="28"/>
          <w:szCs w:val="28"/>
          <w:rtl/>
          <w:lang w:bidi="ar-DZ"/>
        </w:rPr>
        <w:t>بأن</w:t>
      </w:r>
      <w:r w:rsidR="00446690">
        <w:rPr>
          <w:rFonts w:cs="Simplified Arabic" w:hint="cs"/>
          <w:sz w:val="28"/>
          <w:szCs w:val="28"/>
          <w:rtl/>
          <w:lang w:bidi="ar-DZ"/>
        </w:rPr>
        <w:t>ّ</w:t>
      </w:r>
      <w:r w:rsidRPr="00E750A8">
        <w:rPr>
          <w:rFonts w:cs="Simplified Arabic" w:hint="cs"/>
          <w:sz w:val="28"/>
          <w:szCs w:val="28"/>
          <w:rtl/>
          <w:lang w:bidi="ar-DZ"/>
        </w:rPr>
        <w:t>نهجالهجرةالانتقائيةالتيتتبعهاالبلدانالمتقدمةوالبلدانالنامية،والتيتستهدفالمهاراتوالمواهبالأفريقية،تشكل</w:t>
      </w:r>
      <w:r w:rsidR="0048799A">
        <w:rPr>
          <w:rFonts w:cs="Simplified Arabic" w:hint="cs"/>
          <w:sz w:val="28"/>
          <w:szCs w:val="28"/>
          <w:rtl/>
          <w:lang w:bidi="ar-DZ"/>
        </w:rPr>
        <w:t>خطرا</w:t>
      </w:r>
      <w:r w:rsidRPr="00E750A8">
        <w:rPr>
          <w:rFonts w:cs="Simplified Arabic" w:hint="cs"/>
          <w:sz w:val="28"/>
          <w:szCs w:val="28"/>
          <w:rtl/>
          <w:lang w:bidi="ar-DZ"/>
        </w:rPr>
        <w:t>إضافيا</w:t>
      </w:r>
      <w:r w:rsidR="00C54381">
        <w:rPr>
          <w:rFonts w:cs="Simplified Arabic" w:hint="cs"/>
          <w:sz w:val="28"/>
          <w:szCs w:val="28"/>
          <w:rtl/>
          <w:lang w:bidi="ar-DZ"/>
        </w:rPr>
        <w:t xml:space="preserve">على </w:t>
      </w:r>
      <w:r w:rsidRPr="00E750A8">
        <w:rPr>
          <w:rFonts w:cs="Simplified Arabic" w:hint="cs"/>
          <w:sz w:val="28"/>
          <w:szCs w:val="28"/>
          <w:rtl/>
          <w:lang w:bidi="ar-DZ"/>
        </w:rPr>
        <w:t>آفاقالتنميةفيأفريقيا؛</w:t>
      </w:r>
    </w:p>
    <w:p w:rsidR="00CA153E" w:rsidRDefault="00927073" w:rsidP="00A9521F">
      <w:pPr>
        <w:bidi/>
        <w:spacing w:after="100" w:afterAutospacing="1" w:line="240" w:lineRule="auto"/>
        <w:jc w:val="both"/>
        <w:rPr>
          <w:rFonts w:cs="Simplified Arabic"/>
          <w:sz w:val="28"/>
          <w:szCs w:val="28"/>
          <w:rtl/>
          <w:lang w:bidi="ar-DZ"/>
        </w:rPr>
      </w:pPr>
      <w:r w:rsidRPr="000571F2">
        <w:rPr>
          <w:rFonts w:cs="Simplified Arabic" w:hint="cs"/>
          <w:b/>
          <w:bCs/>
          <w:sz w:val="28"/>
          <w:szCs w:val="28"/>
          <w:rtl/>
          <w:lang w:bidi="ar-DZ"/>
        </w:rPr>
        <w:t>وإذ</w:t>
      </w:r>
      <w:r w:rsidR="00F571CC" w:rsidRPr="000571F2">
        <w:rPr>
          <w:rFonts w:cs="Simplified Arabic" w:hint="cs"/>
          <w:b/>
          <w:bCs/>
          <w:sz w:val="28"/>
          <w:szCs w:val="28"/>
          <w:rtl/>
          <w:lang w:bidi="ar-DZ"/>
        </w:rPr>
        <w:t>ن</w:t>
      </w:r>
      <w:r w:rsidRPr="000571F2">
        <w:rPr>
          <w:rFonts w:cs="Simplified Arabic" w:hint="cs"/>
          <w:b/>
          <w:bCs/>
          <w:sz w:val="28"/>
          <w:szCs w:val="28"/>
          <w:rtl/>
          <w:lang w:bidi="ar-DZ"/>
        </w:rPr>
        <w:t>ضعفي</w:t>
      </w:r>
      <w:r w:rsidR="00F571CC" w:rsidRPr="000571F2">
        <w:rPr>
          <w:rFonts w:cs="Simplified Arabic" w:hint="cs"/>
          <w:b/>
          <w:bCs/>
          <w:sz w:val="28"/>
          <w:szCs w:val="28"/>
          <w:rtl/>
          <w:lang w:bidi="ar-DZ"/>
        </w:rPr>
        <w:t>اعتبارن</w:t>
      </w:r>
      <w:r w:rsidRPr="000571F2">
        <w:rPr>
          <w:rFonts w:cs="Simplified Arabic" w:hint="cs"/>
          <w:b/>
          <w:bCs/>
          <w:sz w:val="28"/>
          <w:szCs w:val="28"/>
          <w:rtl/>
          <w:lang w:bidi="ar-DZ"/>
        </w:rPr>
        <w:t>ا</w:t>
      </w:r>
      <w:r w:rsidRPr="00927073">
        <w:rPr>
          <w:rFonts w:cs="Simplified Arabic" w:hint="cs"/>
          <w:sz w:val="28"/>
          <w:szCs w:val="28"/>
          <w:rtl/>
          <w:lang w:bidi="ar-DZ"/>
        </w:rPr>
        <w:t>أن</w:t>
      </w:r>
      <w:r w:rsidR="00F571CC">
        <w:rPr>
          <w:rFonts w:cs="Simplified Arabic" w:hint="cs"/>
          <w:sz w:val="28"/>
          <w:szCs w:val="28"/>
          <w:rtl/>
          <w:lang w:bidi="ar-DZ"/>
        </w:rPr>
        <w:t>ّ</w:t>
      </w:r>
      <w:r w:rsidR="00A9521F">
        <w:rPr>
          <w:rFonts w:cs="Simplified Arabic" w:hint="cs"/>
          <w:sz w:val="28"/>
          <w:szCs w:val="28"/>
          <w:rtl/>
          <w:lang w:bidi="ar-DZ"/>
        </w:rPr>
        <w:t xml:space="preserve">من شأن </w:t>
      </w:r>
      <w:r w:rsidRPr="00927073">
        <w:rPr>
          <w:rFonts w:cs="Simplified Arabic" w:hint="cs"/>
          <w:sz w:val="28"/>
          <w:szCs w:val="28"/>
          <w:rtl/>
          <w:lang w:bidi="ar-DZ"/>
        </w:rPr>
        <w:t>النمو</w:t>
      </w:r>
      <w:r w:rsidR="005B1392">
        <w:rPr>
          <w:rFonts w:cs="Simplified Arabic" w:hint="cs"/>
          <w:sz w:val="28"/>
          <w:szCs w:val="28"/>
          <w:rtl/>
          <w:lang w:bidi="ar-DZ"/>
        </w:rPr>
        <w:t>ّ</w:t>
      </w:r>
      <w:r w:rsidRPr="00927073">
        <w:rPr>
          <w:rFonts w:cs="Simplified Arabic" w:hint="cs"/>
          <w:sz w:val="28"/>
          <w:szCs w:val="28"/>
          <w:rtl/>
          <w:lang w:bidi="ar-DZ"/>
        </w:rPr>
        <w:t>الاقتصادي</w:t>
      </w:r>
      <w:r w:rsidR="00B02482">
        <w:rPr>
          <w:rFonts w:cs="Simplified Arabic" w:hint="cs"/>
          <w:sz w:val="28"/>
          <w:szCs w:val="28"/>
          <w:rtl/>
          <w:lang w:bidi="ar-DZ"/>
        </w:rPr>
        <w:t>المراعي لمصالحا</w:t>
      </w:r>
      <w:r w:rsidRPr="00927073">
        <w:rPr>
          <w:rFonts w:cs="Simplified Arabic" w:hint="cs"/>
          <w:sz w:val="28"/>
          <w:szCs w:val="28"/>
          <w:rtl/>
          <w:lang w:bidi="ar-DZ"/>
        </w:rPr>
        <w:t>لفقراءمنخلالالاستثماراتالإنتاجي</w:t>
      </w:r>
      <w:r w:rsidR="00D947B8">
        <w:rPr>
          <w:rFonts w:cs="Simplified Arabic" w:hint="cs"/>
          <w:sz w:val="28"/>
          <w:szCs w:val="28"/>
          <w:rtl/>
          <w:lang w:bidi="ar-DZ"/>
        </w:rPr>
        <w:t>ّ</w:t>
      </w:r>
      <w:r w:rsidRPr="00927073">
        <w:rPr>
          <w:rFonts w:cs="Simplified Arabic" w:hint="cs"/>
          <w:sz w:val="28"/>
          <w:szCs w:val="28"/>
          <w:rtl/>
          <w:lang w:bidi="ar-DZ"/>
        </w:rPr>
        <w:t>ةوالتجارةوالعمالةوالسياساتالاجتماعيةوالاقتصاديةالفعالة</w:t>
      </w:r>
      <w:r w:rsidR="00A9521F">
        <w:rPr>
          <w:rFonts w:cs="Simplified Arabic" w:hint="cs"/>
          <w:sz w:val="28"/>
          <w:szCs w:val="28"/>
          <w:rtl/>
          <w:lang w:bidi="ar-DZ"/>
        </w:rPr>
        <w:t>،</w:t>
      </w:r>
      <w:r w:rsidRPr="00927073">
        <w:rPr>
          <w:rFonts w:cs="Simplified Arabic" w:hint="cs"/>
          <w:sz w:val="28"/>
          <w:szCs w:val="28"/>
          <w:rtl/>
          <w:lang w:bidi="ar-DZ"/>
        </w:rPr>
        <w:t>أنيساعدعلىالحدمنانتشارالهجرةغير</w:t>
      </w:r>
      <w:r w:rsidR="00CC6D06">
        <w:rPr>
          <w:rFonts w:cs="Simplified Arabic" w:hint="cs"/>
          <w:sz w:val="28"/>
          <w:szCs w:val="28"/>
          <w:rtl/>
          <w:lang w:bidi="ar-DZ"/>
        </w:rPr>
        <w:t>القانونية</w:t>
      </w:r>
      <w:r w:rsidRPr="00927073">
        <w:rPr>
          <w:rFonts w:cs="Simplified Arabic" w:hint="cs"/>
          <w:sz w:val="28"/>
          <w:szCs w:val="28"/>
          <w:rtl/>
          <w:lang w:bidi="ar-DZ"/>
        </w:rPr>
        <w:t>؛</w:t>
      </w:r>
    </w:p>
    <w:p w:rsidR="00CC6D06" w:rsidRDefault="00FC1108" w:rsidP="00A24AAF">
      <w:pPr>
        <w:bidi/>
        <w:spacing w:after="100" w:afterAutospacing="1" w:line="240" w:lineRule="auto"/>
        <w:jc w:val="both"/>
        <w:rPr>
          <w:rFonts w:cs="Simplified Arabic"/>
          <w:sz w:val="28"/>
          <w:szCs w:val="28"/>
          <w:rtl/>
          <w:lang w:bidi="ar-DZ"/>
        </w:rPr>
      </w:pPr>
      <w:r w:rsidRPr="000571F2">
        <w:rPr>
          <w:rFonts w:cs="Simplified Arabic" w:hint="cs"/>
          <w:b/>
          <w:bCs/>
          <w:sz w:val="28"/>
          <w:szCs w:val="28"/>
          <w:rtl/>
          <w:lang w:bidi="ar-DZ"/>
        </w:rPr>
        <w:t>وإذنذك</w:t>
      </w:r>
      <w:r w:rsidR="00F51638" w:rsidRPr="000571F2">
        <w:rPr>
          <w:rFonts w:cs="Simplified Arabic" w:hint="cs"/>
          <w:b/>
          <w:bCs/>
          <w:sz w:val="28"/>
          <w:szCs w:val="28"/>
          <w:rtl/>
          <w:lang w:bidi="ar-DZ"/>
        </w:rPr>
        <w:t>ّ</w:t>
      </w:r>
      <w:r w:rsidRPr="000571F2">
        <w:rPr>
          <w:rFonts w:cs="Simplified Arabic" w:hint="cs"/>
          <w:b/>
          <w:bCs/>
          <w:sz w:val="28"/>
          <w:szCs w:val="28"/>
          <w:rtl/>
          <w:lang w:bidi="ar-DZ"/>
        </w:rPr>
        <w:t>ر</w:t>
      </w:r>
      <w:r w:rsidRPr="00FC1108">
        <w:rPr>
          <w:rFonts w:cs="Simplified Arabic" w:hint="cs"/>
          <w:sz w:val="28"/>
          <w:szCs w:val="28"/>
          <w:rtl/>
          <w:lang w:bidi="ar-DZ"/>
        </w:rPr>
        <w:t>بضرورةالإبقاءعلىالعمال</w:t>
      </w:r>
      <w:r w:rsidR="006B3BF8">
        <w:rPr>
          <w:rFonts w:cs="Simplified Arabic" w:hint="cs"/>
          <w:sz w:val="28"/>
          <w:szCs w:val="28"/>
          <w:rtl/>
          <w:lang w:bidi="ar-DZ"/>
        </w:rPr>
        <w:t>ذوي المهارات</w:t>
      </w:r>
      <w:r w:rsidRPr="00FC1108">
        <w:rPr>
          <w:rFonts w:cs="Simplified Arabic" w:hint="cs"/>
          <w:sz w:val="28"/>
          <w:szCs w:val="28"/>
          <w:rtl/>
          <w:lang w:bidi="ar-DZ"/>
        </w:rPr>
        <w:t>فيالقارةمنأجلتحقيقأهدافالتنميةالمستدامة</w:t>
      </w:r>
      <w:r w:rsidR="00A24AAF">
        <w:rPr>
          <w:rFonts w:cs="Simplified Arabic" w:hint="cs"/>
          <w:sz w:val="28"/>
          <w:szCs w:val="28"/>
          <w:rtl/>
          <w:lang w:bidi="ar-DZ"/>
        </w:rPr>
        <w:t>؛</w:t>
      </w:r>
    </w:p>
    <w:p w:rsidR="00A24AAF" w:rsidRDefault="00F51638" w:rsidP="00744357">
      <w:pPr>
        <w:bidi/>
        <w:spacing w:after="100" w:afterAutospacing="1" w:line="240" w:lineRule="auto"/>
        <w:jc w:val="both"/>
        <w:rPr>
          <w:rFonts w:cs="Simplified Arabic"/>
          <w:sz w:val="28"/>
          <w:szCs w:val="28"/>
          <w:rtl/>
          <w:lang w:bidi="ar-DZ"/>
        </w:rPr>
      </w:pPr>
      <w:r w:rsidRPr="000571F2">
        <w:rPr>
          <w:rFonts w:cs="Simplified Arabic" w:hint="cs"/>
          <w:b/>
          <w:bCs/>
          <w:sz w:val="28"/>
          <w:szCs w:val="28"/>
          <w:rtl/>
          <w:lang w:bidi="ar-DZ"/>
        </w:rPr>
        <w:t>وإذنشير</w:t>
      </w:r>
      <w:r w:rsidRPr="00F51638">
        <w:rPr>
          <w:rFonts w:cs="Simplified Arabic" w:hint="cs"/>
          <w:sz w:val="28"/>
          <w:szCs w:val="28"/>
          <w:rtl/>
          <w:lang w:bidi="ar-DZ"/>
        </w:rPr>
        <w:t>إلى</w:t>
      </w:r>
      <w:r w:rsidR="001143E4">
        <w:rPr>
          <w:rFonts w:cs="Simplified Arabic" w:hint="cs"/>
          <w:sz w:val="28"/>
          <w:szCs w:val="28"/>
          <w:rtl/>
          <w:lang w:bidi="ar-DZ"/>
        </w:rPr>
        <w:t>مقرر</w:t>
      </w:r>
      <w:r w:rsidRPr="00F51638">
        <w:rPr>
          <w:rFonts w:cs="Simplified Arabic" w:hint="cs"/>
          <w:sz w:val="28"/>
          <w:szCs w:val="28"/>
          <w:rtl/>
          <w:lang w:bidi="ar-DZ"/>
        </w:rPr>
        <w:t>الدورةالعاديةالأولىللمجلسالتنفيذيللاتحادالأفريقيالتيعقدتفييوليو</w:t>
      </w:r>
      <w:r w:rsidR="00643B49">
        <w:rPr>
          <w:rFonts w:cs="Simplified Arabic" w:hint="cs"/>
          <w:sz w:val="28"/>
          <w:szCs w:val="28"/>
          <w:rtl/>
          <w:lang w:bidi="ar-DZ"/>
        </w:rPr>
        <w:t>2002</w:t>
      </w:r>
      <w:r w:rsidRPr="00F51638">
        <w:rPr>
          <w:rFonts w:cs="Simplified Arabic" w:hint="cs"/>
          <w:sz w:val="28"/>
          <w:szCs w:val="28"/>
          <w:rtl/>
          <w:lang w:bidi="ar-DZ"/>
        </w:rPr>
        <w:t>فيد</w:t>
      </w:r>
      <w:r w:rsidR="00744357">
        <w:rPr>
          <w:rFonts w:cs="Simplified Arabic" w:hint="cs"/>
          <w:sz w:val="28"/>
          <w:szCs w:val="28"/>
          <w:rtl/>
          <w:lang w:bidi="ar-DZ"/>
        </w:rPr>
        <w:t>و</w:t>
      </w:r>
      <w:r w:rsidRPr="00F51638">
        <w:rPr>
          <w:rFonts w:cs="Simplified Arabic" w:hint="cs"/>
          <w:sz w:val="28"/>
          <w:szCs w:val="28"/>
          <w:rtl/>
          <w:lang w:bidi="ar-DZ"/>
        </w:rPr>
        <w:t>ربان،جنوبأفريقيا</w:t>
      </w:r>
      <w:r w:rsidR="00B42FEA">
        <w:rPr>
          <w:rFonts w:cs="Simplified Arabic" w:hint="cs"/>
          <w:sz w:val="28"/>
          <w:szCs w:val="28"/>
          <w:rtl/>
          <w:lang w:bidi="ar-DZ"/>
        </w:rPr>
        <w:t>،</w:t>
      </w:r>
      <w:r w:rsidR="00A01219">
        <w:rPr>
          <w:rFonts w:cs="Simplified Arabic" w:hint="cs"/>
          <w:sz w:val="28"/>
          <w:szCs w:val="28"/>
          <w:rtl/>
          <w:lang w:bidi="ar-DZ"/>
        </w:rPr>
        <w:t>و</w:t>
      </w:r>
      <w:r w:rsidRPr="00F51638">
        <w:rPr>
          <w:rFonts w:cs="Simplified Arabic" w:hint="cs"/>
          <w:sz w:val="28"/>
          <w:szCs w:val="28"/>
          <w:rtl/>
          <w:lang w:bidi="ar-DZ"/>
        </w:rPr>
        <w:t>ال</w:t>
      </w:r>
      <w:r w:rsidR="00744357">
        <w:rPr>
          <w:rFonts w:cs="Simplified Arabic" w:hint="cs"/>
          <w:sz w:val="28"/>
          <w:szCs w:val="28"/>
          <w:rtl/>
          <w:lang w:bidi="ar-DZ"/>
        </w:rPr>
        <w:t>ذي يدعو</w:t>
      </w:r>
      <w:r w:rsidRPr="00F51638">
        <w:rPr>
          <w:rFonts w:cs="Simplified Arabic" w:hint="cs"/>
          <w:sz w:val="28"/>
          <w:szCs w:val="28"/>
          <w:rtl/>
          <w:lang w:bidi="ar-DZ"/>
        </w:rPr>
        <w:t>إلىإشراك</w:t>
      </w:r>
      <w:r w:rsidR="002D79EB">
        <w:rPr>
          <w:rFonts w:cs="Simplified Arabic" w:hint="cs"/>
          <w:sz w:val="28"/>
          <w:szCs w:val="28"/>
          <w:rtl/>
          <w:lang w:bidi="ar-DZ"/>
        </w:rPr>
        <w:t>ال</w:t>
      </w:r>
      <w:r w:rsidR="00050725">
        <w:rPr>
          <w:rFonts w:cs="Simplified Arabic" w:hint="cs"/>
          <w:sz w:val="28"/>
          <w:szCs w:val="28"/>
          <w:rtl/>
          <w:lang w:bidi="ar-DZ"/>
        </w:rPr>
        <w:t>أفريقيين</w:t>
      </w:r>
      <w:r w:rsidR="002D79EB">
        <w:rPr>
          <w:rFonts w:cs="Simplified Arabic" w:hint="cs"/>
          <w:sz w:val="28"/>
          <w:szCs w:val="28"/>
          <w:rtl/>
          <w:lang w:bidi="ar-DZ"/>
        </w:rPr>
        <w:t>في المهجر</w:t>
      </w:r>
      <w:r w:rsidRPr="00F51638">
        <w:rPr>
          <w:rFonts w:cs="Simplified Arabic" w:hint="cs"/>
          <w:sz w:val="28"/>
          <w:szCs w:val="28"/>
          <w:rtl/>
          <w:lang w:bidi="ar-DZ"/>
        </w:rPr>
        <w:t>فيبرامجالاتحاد؛</w:t>
      </w:r>
    </w:p>
    <w:p w:rsidR="004777B5" w:rsidRDefault="00B21B2F" w:rsidP="00045DE4">
      <w:pPr>
        <w:bidi/>
        <w:spacing w:after="100" w:afterAutospacing="1" w:line="240" w:lineRule="auto"/>
        <w:jc w:val="both"/>
        <w:rPr>
          <w:rFonts w:cs="Simplified Arabic"/>
          <w:sz w:val="28"/>
          <w:szCs w:val="28"/>
          <w:rtl/>
          <w:lang w:bidi="ar-DZ"/>
        </w:rPr>
      </w:pPr>
      <w:r w:rsidRPr="000571F2">
        <w:rPr>
          <w:rFonts w:cs="Simplified Arabic" w:hint="cs"/>
          <w:b/>
          <w:bCs/>
          <w:sz w:val="28"/>
          <w:szCs w:val="28"/>
          <w:rtl/>
          <w:lang w:bidi="ar-DZ"/>
        </w:rPr>
        <w:t>وإذنشيركذلك</w:t>
      </w:r>
      <w:r w:rsidRPr="00B21B2F">
        <w:rPr>
          <w:rFonts w:cs="Simplified Arabic" w:hint="cs"/>
          <w:sz w:val="28"/>
          <w:szCs w:val="28"/>
          <w:rtl/>
          <w:lang w:bidi="ar-DZ"/>
        </w:rPr>
        <w:t>إلى</w:t>
      </w:r>
      <w:r w:rsidR="00F20974">
        <w:rPr>
          <w:rFonts w:cs="Simplified Arabic" w:hint="cs"/>
          <w:sz w:val="28"/>
          <w:szCs w:val="28"/>
          <w:rtl/>
          <w:lang w:bidi="ar-DZ"/>
        </w:rPr>
        <w:t>مقرر</w:t>
      </w:r>
      <w:r w:rsidR="00024AA0">
        <w:rPr>
          <w:rFonts w:cs="Simplified Arabic" w:hint="cs"/>
          <w:sz w:val="28"/>
          <w:szCs w:val="28"/>
          <w:rtl/>
          <w:lang w:bidi="ar-DZ"/>
        </w:rPr>
        <w:t xml:space="preserve">قمة </w:t>
      </w:r>
      <w:r w:rsidRPr="00B21B2F">
        <w:rPr>
          <w:rFonts w:cs="Simplified Arabic" w:hint="cs"/>
          <w:sz w:val="28"/>
          <w:szCs w:val="28"/>
          <w:rtl/>
          <w:lang w:bidi="ar-DZ"/>
        </w:rPr>
        <w:t>مابوتوالصادرفي</w:t>
      </w:r>
      <w:r w:rsidR="00A46307">
        <w:rPr>
          <w:rFonts w:cs="Simplified Arabic" w:hint="cs"/>
          <w:sz w:val="28"/>
          <w:szCs w:val="28"/>
          <w:rtl/>
          <w:lang w:bidi="ar-DZ"/>
        </w:rPr>
        <w:t>يوليو2003</w:t>
      </w:r>
      <w:r w:rsidR="00BA4F11">
        <w:rPr>
          <w:rFonts w:cs="Simplified Arabic" w:hint="cs"/>
          <w:sz w:val="28"/>
          <w:szCs w:val="28"/>
          <w:rtl/>
          <w:lang w:bidi="ar-DZ"/>
        </w:rPr>
        <w:t xml:space="preserve"> الصادر عن الجمعية برقم </w:t>
      </w:r>
      <w:r w:rsidR="00BA4F11">
        <w:rPr>
          <w:rFonts w:cs="Simplified Arabic"/>
          <w:sz w:val="28"/>
          <w:szCs w:val="28"/>
          <w:lang w:bidi="ar-DZ"/>
        </w:rPr>
        <w:t>AU/Dec.26 (II)</w:t>
      </w:r>
      <w:r w:rsidR="00BA4F11">
        <w:rPr>
          <w:rFonts w:cs="Simplified Arabic" w:hint="cs"/>
          <w:sz w:val="28"/>
          <w:szCs w:val="28"/>
          <w:rtl/>
        </w:rPr>
        <w:t>و</w:t>
      </w:r>
      <w:r w:rsidRPr="00B21B2F">
        <w:rPr>
          <w:rFonts w:cs="Simplified Arabic" w:hint="cs"/>
          <w:sz w:val="28"/>
          <w:szCs w:val="28"/>
          <w:rtl/>
          <w:lang w:bidi="ar-DZ"/>
        </w:rPr>
        <w:t>الذيعد</w:t>
      </w:r>
      <w:r w:rsidR="00834C22">
        <w:rPr>
          <w:rFonts w:cs="Simplified Arabic" w:hint="cs"/>
          <w:sz w:val="28"/>
          <w:szCs w:val="28"/>
          <w:rtl/>
          <w:lang w:bidi="ar-DZ"/>
        </w:rPr>
        <w:t>ّ</w:t>
      </w:r>
      <w:r w:rsidRPr="00B21B2F">
        <w:rPr>
          <w:rFonts w:cs="Simplified Arabic" w:hint="cs"/>
          <w:sz w:val="28"/>
          <w:szCs w:val="28"/>
          <w:rtl/>
          <w:lang w:bidi="ar-DZ"/>
        </w:rPr>
        <w:t>لالقانونالتأسيسي</w:t>
      </w:r>
      <w:r w:rsidR="00045DE4">
        <w:rPr>
          <w:rFonts w:cs="Simplified Arabic" w:hint="cs"/>
          <w:sz w:val="28"/>
          <w:szCs w:val="28"/>
          <w:rtl/>
          <w:lang w:bidi="ar-DZ"/>
        </w:rPr>
        <w:t>ل</w:t>
      </w:r>
      <w:r w:rsidRPr="00B21B2F">
        <w:rPr>
          <w:rFonts w:cs="Simplified Arabic" w:hint="cs"/>
          <w:sz w:val="28"/>
          <w:szCs w:val="28"/>
          <w:rtl/>
          <w:lang w:bidi="ar-DZ"/>
        </w:rPr>
        <w:t>ينص</w:t>
      </w:r>
      <w:r w:rsidR="00045DE4">
        <w:rPr>
          <w:rFonts w:cs="Simplified Arabic" w:hint="cs"/>
          <w:sz w:val="28"/>
          <w:szCs w:val="28"/>
          <w:rtl/>
          <w:lang w:bidi="ar-DZ"/>
        </w:rPr>
        <w:t>ّ</w:t>
      </w:r>
      <w:r w:rsidRPr="00B21B2F">
        <w:rPr>
          <w:rFonts w:cs="Simplified Arabic" w:hint="cs"/>
          <w:sz w:val="28"/>
          <w:szCs w:val="28"/>
          <w:rtl/>
          <w:lang w:bidi="ar-DZ"/>
        </w:rPr>
        <w:t>علىمشاركة</w:t>
      </w:r>
      <w:r w:rsidR="00050725">
        <w:rPr>
          <w:rFonts w:cs="Simplified Arabic" w:hint="cs"/>
          <w:sz w:val="28"/>
          <w:szCs w:val="28"/>
          <w:rtl/>
          <w:lang w:bidi="ar-DZ"/>
        </w:rPr>
        <w:t>الأفريقيين في المهجر</w:t>
      </w:r>
      <w:r w:rsidRPr="00B21B2F">
        <w:rPr>
          <w:rFonts w:cs="Simplified Arabic" w:hint="cs"/>
          <w:sz w:val="28"/>
          <w:szCs w:val="28"/>
          <w:rtl/>
          <w:lang w:bidi="ar-DZ"/>
        </w:rPr>
        <w:t>فيبناءالاتحادالأفريقي؛</w:t>
      </w:r>
    </w:p>
    <w:p w:rsidR="00046908" w:rsidRDefault="00744357" w:rsidP="00A56F12">
      <w:pPr>
        <w:bidi/>
        <w:spacing w:after="100" w:afterAutospacing="1" w:line="240" w:lineRule="auto"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>و</w:t>
      </w:r>
      <w:r w:rsidR="007E5CEE" w:rsidRPr="000571F2">
        <w:rPr>
          <w:rFonts w:cs="Simplified Arabic" w:hint="cs"/>
          <w:b/>
          <w:bCs/>
          <w:sz w:val="28"/>
          <w:szCs w:val="28"/>
          <w:rtl/>
          <w:lang w:bidi="ar-DZ"/>
        </w:rPr>
        <w:t>رغبة منّا</w:t>
      </w:r>
      <w:r w:rsidR="007E5CEE">
        <w:rPr>
          <w:rFonts w:cs="Simplified Arabic" w:hint="cs"/>
          <w:sz w:val="28"/>
          <w:szCs w:val="28"/>
          <w:rtl/>
          <w:lang w:bidi="ar-DZ"/>
        </w:rPr>
        <w:t>في</w:t>
      </w:r>
      <w:r w:rsidR="00046908" w:rsidRPr="00046908">
        <w:rPr>
          <w:rFonts w:cs="Simplified Arabic" w:hint="cs"/>
          <w:sz w:val="28"/>
          <w:szCs w:val="28"/>
          <w:rtl/>
          <w:lang w:bidi="ar-DZ"/>
        </w:rPr>
        <w:t>اعتمادالموقفالأفريقي</w:t>
      </w:r>
      <w:r w:rsidR="005E0C38">
        <w:rPr>
          <w:rFonts w:cs="Simplified Arabic" w:hint="cs"/>
          <w:sz w:val="28"/>
          <w:szCs w:val="28"/>
          <w:rtl/>
          <w:lang w:bidi="ar-DZ"/>
        </w:rPr>
        <w:t>الموحّد</w:t>
      </w:r>
      <w:r w:rsidR="00E96154">
        <w:rPr>
          <w:rFonts w:cs="Simplified Arabic" w:hint="cs"/>
          <w:sz w:val="28"/>
          <w:szCs w:val="28"/>
          <w:rtl/>
          <w:lang w:bidi="ar-DZ"/>
        </w:rPr>
        <w:t>إزاء</w:t>
      </w:r>
      <w:r w:rsidR="00046908" w:rsidRPr="00046908">
        <w:rPr>
          <w:rFonts w:cs="Simplified Arabic" w:hint="cs"/>
          <w:sz w:val="28"/>
          <w:szCs w:val="28"/>
          <w:rtl/>
          <w:lang w:bidi="ar-DZ"/>
        </w:rPr>
        <w:t>الاتفاقالعالمي</w:t>
      </w:r>
      <w:r w:rsidR="00C36512">
        <w:rPr>
          <w:rFonts w:cs="Simplified Arabic" w:hint="cs"/>
          <w:sz w:val="28"/>
          <w:szCs w:val="28"/>
          <w:rtl/>
          <w:lang w:bidi="ar-DZ"/>
        </w:rPr>
        <w:t xml:space="preserve">حول </w:t>
      </w:r>
      <w:r w:rsidR="00046908" w:rsidRPr="00046908">
        <w:rPr>
          <w:rFonts w:cs="Simplified Arabic" w:hint="cs"/>
          <w:sz w:val="28"/>
          <w:szCs w:val="28"/>
          <w:rtl/>
          <w:lang w:bidi="ar-DZ"/>
        </w:rPr>
        <w:t>الهجرةالآمنةوالمنظمة</w:t>
      </w:r>
      <w:r w:rsidR="00AA2442">
        <w:rPr>
          <w:rFonts w:cs="Simplified Arabic" w:hint="cs"/>
          <w:sz w:val="28"/>
          <w:szCs w:val="28"/>
          <w:rtl/>
          <w:lang w:bidi="ar-DZ"/>
        </w:rPr>
        <w:t>والقانونية</w:t>
      </w:r>
      <w:r w:rsidR="00046908" w:rsidRPr="00046908">
        <w:rPr>
          <w:rFonts w:cs="Simplified Arabic" w:hint="cs"/>
          <w:sz w:val="28"/>
          <w:szCs w:val="28"/>
          <w:rtl/>
          <w:lang w:bidi="ar-DZ"/>
        </w:rPr>
        <w:t>لضمانانعكاس</w:t>
      </w:r>
      <w:r>
        <w:rPr>
          <w:rFonts w:cs="Simplified Arabic" w:hint="cs"/>
          <w:sz w:val="28"/>
          <w:szCs w:val="28"/>
          <w:rtl/>
          <w:lang w:bidi="ar-DZ"/>
        </w:rPr>
        <w:t>ال</w:t>
      </w:r>
      <w:r w:rsidR="00046908" w:rsidRPr="00046908">
        <w:rPr>
          <w:rFonts w:cs="Simplified Arabic" w:hint="cs"/>
          <w:sz w:val="28"/>
          <w:szCs w:val="28"/>
          <w:rtl/>
          <w:lang w:bidi="ar-DZ"/>
        </w:rPr>
        <w:t>شواغل</w:t>
      </w:r>
      <w:r>
        <w:rPr>
          <w:rFonts w:cs="Simplified Arabic" w:hint="cs"/>
          <w:sz w:val="28"/>
          <w:szCs w:val="28"/>
          <w:rtl/>
          <w:lang w:bidi="ar-DZ"/>
        </w:rPr>
        <w:t xml:space="preserve"> التي يتضمنها </w:t>
      </w:r>
      <w:r w:rsidR="00C16A27">
        <w:rPr>
          <w:rFonts w:cs="Simplified Arabic" w:hint="cs"/>
          <w:sz w:val="28"/>
          <w:szCs w:val="28"/>
          <w:rtl/>
          <w:lang w:bidi="ar-DZ"/>
        </w:rPr>
        <w:t>كما ينبغي</w:t>
      </w:r>
      <w:r w:rsidR="00046908" w:rsidRPr="00046908">
        <w:rPr>
          <w:rFonts w:cs="Simplified Arabic" w:hint="cs"/>
          <w:sz w:val="28"/>
          <w:szCs w:val="28"/>
          <w:rtl/>
          <w:lang w:bidi="ar-DZ"/>
        </w:rPr>
        <w:t>علىالمستوىالعالميوالمحافلالدوليةالأخرى؛</w:t>
      </w:r>
    </w:p>
    <w:p w:rsidR="00DE1E09" w:rsidRDefault="00DE1E09" w:rsidP="00F971EF">
      <w:pPr>
        <w:bidi/>
        <w:spacing w:after="100" w:afterAutospacing="1" w:line="240" w:lineRule="auto"/>
        <w:jc w:val="both"/>
        <w:rPr>
          <w:rFonts w:cs="Simplified Arabic"/>
          <w:sz w:val="28"/>
          <w:szCs w:val="28"/>
          <w:rtl/>
        </w:rPr>
      </w:pPr>
      <w:r w:rsidRPr="000571F2">
        <w:rPr>
          <w:rFonts w:cs="Simplified Arabic" w:hint="cs"/>
          <w:b/>
          <w:bCs/>
          <w:sz w:val="28"/>
          <w:szCs w:val="28"/>
          <w:rtl/>
          <w:lang w:bidi="ar-DZ"/>
        </w:rPr>
        <w:t>وإذ</w:t>
      </w:r>
      <w:r w:rsidR="00843F5E" w:rsidRPr="000571F2">
        <w:rPr>
          <w:rFonts w:cs="Simplified Arabic" w:hint="cs"/>
          <w:b/>
          <w:bCs/>
          <w:sz w:val="28"/>
          <w:szCs w:val="28"/>
          <w:rtl/>
          <w:lang w:bidi="ar-DZ"/>
        </w:rPr>
        <w:t>نعرب</w:t>
      </w:r>
      <w:r w:rsidR="00843F5E">
        <w:rPr>
          <w:rFonts w:cs="Simplified Arabic" w:hint="cs"/>
          <w:sz w:val="28"/>
          <w:szCs w:val="28"/>
          <w:rtl/>
          <w:lang w:bidi="ar-DZ"/>
        </w:rPr>
        <w:t xml:space="preserve"> عن قلقنا</w:t>
      </w:r>
      <w:r w:rsidR="00FF7D49">
        <w:rPr>
          <w:rFonts w:cs="Simplified Arabic" w:hint="cs"/>
          <w:sz w:val="28"/>
          <w:szCs w:val="28"/>
          <w:rtl/>
          <w:lang w:bidi="ar-DZ"/>
        </w:rPr>
        <w:t xml:space="preserve">إذ </w:t>
      </w:r>
      <w:r w:rsidRPr="00DE1E09">
        <w:rPr>
          <w:rFonts w:cs="Simplified Arabic" w:hint="cs"/>
          <w:sz w:val="28"/>
          <w:szCs w:val="28"/>
          <w:rtl/>
          <w:lang w:bidi="ar-DZ"/>
        </w:rPr>
        <w:t>أن</w:t>
      </w:r>
      <w:r w:rsidR="00867A80">
        <w:rPr>
          <w:rFonts w:cs="Simplified Arabic" w:hint="cs"/>
          <w:sz w:val="28"/>
          <w:szCs w:val="28"/>
          <w:rtl/>
          <w:lang w:bidi="ar-DZ"/>
        </w:rPr>
        <w:t>ّ</w:t>
      </w:r>
      <w:r w:rsidR="004C5CD9">
        <w:rPr>
          <w:rFonts w:cs="Simplified Arabic" w:hint="cs"/>
          <w:sz w:val="28"/>
          <w:szCs w:val="28"/>
          <w:rtl/>
          <w:lang w:bidi="ar-DZ"/>
        </w:rPr>
        <w:t xml:space="preserve">الدافع الرئيسي وراء </w:t>
      </w:r>
      <w:r w:rsidRPr="00DE1E09">
        <w:rPr>
          <w:rFonts w:cs="Simplified Arabic" w:hint="cs"/>
          <w:sz w:val="28"/>
          <w:szCs w:val="28"/>
          <w:rtl/>
          <w:lang w:bidi="ar-DZ"/>
        </w:rPr>
        <w:t>التركيزعلىالتصديللهجرةغير</w:t>
      </w:r>
      <w:r w:rsidR="00457F4F">
        <w:rPr>
          <w:rFonts w:cs="Simplified Arabic" w:hint="cs"/>
          <w:sz w:val="28"/>
          <w:szCs w:val="28"/>
          <w:rtl/>
          <w:lang w:bidi="ar-DZ"/>
        </w:rPr>
        <w:t>القانونية</w:t>
      </w:r>
      <w:r w:rsidR="00A52612">
        <w:rPr>
          <w:rFonts w:cs="Simplified Arabic" w:hint="cs"/>
          <w:sz w:val="28"/>
          <w:szCs w:val="28"/>
          <w:rtl/>
          <w:lang w:bidi="ar-DZ"/>
        </w:rPr>
        <w:t>كان ل</w:t>
      </w:r>
      <w:r w:rsidRPr="00DE1E09">
        <w:rPr>
          <w:rFonts w:cs="Simplified Arabic" w:hint="cs"/>
          <w:sz w:val="28"/>
          <w:szCs w:val="28"/>
          <w:rtl/>
          <w:lang w:bidi="ar-DZ"/>
        </w:rPr>
        <w:t>اعتباراتالأمنومراقبةالحدود</w:t>
      </w:r>
      <w:r w:rsidR="00C23656">
        <w:rPr>
          <w:rFonts w:cs="Simplified Arabic" w:hint="cs"/>
          <w:sz w:val="28"/>
          <w:szCs w:val="28"/>
          <w:rtl/>
          <w:lang w:bidi="ar-DZ"/>
        </w:rPr>
        <w:t xml:space="preserve">بدلا </w:t>
      </w:r>
      <w:r w:rsidR="00C23656">
        <w:rPr>
          <w:rFonts w:cs="Simplified Arabic" w:hint="cs"/>
          <w:sz w:val="28"/>
          <w:szCs w:val="28"/>
          <w:rtl/>
          <w:lang w:bidi="ar-DZ"/>
        </w:rPr>
        <w:lastRenderedPageBreak/>
        <w:t>من</w:t>
      </w:r>
      <w:r w:rsidR="008D4468">
        <w:rPr>
          <w:rFonts w:cs="Simplified Arabic" w:hint="cs"/>
          <w:sz w:val="28"/>
          <w:szCs w:val="28"/>
          <w:rtl/>
          <w:lang w:bidi="ar-DZ"/>
        </w:rPr>
        <w:t>الأطر</w:t>
      </w:r>
      <w:r w:rsidRPr="00DE1E09">
        <w:rPr>
          <w:rFonts w:cs="Simplified Arabic" w:hint="cs"/>
          <w:sz w:val="28"/>
          <w:szCs w:val="28"/>
          <w:rtl/>
          <w:lang w:bidi="ar-DZ"/>
        </w:rPr>
        <w:t>الإنمائيةالأوسعنطاقا</w:t>
      </w:r>
      <w:r w:rsidR="008B262B">
        <w:rPr>
          <w:rFonts w:cs="Simplified Arabic" w:hint="cs"/>
          <w:sz w:val="28"/>
          <w:szCs w:val="28"/>
          <w:rtl/>
          <w:lang w:bidi="ar-DZ"/>
        </w:rPr>
        <w:t>و</w:t>
      </w:r>
      <w:r w:rsidRPr="00DE1E09">
        <w:rPr>
          <w:rFonts w:cs="Simplified Arabic" w:hint="cs"/>
          <w:sz w:val="28"/>
          <w:szCs w:val="28"/>
          <w:rtl/>
          <w:lang w:bidi="ar-DZ"/>
        </w:rPr>
        <w:t>إدماجالهجرةفيالاستراتيجياتالإنمائيةالتيتشمل</w:t>
      </w:r>
      <w:r w:rsidR="00182312">
        <w:rPr>
          <w:rFonts w:cs="Simplified Arabic" w:hint="cs"/>
          <w:sz w:val="28"/>
          <w:szCs w:val="28"/>
          <w:rtl/>
          <w:lang w:bidi="ar-DZ"/>
        </w:rPr>
        <w:t>العملالمربح</w:t>
      </w:r>
      <w:r w:rsidRPr="00DE1E09">
        <w:rPr>
          <w:rFonts w:cs="Simplified Arabic" w:hint="cs"/>
          <w:sz w:val="28"/>
          <w:szCs w:val="28"/>
          <w:rtl/>
          <w:lang w:bidi="ar-DZ"/>
        </w:rPr>
        <w:t>والتحويلاتالماليةوالإدماجالمالي</w:t>
      </w:r>
      <w:r w:rsidR="00591621">
        <w:rPr>
          <w:rFonts w:cs="Simplified Arabic" w:hint="cs"/>
          <w:sz w:val="28"/>
          <w:szCs w:val="28"/>
          <w:rtl/>
          <w:lang w:bidi="ar-DZ"/>
        </w:rPr>
        <w:t>ونشر</w:t>
      </w:r>
      <w:r w:rsidRPr="00DE1E09">
        <w:rPr>
          <w:rFonts w:cs="Simplified Arabic" w:hint="cs"/>
          <w:sz w:val="28"/>
          <w:szCs w:val="28"/>
          <w:rtl/>
          <w:lang w:bidi="ar-DZ"/>
        </w:rPr>
        <w:t>المهنيينمنجميعمستوياتالمهارات،وترتيباتحريةالتنقل</w:t>
      </w:r>
      <w:r w:rsidR="00F971EF">
        <w:rPr>
          <w:rFonts w:cs="Simplified Arabic" w:hint="cs"/>
          <w:sz w:val="28"/>
          <w:szCs w:val="28"/>
          <w:rtl/>
          <w:lang w:bidi="ar-DZ"/>
        </w:rPr>
        <w:t xml:space="preserve">وإمكانية </w:t>
      </w:r>
      <w:r w:rsidRPr="00DE1E09">
        <w:rPr>
          <w:rFonts w:cs="Simplified Arabic" w:hint="cs"/>
          <w:sz w:val="28"/>
          <w:szCs w:val="28"/>
          <w:rtl/>
          <w:lang w:bidi="ar-DZ"/>
        </w:rPr>
        <w:t>تنقل</w:t>
      </w:r>
      <w:r w:rsidR="00276CAD">
        <w:rPr>
          <w:rFonts w:cs="Simplified Arabic" w:hint="cs"/>
          <w:sz w:val="28"/>
          <w:szCs w:val="28"/>
          <w:rtl/>
          <w:lang w:bidi="ar-DZ"/>
        </w:rPr>
        <w:t>ا</w:t>
      </w:r>
      <w:r w:rsidRPr="00DE1E09">
        <w:rPr>
          <w:rFonts w:cs="Simplified Arabic" w:hint="cs"/>
          <w:sz w:val="28"/>
          <w:szCs w:val="28"/>
          <w:rtl/>
          <w:lang w:bidi="ar-DZ"/>
        </w:rPr>
        <w:t>لأشخاص</w:t>
      </w:r>
      <w:r w:rsidR="00276CAD">
        <w:rPr>
          <w:rFonts w:cs="Simplified Arabic" w:hint="cs"/>
          <w:sz w:val="28"/>
          <w:szCs w:val="28"/>
          <w:rtl/>
          <w:lang w:bidi="ar-DZ"/>
        </w:rPr>
        <w:t>؛</w:t>
      </w:r>
    </w:p>
    <w:p w:rsidR="00276CAD" w:rsidRDefault="00330E8B" w:rsidP="00D72CE5">
      <w:pPr>
        <w:bidi/>
        <w:spacing w:after="100" w:afterAutospacing="1" w:line="240" w:lineRule="auto"/>
        <w:jc w:val="both"/>
        <w:rPr>
          <w:rFonts w:cs="Simplified Arabic"/>
          <w:sz w:val="28"/>
          <w:szCs w:val="28"/>
          <w:rtl/>
          <w:lang w:bidi="ar-DZ"/>
        </w:rPr>
      </w:pPr>
      <w:r w:rsidRPr="00B73203">
        <w:rPr>
          <w:rFonts w:cs="Simplified Arabic" w:hint="cs"/>
          <w:b/>
          <w:bCs/>
          <w:sz w:val="28"/>
          <w:szCs w:val="28"/>
          <w:rtl/>
          <w:lang w:bidi="ar-DZ"/>
        </w:rPr>
        <w:t>وإذنشير</w:t>
      </w:r>
      <w:r w:rsidRPr="00330E8B">
        <w:rPr>
          <w:rFonts w:cs="Simplified Arabic" w:hint="cs"/>
          <w:sz w:val="28"/>
          <w:szCs w:val="28"/>
          <w:rtl/>
          <w:lang w:bidi="ar-DZ"/>
        </w:rPr>
        <w:t>إلى</w:t>
      </w:r>
      <w:r w:rsidR="00F67283">
        <w:rPr>
          <w:rFonts w:cs="Simplified Arabic" w:hint="cs"/>
          <w:sz w:val="28"/>
          <w:szCs w:val="28"/>
          <w:rtl/>
          <w:lang w:bidi="ar-DZ"/>
        </w:rPr>
        <w:t>مقررمؤتمرا</w:t>
      </w:r>
      <w:r w:rsidRPr="00330E8B">
        <w:rPr>
          <w:rFonts w:cs="Simplified Arabic" w:hint="cs"/>
          <w:sz w:val="28"/>
          <w:szCs w:val="28"/>
          <w:rtl/>
          <w:lang w:bidi="ar-DZ"/>
        </w:rPr>
        <w:t>لاتحادالأفريقيلعام</w:t>
      </w:r>
      <w:r w:rsidRPr="00330E8B">
        <w:rPr>
          <w:rFonts w:cs="Simplified Arabic"/>
          <w:sz w:val="28"/>
          <w:szCs w:val="28"/>
          <w:rtl/>
          <w:lang w:bidi="ar-DZ"/>
        </w:rPr>
        <w:t xml:space="preserve"> 2016 </w:t>
      </w:r>
      <w:r w:rsidR="00B56526" w:rsidRPr="00B56526">
        <w:rPr>
          <w:rFonts w:asciiTheme="majorBidi" w:hAnsiTheme="majorBidi" w:cstheme="majorBidi"/>
          <w:bCs/>
          <w:sz w:val="24"/>
          <w:szCs w:val="24"/>
        </w:rPr>
        <w:t>Assembly</w:t>
      </w:r>
      <w:r w:rsidR="00B56526" w:rsidRPr="00B56526">
        <w:rPr>
          <w:rFonts w:asciiTheme="majorBidi" w:hAnsiTheme="majorBidi" w:cstheme="majorBidi"/>
          <w:sz w:val="24"/>
          <w:szCs w:val="24"/>
        </w:rPr>
        <w:t xml:space="preserve">/AU/Dec.607 (XXVII) </w:t>
      </w:r>
      <w:r w:rsidRPr="00330E8B">
        <w:rPr>
          <w:rFonts w:cs="Simplified Arabic" w:hint="cs"/>
          <w:sz w:val="28"/>
          <w:szCs w:val="28"/>
          <w:rtl/>
          <w:lang w:bidi="ar-DZ"/>
        </w:rPr>
        <w:t>ا</w:t>
      </w:r>
      <w:r w:rsidR="00756536">
        <w:rPr>
          <w:rFonts w:cs="Simplified Arabic" w:hint="cs"/>
          <w:sz w:val="28"/>
          <w:szCs w:val="28"/>
          <w:rtl/>
          <w:lang w:bidi="ar-DZ"/>
        </w:rPr>
        <w:t>ل</w:t>
      </w:r>
      <w:r w:rsidRPr="00330E8B">
        <w:rPr>
          <w:rFonts w:cs="Simplified Arabic" w:hint="cs"/>
          <w:sz w:val="28"/>
          <w:szCs w:val="28"/>
          <w:rtl/>
          <w:lang w:bidi="ar-DZ"/>
        </w:rPr>
        <w:t>ذياعت</w:t>
      </w:r>
      <w:r w:rsidR="008955D5">
        <w:rPr>
          <w:rFonts w:cs="Simplified Arabic" w:hint="cs"/>
          <w:sz w:val="28"/>
          <w:szCs w:val="28"/>
          <w:rtl/>
          <w:lang w:bidi="ar-DZ"/>
        </w:rPr>
        <w:t>ُ</w:t>
      </w:r>
      <w:r w:rsidRPr="00330E8B">
        <w:rPr>
          <w:rFonts w:cs="Simplified Arabic" w:hint="cs"/>
          <w:sz w:val="28"/>
          <w:szCs w:val="28"/>
          <w:rtl/>
          <w:lang w:bidi="ar-DZ"/>
        </w:rPr>
        <w:t>مدفيكي</w:t>
      </w:r>
      <w:r w:rsidR="00756536">
        <w:rPr>
          <w:rFonts w:cs="Simplified Arabic" w:hint="cs"/>
          <w:sz w:val="28"/>
          <w:szCs w:val="28"/>
          <w:rtl/>
          <w:lang w:bidi="ar-DZ"/>
        </w:rPr>
        <w:t>ج</w:t>
      </w:r>
      <w:r w:rsidRPr="00330E8B">
        <w:rPr>
          <w:rFonts w:cs="Simplified Arabic" w:hint="cs"/>
          <w:sz w:val="28"/>
          <w:szCs w:val="28"/>
          <w:rtl/>
          <w:lang w:bidi="ar-DZ"/>
        </w:rPr>
        <w:t>الي</w:t>
      </w:r>
      <w:r w:rsidR="00232098">
        <w:rPr>
          <w:rFonts w:cs="Simplified Arabic" w:hint="cs"/>
          <w:sz w:val="28"/>
          <w:szCs w:val="28"/>
          <w:rtl/>
          <w:lang w:bidi="ar-DZ"/>
        </w:rPr>
        <w:t>،</w:t>
      </w:r>
      <w:r w:rsidRPr="00330E8B">
        <w:rPr>
          <w:rFonts w:cs="Simplified Arabic" w:hint="cs"/>
          <w:sz w:val="28"/>
          <w:szCs w:val="28"/>
          <w:rtl/>
          <w:lang w:bidi="ar-DZ"/>
        </w:rPr>
        <w:t>رواندا</w:t>
      </w:r>
      <w:r w:rsidR="0012563A">
        <w:rPr>
          <w:rFonts w:cs="Simplified Arabic" w:hint="cs"/>
          <w:sz w:val="28"/>
          <w:szCs w:val="28"/>
          <w:rtl/>
          <w:lang w:bidi="ar-DZ"/>
        </w:rPr>
        <w:t>،</w:t>
      </w:r>
      <w:r w:rsidR="00D72CE5">
        <w:rPr>
          <w:rFonts w:cs="Simplified Arabic" w:hint="cs"/>
          <w:sz w:val="28"/>
          <w:szCs w:val="28"/>
          <w:rtl/>
          <w:lang w:bidi="ar-DZ"/>
        </w:rPr>
        <w:t xml:space="preserve"> وفي وقت لاحق</w:t>
      </w:r>
      <w:r w:rsidR="00BA4F11">
        <w:rPr>
          <w:rFonts w:cs="Simplified Arabic" w:hint="cs"/>
          <w:sz w:val="28"/>
          <w:szCs w:val="28"/>
          <w:rtl/>
          <w:lang w:bidi="ar-DZ"/>
        </w:rPr>
        <w:t xml:space="preserve"> المقرر رقم </w:t>
      </w:r>
      <w:r w:rsidR="00BA4F11" w:rsidRPr="008A7429">
        <w:rPr>
          <w:rFonts w:asciiTheme="majorBidi" w:hAnsiTheme="majorBidi" w:cstheme="majorBidi"/>
          <w:sz w:val="24"/>
          <w:szCs w:val="24"/>
        </w:rPr>
        <w:t>Assembly/AU/Dec.607 (XXVIII)</w:t>
      </w:r>
      <w:r w:rsidR="00BA4F11">
        <w:rPr>
          <w:rFonts w:cs="Simplified Arabic" w:hint="cs"/>
          <w:sz w:val="28"/>
          <w:szCs w:val="28"/>
          <w:rtl/>
          <w:lang w:bidi="ar-DZ"/>
        </w:rPr>
        <w:t xml:space="preserve"> المعتمد في </w:t>
      </w:r>
      <w:r w:rsidRPr="00330E8B">
        <w:rPr>
          <w:rFonts w:cs="Simplified Arabic" w:hint="cs"/>
          <w:sz w:val="28"/>
          <w:szCs w:val="28"/>
          <w:rtl/>
          <w:lang w:bidi="ar-DZ"/>
        </w:rPr>
        <w:t>أديسأبابا،إثيوبيا</w:t>
      </w:r>
      <w:r w:rsidR="0012563A">
        <w:rPr>
          <w:rFonts w:cs="Simplified Arabic" w:hint="cs"/>
          <w:sz w:val="28"/>
          <w:szCs w:val="28"/>
          <w:rtl/>
          <w:lang w:bidi="ar-DZ"/>
        </w:rPr>
        <w:t>،</w:t>
      </w:r>
      <w:r w:rsidR="004648C2">
        <w:rPr>
          <w:rFonts w:cs="Simplified Arabic" w:hint="cs"/>
          <w:sz w:val="28"/>
          <w:szCs w:val="28"/>
          <w:rtl/>
          <w:lang w:bidi="ar-DZ"/>
        </w:rPr>
        <w:t>و</w:t>
      </w:r>
      <w:r w:rsidRPr="00330E8B">
        <w:rPr>
          <w:rFonts w:cs="Simplified Arabic" w:hint="cs"/>
          <w:sz w:val="28"/>
          <w:szCs w:val="28"/>
          <w:rtl/>
          <w:lang w:bidi="ar-DZ"/>
        </w:rPr>
        <w:t>ا</w:t>
      </w:r>
      <w:r w:rsidR="00756536">
        <w:rPr>
          <w:rFonts w:cs="Simplified Arabic" w:hint="cs"/>
          <w:sz w:val="28"/>
          <w:szCs w:val="28"/>
          <w:rtl/>
          <w:lang w:bidi="ar-DZ"/>
        </w:rPr>
        <w:t>ل</w:t>
      </w:r>
      <w:r w:rsidRPr="00330E8B">
        <w:rPr>
          <w:rFonts w:cs="Simplified Arabic" w:hint="cs"/>
          <w:sz w:val="28"/>
          <w:szCs w:val="28"/>
          <w:rtl/>
          <w:lang w:bidi="ar-DZ"/>
        </w:rPr>
        <w:t>لذي</w:t>
      </w:r>
      <w:r w:rsidR="004648C2">
        <w:rPr>
          <w:rFonts w:cs="Simplified Arabic" w:hint="cs"/>
          <w:sz w:val="28"/>
          <w:szCs w:val="28"/>
          <w:rtl/>
          <w:lang w:bidi="ar-DZ"/>
        </w:rPr>
        <w:t>ن</w:t>
      </w:r>
      <w:r w:rsidRPr="00330E8B">
        <w:rPr>
          <w:rFonts w:cs="Simplified Arabic" w:hint="cs"/>
          <w:sz w:val="28"/>
          <w:szCs w:val="28"/>
          <w:rtl/>
          <w:lang w:bidi="ar-DZ"/>
        </w:rPr>
        <w:t>كل</w:t>
      </w:r>
      <w:r w:rsidR="00DA247E">
        <w:rPr>
          <w:rFonts w:cs="Simplified Arabic" w:hint="cs"/>
          <w:sz w:val="28"/>
          <w:szCs w:val="28"/>
          <w:rtl/>
          <w:lang w:bidi="ar-DZ"/>
        </w:rPr>
        <w:t>ّ</w:t>
      </w:r>
      <w:r w:rsidRPr="00330E8B">
        <w:rPr>
          <w:rFonts w:cs="Simplified Arabic" w:hint="cs"/>
          <w:sz w:val="28"/>
          <w:szCs w:val="28"/>
          <w:rtl/>
          <w:lang w:bidi="ar-DZ"/>
        </w:rPr>
        <w:t>ف</w:t>
      </w:r>
      <w:r w:rsidR="004648C2">
        <w:rPr>
          <w:rFonts w:cs="Simplified Arabic" w:hint="cs"/>
          <w:sz w:val="28"/>
          <w:szCs w:val="28"/>
          <w:rtl/>
          <w:lang w:bidi="ar-DZ"/>
        </w:rPr>
        <w:t>ا</w:t>
      </w:r>
      <w:r w:rsidR="00A9647F">
        <w:rPr>
          <w:rFonts w:cs="Simplified Arabic" w:hint="cs"/>
          <w:sz w:val="28"/>
          <w:szCs w:val="28"/>
          <w:rtl/>
          <w:lang w:bidi="ar-DZ"/>
        </w:rPr>
        <w:t>المفوضية</w:t>
      </w:r>
      <w:r w:rsidRPr="00330E8B">
        <w:rPr>
          <w:rFonts w:cs="Simplified Arabic" w:hint="cs"/>
          <w:sz w:val="28"/>
          <w:szCs w:val="28"/>
          <w:rtl/>
          <w:lang w:bidi="ar-DZ"/>
        </w:rPr>
        <w:t>بوضعبروتوكولبشأنحريةتنقلالأشخاصفي</w:t>
      </w:r>
      <w:r w:rsidR="00F06499">
        <w:rPr>
          <w:rFonts w:cs="Simplified Arabic" w:hint="cs"/>
          <w:sz w:val="28"/>
          <w:szCs w:val="28"/>
          <w:rtl/>
          <w:lang w:bidi="ar-DZ"/>
        </w:rPr>
        <w:t>أفريقيا</w:t>
      </w:r>
      <w:r w:rsidRPr="00330E8B">
        <w:rPr>
          <w:rFonts w:cs="Simplified Arabic" w:hint="cs"/>
          <w:sz w:val="28"/>
          <w:szCs w:val="28"/>
          <w:rtl/>
          <w:lang w:bidi="ar-DZ"/>
        </w:rPr>
        <w:t>علىالنحوالمتوخىفيالميثاقالأفريقيلحقوقالإنسانوالشعوبلعام</w:t>
      </w:r>
      <w:r w:rsidRPr="00330E8B">
        <w:rPr>
          <w:rFonts w:cs="Simplified Arabic"/>
          <w:sz w:val="28"/>
          <w:szCs w:val="28"/>
          <w:rtl/>
          <w:lang w:bidi="ar-DZ"/>
        </w:rPr>
        <w:t xml:space="preserve"> 1981</w:t>
      </w:r>
      <w:r w:rsidRPr="00330E8B">
        <w:rPr>
          <w:rFonts w:cs="Simplified Arabic" w:hint="cs"/>
          <w:sz w:val="28"/>
          <w:szCs w:val="28"/>
          <w:rtl/>
          <w:lang w:bidi="ar-DZ"/>
        </w:rPr>
        <w:t>،ومعاهدة</w:t>
      </w:r>
      <w:r w:rsidRPr="00330E8B">
        <w:rPr>
          <w:rFonts w:cs="Simplified Arabic"/>
          <w:sz w:val="28"/>
          <w:szCs w:val="28"/>
          <w:rtl/>
          <w:lang w:bidi="ar-DZ"/>
        </w:rPr>
        <w:t xml:space="preserve"> 1991 </w:t>
      </w:r>
      <w:r w:rsidRPr="00330E8B">
        <w:rPr>
          <w:rFonts w:cs="Simplified Arabic" w:hint="cs"/>
          <w:sz w:val="28"/>
          <w:szCs w:val="28"/>
          <w:rtl/>
          <w:lang w:bidi="ar-DZ"/>
        </w:rPr>
        <w:t>الم</w:t>
      </w:r>
      <w:r w:rsidR="00756536">
        <w:rPr>
          <w:rFonts w:cs="Simplified Arabic" w:hint="cs"/>
          <w:sz w:val="28"/>
          <w:szCs w:val="28"/>
          <w:rtl/>
          <w:lang w:bidi="ar-DZ"/>
        </w:rPr>
        <w:t xml:space="preserve">ؤسسة </w:t>
      </w:r>
      <w:r w:rsidRPr="00330E8B">
        <w:rPr>
          <w:rFonts w:cs="Simplified Arabic" w:hint="cs"/>
          <w:sz w:val="28"/>
          <w:szCs w:val="28"/>
          <w:rtl/>
          <w:lang w:bidi="ar-DZ"/>
        </w:rPr>
        <w:t>للجماعةالاقتصاديةالأفريقية</w:t>
      </w:r>
      <w:r w:rsidRPr="00330E8B">
        <w:rPr>
          <w:rFonts w:cs="Simplified Arabic"/>
          <w:sz w:val="28"/>
          <w:szCs w:val="28"/>
          <w:rtl/>
          <w:lang w:bidi="ar-DZ"/>
        </w:rPr>
        <w:t xml:space="preserve"> (</w:t>
      </w:r>
      <w:r w:rsidRPr="00330E8B">
        <w:rPr>
          <w:rFonts w:cs="Simplified Arabic" w:hint="cs"/>
          <w:sz w:val="28"/>
          <w:szCs w:val="28"/>
          <w:rtl/>
          <w:lang w:bidi="ar-DZ"/>
        </w:rPr>
        <w:t>معاهدةأبوجا</w:t>
      </w:r>
      <w:r w:rsidRPr="00330E8B">
        <w:rPr>
          <w:rFonts w:cs="Simplified Arabic"/>
          <w:sz w:val="28"/>
          <w:szCs w:val="28"/>
          <w:rtl/>
          <w:lang w:bidi="ar-DZ"/>
        </w:rPr>
        <w:t>)</w:t>
      </w:r>
      <w:r w:rsidRPr="00330E8B">
        <w:rPr>
          <w:rFonts w:cs="Simplified Arabic" w:hint="cs"/>
          <w:sz w:val="28"/>
          <w:szCs w:val="28"/>
          <w:rtl/>
          <w:lang w:bidi="ar-DZ"/>
        </w:rPr>
        <w:t>،والمضيقدمافيعمليةإطلاقجوازالسفرالأفريقي؛</w:t>
      </w:r>
    </w:p>
    <w:p w:rsidR="00842900" w:rsidRDefault="00842900" w:rsidP="00934BED">
      <w:pPr>
        <w:bidi/>
        <w:spacing w:after="100" w:afterAutospacing="1" w:line="240" w:lineRule="auto"/>
        <w:jc w:val="both"/>
        <w:rPr>
          <w:rFonts w:cs="Simplified Arabic"/>
          <w:sz w:val="28"/>
          <w:szCs w:val="28"/>
          <w:rtl/>
          <w:lang w:bidi="ar-DZ"/>
        </w:rPr>
      </w:pPr>
      <w:r w:rsidRPr="00B73203">
        <w:rPr>
          <w:rFonts w:cs="Simplified Arabic" w:hint="cs"/>
          <w:b/>
          <w:bCs/>
          <w:sz w:val="28"/>
          <w:szCs w:val="28"/>
          <w:rtl/>
          <w:lang w:bidi="ar-DZ"/>
        </w:rPr>
        <w:t>وإذ</w:t>
      </w:r>
      <w:r w:rsidR="00706CF3" w:rsidRPr="00B73203">
        <w:rPr>
          <w:rFonts w:cs="Simplified Arabic" w:hint="cs"/>
          <w:b/>
          <w:bCs/>
          <w:sz w:val="28"/>
          <w:szCs w:val="28"/>
          <w:rtl/>
          <w:lang w:bidi="ar-DZ"/>
        </w:rPr>
        <w:t>ن</w:t>
      </w:r>
      <w:r w:rsidR="00756536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عترف </w:t>
      </w:r>
      <w:r w:rsidR="002835DE">
        <w:rPr>
          <w:rFonts w:cs="Simplified Arabic" w:hint="cs"/>
          <w:sz w:val="28"/>
          <w:szCs w:val="28"/>
          <w:rtl/>
          <w:lang w:bidi="ar-DZ"/>
        </w:rPr>
        <w:t>ب</w:t>
      </w:r>
      <w:r w:rsidRPr="00842900">
        <w:rPr>
          <w:rFonts w:cs="Simplified Arabic" w:hint="cs"/>
          <w:sz w:val="28"/>
          <w:szCs w:val="28"/>
          <w:rtl/>
          <w:lang w:bidi="ar-DZ"/>
        </w:rPr>
        <w:t>مساهمة</w:t>
      </w:r>
      <w:r w:rsidR="002835DE" w:rsidRPr="00842900">
        <w:rPr>
          <w:rFonts w:cs="Simplified Arabic" w:hint="cs"/>
          <w:sz w:val="28"/>
          <w:szCs w:val="28"/>
          <w:rtl/>
          <w:lang w:bidi="ar-DZ"/>
        </w:rPr>
        <w:t>إنجازات</w:t>
      </w:r>
      <w:r w:rsidR="002835DE">
        <w:rPr>
          <w:rFonts w:cs="Simplified Arabic" w:hint="cs"/>
          <w:sz w:val="28"/>
          <w:szCs w:val="28"/>
          <w:rtl/>
          <w:lang w:bidi="ar-DZ"/>
        </w:rPr>
        <w:t>المجموعات</w:t>
      </w:r>
      <w:r w:rsidR="002835DE" w:rsidRPr="00842900">
        <w:rPr>
          <w:rFonts w:cs="Simplified Arabic" w:hint="cs"/>
          <w:sz w:val="28"/>
          <w:szCs w:val="28"/>
          <w:rtl/>
          <w:lang w:bidi="ar-DZ"/>
        </w:rPr>
        <w:t>الاقتصاديةالإقليميةوغيرهامنالمنظماتالحكوميةال</w:t>
      </w:r>
      <w:r w:rsidR="00756536">
        <w:rPr>
          <w:rFonts w:cs="Simplified Arabic" w:hint="cs"/>
          <w:sz w:val="28"/>
          <w:szCs w:val="28"/>
          <w:rtl/>
          <w:lang w:bidi="ar-DZ"/>
        </w:rPr>
        <w:t xml:space="preserve">مشتركة </w:t>
      </w:r>
      <w:r w:rsidR="00344BA8">
        <w:rPr>
          <w:rFonts w:cs="Simplified Arabic" w:hint="cs"/>
          <w:sz w:val="28"/>
          <w:szCs w:val="28"/>
          <w:rtl/>
          <w:lang w:bidi="ar-DZ"/>
        </w:rPr>
        <w:t>والاستفادة من</w:t>
      </w:r>
      <w:r w:rsidR="002835DE">
        <w:rPr>
          <w:rFonts w:cs="Simplified Arabic" w:hint="cs"/>
          <w:sz w:val="28"/>
          <w:szCs w:val="28"/>
          <w:rtl/>
          <w:lang w:bidi="ar-DZ"/>
        </w:rPr>
        <w:t>ها</w:t>
      </w:r>
      <w:r w:rsidRPr="00842900">
        <w:rPr>
          <w:rFonts w:cs="Simplified Arabic" w:hint="cs"/>
          <w:sz w:val="28"/>
          <w:szCs w:val="28"/>
          <w:rtl/>
          <w:lang w:bidi="ar-DZ"/>
        </w:rPr>
        <w:t>منأجل</w:t>
      </w:r>
      <w:r w:rsidR="00756536">
        <w:rPr>
          <w:rFonts w:cs="Simplified Arabic" w:hint="cs"/>
          <w:sz w:val="28"/>
          <w:szCs w:val="28"/>
          <w:rtl/>
          <w:lang w:bidi="ar-DZ"/>
        </w:rPr>
        <w:t>ال</w:t>
      </w:r>
      <w:r w:rsidRPr="00842900">
        <w:rPr>
          <w:rFonts w:cs="Simplified Arabic" w:hint="cs"/>
          <w:sz w:val="28"/>
          <w:szCs w:val="28"/>
          <w:rtl/>
          <w:lang w:bidi="ar-DZ"/>
        </w:rPr>
        <w:t>تحقيق</w:t>
      </w:r>
      <w:r w:rsidR="00756536">
        <w:rPr>
          <w:rFonts w:cs="Simplified Arabic" w:hint="cs"/>
          <w:sz w:val="28"/>
          <w:szCs w:val="28"/>
          <w:rtl/>
          <w:lang w:bidi="ar-DZ"/>
        </w:rPr>
        <w:t>ال</w:t>
      </w:r>
      <w:r w:rsidRPr="00842900">
        <w:rPr>
          <w:rFonts w:cs="Simplified Arabic" w:hint="cs"/>
          <w:sz w:val="28"/>
          <w:szCs w:val="28"/>
          <w:rtl/>
          <w:lang w:bidi="ar-DZ"/>
        </w:rPr>
        <w:t>تدريجيلعملي</w:t>
      </w:r>
      <w:r w:rsidR="00756536">
        <w:rPr>
          <w:rFonts w:cs="Simplified Arabic" w:hint="cs"/>
          <w:sz w:val="28"/>
          <w:szCs w:val="28"/>
          <w:rtl/>
          <w:lang w:bidi="ar-DZ"/>
        </w:rPr>
        <w:t>ات</w:t>
      </w:r>
      <w:r w:rsidRPr="00842900">
        <w:rPr>
          <w:rFonts w:cs="Simplified Arabic" w:hint="cs"/>
          <w:sz w:val="28"/>
          <w:szCs w:val="28"/>
          <w:rtl/>
          <w:lang w:bidi="ar-DZ"/>
        </w:rPr>
        <w:t>هجرة</w:t>
      </w:r>
      <w:r w:rsidR="00E5625C">
        <w:rPr>
          <w:rFonts w:cs="Simplified Arabic" w:hint="cs"/>
          <w:sz w:val="28"/>
          <w:szCs w:val="28"/>
          <w:rtl/>
          <w:lang w:bidi="ar-DZ"/>
        </w:rPr>
        <w:t>و</w:t>
      </w:r>
      <w:r w:rsidRPr="00842900">
        <w:rPr>
          <w:rFonts w:cs="Simplified Arabic" w:hint="cs"/>
          <w:sz w:val="28"/>
          <w:szCs w:val="28"/>
          <w:rtl/>
          <w:lang w:bidi="ar-DZ"/>
        </w:rPr>
        <w:t>تنقل</w:t>
      </w:r>
      <w:r w:rsidR="00E5625C">
        <w:rPr>
          <w:rFonts w:cs="Simplified Arabic" w:hint="cs"/>
          <w:sz w:val="28"/>
          <w:szCs w:val="28"/>
          <w:rtl/>
          <w:lang w:bidi="ar-DZ"/>
        </w:rPr>
        <w:t>تتم إدارتهما</w:t>
      </w:r>
      <w:r w:rsidRPr="00842900">
        <w:rPr>
          <w:rFonts w:cs="Simplified Arabic" w:hint="cs"/>
          <w:sz w:val="28"/>
          <w:szCs w:val="28"/>
          <w:rtl/>
          <w:lang w:bidi="ar-DZ"/>
        </w:rPr>
        <w:t>بشكلجيدفيالقارة؛</w:t>
      </w:r>
    </w:p>
    <w:p w:rsidR="003E69E0" w:rsidRDefault="00287EEC" w:rsidP="00EE0471">
      <w:pPr>
        <w:bidi/>
        <w:spacing w:after="100" w:afterAutospacing="1" w:line="240" w:lineRule="auto"/>
        <w:jc w:val="both"/>
        <w:rPr>
          <w:rFonts w:cs="Simplified Arabic"/>
          <w:sz w:val="28"/>
          <w:szCs w:val="28"/>
          <w:rtl/>
          <w:lang w:bidi="ar-DZ"/>
        </w:rPr>
      </w:pPr>
      <w:r w:rsidRPr="00B73203">
        <w:rPr>
          <w:rFonts w:cs="Simplified Arabic" w:hint="cs"/>
          <w:b/>
          <w:bCs/>
          <w:sz w:val="28"/>
          <w:szCs w:val="28"/>
          <w:rtl/>
          <w:lang w:bidi="ar-DZ"/>
        </w:rPr>
        <w:t>وإذنؤكّد</w:t>
      </w:r>
      <w:r>
        <w:rPr>
          <w:rFonts w:cs="Simplified Arabic" w:hint="cs"/>
          <w:sz w:val="28"/>
          <w:szCs w:val="28"/>
          <w:rtl/>
          <w:lang w:bidi="ar-DZ"/>
        </w:rPr>
        <w:t xml:space="preserve"> على </w:t>
      </w:r>
      <w:r w:rsidR="0072618B" w:rsidRPr="0072618B">
        <w:rPr>
          <w:rFonts w:cs="Simplified Arabic" w:hint="cs"/>
          <w:sz w:val="28"/>
          <w:szCs w:val="28"/>
          <w:rtl/>
          <w:lang w:bidi="ar-DZ"/>
        </w:rPr>
        <w:t>مختلفالأطرالقانونيةوالسياسيةالقائمةالتياعتمدتهاالدولالأعضاءلإدارةالهجرةوالتنقلفيالقارة</w:t>
      </w:r>
      <w:r w:rsidR="0072618B" w:rsidRPr="0072618B">
        <w:rPr>
          <w:rFonts w:cs="Simplified Arabic"/>
          <w:sz w:val="28"/>
          <w:szCs w:val="28"/>
          <w:rtl/>
          <w:lang w:bidi="ar-DZ"/>
        </w:rPr>
        <w:t xml:space="preserve">. </w:t>
      </w:r>
      <w:r w:rsidR="0072618B" w:rsidRPr="0072618B">
        <w:rPr>
          <w:rFonts w:cs="Simplified Arabic" w:hint="cs"/>
          <w:sz w:val="28"/>
          <w:szCs w:val="28"/>
          <w:rtl/>
          <w:lang w:bidi="ar-DZ"/>
        </w:rPr>
        <w:t>وتشملهذهالوثائقالقانونالتأسيسيللاتحادالأفريقي،</w:t>
      </w:r>
      <w:r w:rsidR="00AA783D">
        <w:rPr>
          <w:rFonts w:cs="Simplified Arabic" w:hint="cs"/>
          <w:sz w:val="28"/>
          <w:szCs w:val="28"/>
          <w:rtl/>
          <w:lang w:bidi="ar-DZ"/>
        </w:rPr>
        <w:t>وأجندة</w:t>
      </w:r>
      <w:r w:rsidR="0072618B" w:rsidRPr="0072618B">
        <w:rPr>
          <w:rFonts w:cs="Simplified Arabic"/>
          <w:sz w:val="28"/>
          <w:szCs w:val="28"/>
          <w:rtl/>
          <w:lang w:bidi="ar-DZ"/>
        </w:rPr>
        <w:t xml:space="preserve"> 2063</w:t>
      </w:r>
      <w:r w:rsidR="0072618B" w:rsidRPr="0072618B">
        <w:rPr>
          <w:rFonts w:cs="Simplified Arabic" w:hint="cs"/>
          <w:sz w:val="28"/>
          <w:szCs w:val="28"/>
          <w:rtl/>
          <w:lang w:bidi="ar-DZ"/>
        </w:rPr>
        <w:t>،واتفاقيةكمبالالحمايةال</w:t>
      </w:r>
      <w:r w:rsidR="00EE0471">
        <w:rPr>
          <w:rFonts w:cs="Simplified Arabic" w:hint="cs"/>
          <w:sz w:val="28"/>
          <w:szCs w:val="28"/>
          <w:rtl/>
          <w:lang w:bidi="ar-DZ"/>
        </w:rPr>
        <w:t xml:space="preserve">نازحين </w:t>
      </w:r>
      <w:r w:rsidR="0072618B" w:rsidRPr="0072618B">
        <w:rPr>
          <w:rFonts w:cs="Simplified Arabic" w:hint="cs"/>
          <w:sz w:val="28"/>
          <w:szCs w:val="28"/>
          <w:rtl/>
          <w:lang w:bidi="ar-DZ"/>
        </w:rPr>
        <w:t>داخلياومساعدتهم،واتفاقيةنيامي</w:t>
      </w:r>
      <w:r w:rsidR="00EE0471">
        <w:rPr>
          <w:rFonts w:cs="Simplified Arabic" w:hint="cs"/>
          <w:sz w:val="28"/>
          <w:szCs w:val="28"/>
          <w:rtl/>
          <w:lang w:bidi="ar-DZ"/>
        </w:rPr>
        <w:t xml:space="preserve">حول </w:t>
      </w:r>
      <w:r w:rsidR="0072618B" w:rsidRPr="0072618B">
        <w:rPr>
          <w:rFonts w:cs="Simplified Arabic" w:hint="cs"/>
          <w:sz w:val="28"/>
          <w:szCs w:val="28"/>
          <w:rtl/>
          <w:lang w:bidi="ar-DZ"/>
        </w:rPr>
        <w:t>التعاون</w:t>
      </w:r>
      <w:r w:rsidR="0004478C">
        <w:rPr>
          <w:rFonts w:cs="Simplified Arabic" w:hint="cs"/>
          <w:sz w:val="28"/>
          <w:szCs w:val="28"/>
          <w:rtl/>
          <w:lang w:bidi="ar-DZ"/>
        </w:rPr>
        <w:t>ال</w:t>
      </w:r>
      <w:r w:rsidR="0072618B" w:rsidRPr="0072618B">
        <w:rPr>
          <w:rFonts w:cs="Simplified Arabic" w:hint="cs"/>
          <w:sz w:val="28"/>
          <w:szCs w:val="28"/>
          <w:rtl/>
          <w:lang w:bidi="ar-DZ"/>
        </w:rPr>
        <w:t>ع</w:t>
      </w:r>
      <w:r w:rsidR="0004478C">
        <w:rPr>
          <w:rFonts w:cs="Simplified Arabic" w:hint="cs"/>
          <w:sz w:val="28"/>
          <w:szCs w:val="28"/>
          <w:rtl/>
          <w:lang w:bidi="ar-DZ"/>
        </w:rPr>
        <w:t>ا</w:t>
      </w:r>
      <w:r w:rsidR="0072618B" w:rsidRPr="0072618B">
        <w:rPr>
          <w:rFonts w:cs="Simplified Arabic" w:hint="cs"/>
          <w:sz w:val="28"/>
          <w:szCs w:val="28"/>
          <w:rtl/>
          <w:lang w:bidi="ar-DZ"/>
        </w:rPr>
        <w:t>بر</w:t>
      </w:r>
      <w:r w:rsidR="0004478C">
        <w:rPr>
          <w:rFonts w:cs="Simplified Arabic" w:hint="cs"/>
          <w:sz w:val="28"/>
          <w:szCs w:val="28"/>
          <w:rtl/>
          <w:lang w:bidi="ar-DZ"/>
        </w:rPr>
        <w:t>ل</w:t>
      </w:r>
      <w:r w:rsidR="0072618B" w:rsidRPr="0072618B">
        <w:rPr>
          <w:rFonts w:cs="Simplified Arabic" w:hint="cs"/>
          <w:sz w:val="28"/>
          <w:szCs w:val="28"/>
          <w:rtl/>
          <w:lang w:bidi="ar-DZ"/>
        </w:rPr>
        <w:t>لحدود،وبروتوكولمابوتو،والإطارالمنق</w:t>
      </w:r>
      <w:r w:rsidR="001C1A5B">
        <w:rPr>
          <w:rFonts w:cs="Simplified Arabic" w:hint="cs"/>
          <w:sz w:val="28"/>
          <w:szCs w:val="28"/>
          <w:rtl/>
          <w:lang w:bidi="ar-DZ"/>
        </w:rPr>
        <w:t>ّ</w:t>
      </w:r>
      <w:r w:rsidR="0072618B" w:rsidRPr="0072618B">
        <w:rPr>
          <w:rFonts w:cs="Simplified Arabic" w:hint="cs"/>
          <w:sz w:val="28"/>
          <w:szCs w:val="28"/>
          <w:rtl/>
          <w:lang w:bidi="ar-DZ"/>
        </w:rPr>
        <w:t>حلسياساتالهجرةفيأفريقيا،والموقفالأفريقي</w:t>
      </w:r>
      <w:r w:rsidR="00AD327C">
        <w:rPr>
          <w:rFonts w:cs="Simplified Arabic" w:hint="cs"/>
          <w:sz w:val="28"/>
          <w:szCs w:val="28"/>
          <w:rtl/>
          <w:lang w:bidi="ar-DZ"/>
        </w:rPr>
        <w:t>الموحّد</w:t>
      </w:r>
      <w:r w:rsidR="005F0765">
        <w:rPr>
          <w:rFonts w:cs="Simplified Arabic" w:hint="cs"/>
          <w:sz w:val="28"/>
          <w:szCs w:val="28"/>
          <w:rtl/>
          <w:lang w:bidi="ar-DZ"/>
        </w:rPr>
        <w:t xml:space="preserve">إزاء </w:t>
      </w:r>
      <w:r w:rsidR="00E74E41">
        <w:rPr>
          <w:rFonts w:cs="Simplified Arabic" w:hint="cs"/>
          <w:sz w:val="28"/>
          <w:szCs w:val="28"/>
          <w:rtl/>
          <w:lang w:bidi="ar-DZ"/>
        </w:rPr>
        <w:t>ا</w:t>
      </w:r>
      <w:r w:rsidR="0072618B" w:rsidRPr="0072618B">
        <w:rPr>
          <w:rFonts w:cs="Simplified Arabic" w:hint="cs"/>
          <w:sz w:val="28"/>
          <w:szCs w:val="28"/>
          <w:rtl/>
          <w:lang w:bidi="ar-DZ"/>
        </w:rPr>
        <w:t>لهجرةوالتنمية،واستراتيجية</w:t>
      </w:r>
      <w:r w:rsidR="00B8374E" w:rsidRPr="0072618B">
        <w:rPr>
          <w:rFonts w:cs="Simplified Arabic" w:hint="cs"/>
          <w:sz w:val="28"/>
          <w:szCs w:val="28"/>
          <w:rtl/>
          <w:lang w:bidi="ar-DZ"/>
        </w:rPr>
        <w:t xml:space="preserve">الاتحادالأفريقي </w:t>
      </w:r>
      <w:r w:rsidR="00B8374E">
        <w:rPr>
          <w:rFonts w:cs="Simplified Arabic" w:hint="cs"/>
          <w:sz w:val="28"/>
          <w:szCs w:val="28"/>
          <w:rtl/>
          <w:lang w:bidi="ar-DZ"/>
        </w:rPr>
        <w:t>لإدارة</w:t>
      </w:r>
      <w:r w:rsidR="0072618B" w:rsidRPr="0072618B">
        <w:rPr>
          <w:rFonts w:cs="Simplified Arabic" w:hint="cs"/>
          <w:sz w:val="28"/>
          <w:szCs w:val="28"/>
          <w:rtl/>
          <w:lang w:bidi="ar-DZ"/>
        </w:rPr>
        <w:t>الحدود،وغيرهامنصكوك</w:t>
      </w:r>
      <w:r w:rsidR="00552B5A">
        <w:rPr>
          <w:rFonts w:cs="Simplified Arabic" w:hint="cs"/>
          <w:sz w:val="28"/>
          <w:szCs w:val="28"/>
          <w:rtl/>
          <w:lang w:bidi="ar-DZ"/>
        </w:rPr>
        <w:t>ا</w:t>
      </w:r>
      <w:r w:rsidR="00552B5A" w:rsidRPr="0072618B">
        <w:rPr>
          <w:rFonts w:cs="Simplified Arabic" w:hint="cs"/>
          <w:sz w:val="28"/>
          <w:szCs w:val="28"/>
          <w:rtl/>
          <w:lang w:bidi="ar-DZ"/>
        </w:rPr>
        <w:t>لاتحادالأفريقي</w:t>
      </w:r>
      <w:r w:rsidR="00552B5A">
        <w:rPr>
          <w:rFonts w:cs="Simplified Arabic" w:hint="cs"/>
          <w:sz w:val="28"/>
          <w:szCs w:val="28"/>
          <w:rtl/>
          <w:lang w:bidi="ar-DZ"/>
        </w:rPr>
        <w:t>و</w:t>
      </w:r>
      <w:r w:rsidR="0072618B" w:rsidRPr="0072618B">
        <w:rPr>
          <w:rFonts w:cs="Simplified Arabic" w:hint="cs"/>
          <w:sz w:val="28"/>
          <w:szCs w:val="28"/>
          <w:rtl/>
          <w:lang w:bidi="ar-DZ"/>
        </w:rPr>
        <w:t>مبادرات</w:t>
      </w:r>
      <w:r w:rsidR="00552B5A">
        <w:rPr>
          <w:rFonts w:cs="Simplified Arabic" w:hint="cs"/>
          <w:sz w:val="28"/>
          <w:szCs w:val="28"/>
          <w:rtl/>
          <w:lang w:bidi="ar-DZ"/>
        </w:rPr>
        <w:t>ه</w:t>
      </w:r>
      <w:r w:rsidR="0072618B" w:rsidRPr="0072618B">
        <w:rPr>
          <w:rFonts w:cs="Simplified Arabic" w:hint="cs"/>
          <w:sz w:val="28"/>
          <w:szCs w:val="28"/>
          <w:rtl/>
          <w:lang w:bidi="ar-DZ"/>
        </w:rPr>
        <w:t>المماثلةمثل</w:t>
      </w:r>
      <w:r w:rsidR="00503B27">
        <w:rPr>
          <w:rFonts w:cs="Simplified Arabic" w:hint="cs"/>
          <w:sz w:val="28"/>
          <w:szCs w:val="28"/>
          <w:rtl/>
          <w:lang w:bidi="ar-DZ"/>
        </w:rPr>
        <w:t>المنظومة الأفريقيةللسل</w:t>
      </w:r>
      <w:r w:rsidR="0072618B" w:rsidRPr="0072618B">
        <w:rPr>
          <w:rFonts w:cs="Simplified Arabic" w:hint="cs"/>
          <w:sz w:val="28"/>
          <w:szCs w:val="28"/>
          <w:rtl/>
          <w:lang w:bidi="ar-DZ"/>
        </w:rPr>
        <w:t>موالأمن،</w:t>
      </w:r>
      <w:r w:rsidR="007D573F">
        <w:rPr>
          <w:rFonts w:cs="Simplified Arabic" w:hint="cs"/>
          <w:sz w:val="28"/>
          <w:szCs w:val="28"/>
          <w:rtl/>
          <w:lang w:bidi="ar-DZ"/>
        </w:rPr>
        <w:t>والمنظومة</w:t>
      </w:r>
      <w:r w:rsidR="007D573F" w:rsidRPr="0072618B">
        <w:rPr>
          <w:rFonts w:cs="Simplified Arabic" w:hint="cs"/>
          <w:sz w:val="28"/>
          <w:szCs w:val="28"/>
          <w:rtl/>
          <w:lang w:bidi="ar-DZ"/>
        </w:rPr>
        <w:t>الأفريقي</w:t>
      </w:r>
      <w:r w:rsidR="007D573F">
        <w:rPr>
          <w:rFonts w:cs="Simplified Arabic" w:hint="cs"/>
          <w:sz w:val="28"/>
          <w:szCs w:val="28"/>
          <w:rtl/>
          <w:lang w:bidi="ar-DZ"/>
        </w:rPr>
        <w:t>ةل</w:t>
      </w:r>
      <w:r w:rsidR="0072618B" w:rsidRPr="0072618B">
        <w:rPr>
          <w:rFonts w:cs="Simplified Arabic" w:hint="cs"/>
          <w:sz w:val="28"/>
          <w:szCs w:val="28"/>
          <w:rtl/>
          <w:lang w:bidi="ar-DZ"/>
        </w:rPr>
        <w:t>لحكم،والمعهدالأفريقيللتحويلات</w:t>
      </w:r>
      <w:r w:rsidR="00E41051">
        <w:rPr>
          <w:rFonts w:cs="Simplified Arabic" w:hint="cs"/>
          <w:sz w:val="28"/>
          <w:szCs w:val="28"/>
          <w:rtl/>
          <w:lang w:bidi="ar-DZ"/>
        </w:rPr>
        <w:t xml:space="preserve"> المالية</w:t>
      </w:r>
      <w:r w:rsidR="0072618B" w:rsidRPr="0072618B">
        <w:rPr>
          <w:rFonts w:cs="Simplified Arabic" w:hint="cs"/>
          <w:sz w:val="28"/>
          <w:szCs w:val="28"/>
          <w:rtl/>
          <w:lang w:bidi="ar-DZ"/>
        </w:rPr>
        <w:t>،و</w:t>
      </w:r>
      <w:r w:rsidR="00A238D8">
        <w:rPr>
          <w:rFonts w:cs="Simplified Arabic" w:hint="cs"/>
          <w:sz w:val="28"/>
          <w:szCs w:val="28"/>
          <w:rtl/>
          <w:lang w:bidi="ar-DZ"/>
        </w:rPr>
        <w:t>ال</w:t>
      </w:r>
      <w:r w:rsidR="0072618B" w:rsidRPr="0072618B">
        <w:rPr>
          <w:rFonts w:cs="Simplified Arabic" w:hint="cs"/>
          <w:sz w:val="28"/>
          <w:szCs w:val="28"/>
          <w:rtl/>
          <w:lang w:bidi="ar-DZ"/>
        </w:rPr>
        <w:t>برنامج</w:t>
      </w:r>
      <w:r w:rsidR="00A238D8" w:rsidRPr="0072618B">
        <w:rPr>
          <w:rFonts w:cs="Simplified Arabic" w:hint="cs"/>
          <w:sz w:val="28"/>
          <w:szCs w:val="28"/>
          <w:rtl/>
          <w:lang w:bidi="ar-DZ"/>
        </w:rPr>
        <w:t xml:space="preserve">المشترك </w:t>
      </w:r>
      <w:r w:rsidR="00A238D8">
        <w:rPr>
          <w:rFonts w:cs="Simplified Arabic" w:hint="cs"/>
          <w:sz w:val="28"/>
          <w:szCs w:val="28"/>
          <w:rtl/>
          <w:lang w:bidi="ar-DZ"/>
        </w:rPr>
        <w:t>ل</w:t>
      </w:r>
      <w:r w:rsidR="0072618B" w:rsidRPr="0072618B">
        <w:rPr>
          <w:rFonts w:cs="Simplified Arabic" w:hint="cs"/>
          <w:sz w:val="28"/>
          <w:szCs w:val="28"/>
          <w:rtl/>
          <w:lang w:bidi="ar-DZ"/>
        </w:rPr>
        <w:t>لهجرة،وخطةالحدالأدنى</w:t>
      </w:r>
      <w:r w:rsidR="008C26D2">
        <w:rPr>
          <w:rFonts w:cs="Simplified Arabic" w:hint="cs"/>
          <w:sz w:val="28"/>
          <w:szCs w:val="28"/>
          <w:rtl/>
          <w:lang w:bidi="ar-DZ"/>
        </w:rPr>
        <w:t>من ا</w:t>
      </w:r>
      <w:r w:rsidR="00E31BED">
        <w:rPr>
          <w:rFonts w:cs="Simplified Arabic" w:hint="cs"/>
          <w:sz w:val="28"/>
          <w:szCs w:val="28"/>
          <w:rtl/>
          <w:lang w:bidi="ar-DZ"/>
        </w:rPr>
        <w:t>لتكامل</w:t>
      </w:r>
      <w:r w:rsidR="0072618B" w:rsidRPr="0072618B">
        <w:rPr>
          <w:rFonts w:cs="Simplified Arabic" w:hint="cs"/>
          <w:sz w:val="28"/>
          <w:szCs w:val="28"/>
          <w:rtl/>
          <w:lang w:bidi="ar-DZ"/>
        </w:rPr>
        <w:t>،واتفاقالتجارةالحرة،والبرنامج</w:t>
      </w:r>
      <w:r w:rsidR="005D5828">
        <w:rPr>
          <w:rFonts w:cs="Simplified Arabic" w:hint="cs"/>
          <w:sz w:val="28"/>
          <w:szCs w:val="28"/>
          <w:rtl/>
          <w:lang w:bidi="ar-DZ"/>
        </w:rPr>
        <w:t>الأفريقي</w:t>
      </w:r>
      <w:r w:rsidR="0072618B" w:rsidRPr="0072618B">
        <w:rPr>
          <w:rFonts w:cs="Simplified Arabic" w:hint="cs"/>
          <w:sz w:val="28"/>
          <w:szCs w:val="28"/>
          <w:rtl/>
          <w:lang w:bidi="ar-DZ"/>
        </w:rPr>
        <w:t>الشاملللتنميةالزراعية،وبرنامج</w:t>
      </w:r>
      <w:r w:rsidR="000E4060">
        <w:rPr>
          <w:rFonts w:cs="Simplified Arabic" w:hint="cs"/>
          <w:sz w:val="28"/>
          <w:szCs w:val="28"/>
          <w:rtl/>
          <w:lang w:bidi="ar-DZ"/>
        </w:rPr>
        <w:t>تطويرالبنيةالتحتية</w:t>
      </w:r>
      <w:r w:rsidR="0072618B" w:rsidRPr="0072618B">
        <w:rPr>
          <w:rFonts w:cs="Simplified Arabic" w:hint="cs"/>
          <w:sz w:val="28"/>
          <w:szCs w:val="28"/>
          <w:rtl/>
          <w:lang w:bidi="ar-DZ"/>
        </w:rPr>
        <w:t>فيأفريقيا</w:t>
      </w:r>
      <w:r w:rsidR="00C167F7">
        <w:rPr>
          <w:rFonts w:cs="Simplified Arabic" w:hint="cs"/>
          <w:sz w:val="28"/>
          <w:szCs w:val="28"/>
          <w:rtl/>
          <w:lang w:bidi="ar-DZ"/>
        </w:rPr>
        <w:t>.</w:t>
      </w:r>
    </w:p>
    <w:p w:rsidR="003A4511" w:rsidRPr="00055657" w:rsidRDefault="00687F6D" w:rsidP="003A4511">
      <w:pPr>
        <w:bidi/>
        <w:spacing w:after="100" w:afterAutospacing="1" w:line="240" w:lineRule="auto"/>
        <w:jc w:val="both"/>
        <w:rPr>
          <w:rFonts w:cs="Simplified Arabic"/>
          <w:b/>
          <w:bCs/>
          <w:sz w:val="28"/>
          <w:szCs w:val="28"/>
          <w:rtl/>
          <w:lang w:bidi="ar-DZ"/>
        </w:rPr>
      </w:pPr>
      <w:r w:rsidRPr="00055657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تماشيا مع </w:t>
      </w:r>
      <w:r w:rsidR="005410AF" w:rsidRPr="00055657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المجالات المواضيعية الستة </w:t>
      </w:r>
      <w:r w:rsidR="00DC3947" w:rsidRPr="00055657">
        <w:rPr>
          <w:rFonts w:cs="Simplified Arabic" w:hint="cs"/>
          <w:b/>
          <w:bCs/>
          <w:sz w:val="28"/>
          <w:szCs w:val="28"/>
          <w:rtl/>
          <w:lang w:bidi="ar-DZ"/>
        </w:rPr>
        <w:t xml:space="preserve">للاتفاق العالمي بشأن </w:t>
      </w:r>
      <w:r w:rsidR="00E44A8E" w:rsidRPr="00055657">
        <w:rPr>
          <w:rFonts w:cs="Simplified Arabic" w:hint="cs"/>
          <w:b/>
          <w:bCs/>
          <w:sz w:val="28"/>
          <w:szCs w:val="28"/>
          <w:rtl/>
          <w:lang w:bidi="ar-DZ"/>
        </w:rPr>
        <w:t>الهجرة و</w:t>
      </w:r>
      <w:r w:rsidR="00511282" w:rsidRPr="00055657">
        <w:rPr>
          <w:rFonts w:cs="Simplified Arabic" w:hint="cs"/>
          <w:b/>
          <w:bCs/>
          <w:sz w:val="28"/>
          <w:szCs w:val="28"/>
          <w:rtl/>
          <w:lang w:bidi="ar-DZ"/>
        </w:rPr>
        <w:t>أحكام سياسات الاتحاد الأفريقي القائمة</w:t>
      </w:r>
      <w:r w:rsidR="00144996" w:rsidRPr="00055657">
        <w:rPr>
          <w:rFonts w:cs="Simplified Arabic" w:hint="cs"/>
          <w:b/>
          <w:bCs/>
          <w:sz w:val="28"/>
          <w:szCs w:val="28"/>
          <w:rtl/>
          <w:lang w:bidi="ar-DZ"/>
        </w:rPr>
        <w:t>، اتّفقنا على ما يلي:</w:t>
      </w:r>
    </w:p>
    <w:p w:rsidR="00144996" w:rsidRPr="00A81091" w:rsidRDefault="00FD4244" w:rsidP="0072651E">
      <w:pPr>
        <w:bidi/>
        <w:spacing w:after="100" w:afterAutospacing="1" w:line="240" w:lineRule="auto"/>
        <w:jc w:val="both"/>
        <w:rPr>
          <w:rFonts w:cs="Simplified Arabic"/>
          <w:b/>
          <w:bCs/>
          <w:color w:val="2F5496" w:themeColor="accent5" w:themeShade="BF"/>
          <w:sz w:val="28"/>
          <w:szCs w:val="28"/>
          <w:rtl/>
          <w:lang w:bidi="ar-DZ"/>
        </w:rPr>
      </w:pPr>
      <w:r w:rsidRPr="00A81091">
        <w:rPr>
          <w:rFonts w:cs="Simplified Arabic" w:hint="cs"/>
          <w:b/>
          <w:bCs/>
          <w:color w:val="2F5496" w:themeColor="accent5" w:themeShade="BF"/>
          <w:sz w:val="28"/>
          <w:szCs w:val="28"/>
          <w:rtl/>
          <w:lang w:bidi="ar-DZ"/>
        </w:rPr>
        <w:t xml:space="preserve">ألف. </w:t>
      </w:r>
      <w:r w:rsidR="00386DC1" w:rsidRPr="00A81091">
        <w:rPr>
          <w:rFonts w:cs="Simplified Arabic" w:hint="cs"/>
          <w:b/>
          <w:bCs/>
          <w:color w:val="2F5496" w:themeColor="accent5" w:themeShade="BF"/>
          <w:sz w:val="28"/>
          <w:szCs w:val="28"/>
          <w:rtl/>
          <w:lang w:bidi="ar-DZ"/>
        </w:rPr>
        <w:t xml:space="preserve">المجال </w:t>
      </w:r>
      <w:r w:rsidR="00C627C4" w:rsidRPr="00A81091">
        <w:rPr>
          <w:rFonts w:cs="Simplified Arabic" w:hint="cs"/>
          <w:b/>
          <w:bCs/>
          <w:color w:val="2F5496" w:themeColor="accent5" w:themeShade="BF"/>
          <w:sz w:val="28"/>
          <w:szCs w:val="28"/>
          <w:rtl/>
          <w:lang w:bidi="ar-DZ"/>
        </w:rPr>
        <w:t>المواضيعي</w:t>
      </w:r>
      <w:r w:rsidR="0072651E">
        <w:rPr>
          <w:rFonts w:cs="Simplified Arabic" w:hint="cs"/>
          <w:b/>
          <w:bCs/>
          <w:color w:val="2F5496" w:themeColor="accent5" w:themeShade="BF"/>
          <w:sz w:val="28"/>
          <w:szCs w:val="28"/>
          <w:rtl/>
          <w:lang w:bidi="ar-DZ"/>
        </w:rPr>
        <w:t>1</w:t>
      </w:r>
      <w:r w:rsidR="00386DC1" w:rsidRPr="00A81091">
        <w:rPr>
          <w:rFonts w:cs="Simplified Arabic" w:hint="cs"/>
          <w:b/>
          <w:bCs/>
          <w:color w:val="2F5496" w:themeColor="accent5" w:themeShade="BF"/>
          <w:sz w:val="28"/>
          <w:szCs w:val="28"/>
          <w:rtl/>
          <w:lang w:bidi="ar-DZ"/>
        </w:rPr>
        <w:t xml:space="preserve">: </w:t>
      </w:r>
      <w:r w:rsidR="0045685A" w:rsidRPr="00A81091">
        <w:rPr>
          <w:rFonts w:cs="Simplified Arabic" w:hint="cs"/>
          <w:b/>
          <w:bCs/>
          <w:color w:val="2F5496" w:themeColor="accent5" w:themeShade="BF"/>
          <w:sz w:val="28"/>
          <w:szCs w:val="28"/>
          <w:rtl/>
          <w:lang w:bidi="ar-DZ"/>
        </w:rPr>
        <w:t>التصديلدوافعالهجرة</w:t>
      </w:r>
      <w:r w:rsidR="00F2643B">
        <w:rPr>
          <w:rFonts w:cs="Simplified Arabic" w:hint="cs"/>
          <w:b/>
          <w:bCs/>
          <w:color w:val="2F5496" w:themeColor="accent5" w:themeShade="BF"/>
          <w:sz w:val="28"/>
          <w:szCs w:val="28"/>
          <w:rtl/>
          <w:lang w:bidi="ar-DZ"/>
        </w:rPr>
        <w:t>،</w:t>
      </w:r>
      <w:r w:rsidR="0045685A" w:rsidRPr="00A81091">
        <w:rPr>
          <w:rFonts w:cs="Simplified Arabic" w:hint="cs"/>
          <w:b/>
          <w:bCs/>
          <w:color w:val="2F5496" w:themeColor="accent5" w:themeShade="BF"/>
          <w:sz w:val="28"/>
          <w:szCs w:val="28"/>
          <w:rtl/>
          <w:lang w:bidi="ar-DZ"/>
        </w:rPr>
        <w:t>بمافيذلكالآثار</w:t>
      </w:r>
      <w:r w:rsidR="0072651E">
        <w:rPr>
          <w:rFonts w:cs="Simplified Arabic" w:hint="cs"/>
          <w:b/>
          <w:bCs/>
          <w:color w:val="2F5496" w:themeColor="accent5" w:themeShade="BF"/>
          <w:sz w:val="28"/>
          <w:szCs w:val="28"/>
          <w:rtl/>
          <w:lang w:bidi="ar-DZ"/>
        </w:rPr>
        <w:t xml:space="preserve">العكسية </w:t>
      </w:r>
      <w:r w:rsidR="0045685A" w:rsidRPr="00A81091">
        <w:rPr>
          <w:rFonts w:cs="Simplified Arabic" w:hint="cs"/>
          <w:b/>
          <w:bCs/>
          <w:color w:val="2F5496" w:themeColor="accent5" w:themeShade="BF"/>
          <w:sz w:val="28"/>
          <w:szCs w:val="28"/>
          <w:rtl/>
          <w:lang w:bidi="ar-DZ"/>
        </w:rPr>
        <w:t>لتغيرالمناخوالكوارثالطبيعيةوالأزماتالتي</w:t>
      </w:r>
      <w:r w:rsidR="006C6EE0">
        <w:rPr>
          <w:rFonts w:cs="Simplified Arabic" w:hint="cs"/>
          <w:b/>
          <w:bCs/>
          <w:color w:val="2F5496" w:themeColor="accent5" w:themeShade="BF"/>
          <w:sz w:val="28"/>
          <w:szCs w:val="28"/>
          <w:rtl/>
          <w:lang w:bidi="ar-DZ"/>
        </w:rPr>
        <w:t>يصنعها</w:t>
      </w:r>
      <w:r w:rsidR="0045685A" w:rsidRPr="00A81091">
        <w:rPr>
          <w:rFonts w:cs="Simplified Arabic" w:hint="cs"/>
          <w:b/>
          <w:bCs/>
          <w:color w:val="2F5496" w:themeColor="accent5" w:themeShade="BF"/>
          <w:sz w:val="28"/>
          <w:szCs w:val="28"/>
          <w:rtl/>
          <w:lang w:bidi="ar-DZ"/>
        </w:rPr>
        <w:t>الإنسان،وعدمالمساواةبينالجنسينوغيرهامنأوجهعدمالمساواة،منخلالالحمايةوالمساعدةوالتنميةالمستدامةوالقضاءعلىالفقرومنع</w:t>
      </w:r>
      <w:r w:rsidR="0072651E">
        <w:rPr>
          <w:rFonts w:cs="Simplified Arabic" w:hint="cs"/>
          <w:b/>
          <w:bCs/>
          <w:color w:val="2F5496" w:themeColor="accent5" w:themeShade="BF"/>
          <w:sz w:val="28"/>
          <w:szCs w:val="28"/>
          <w:rtl/>
          <w:lang w:bidi="ar-DZ"/>
        </w:rPr>
        <w:t>النزاعات وتسويتها</w:t>
      </w:r>
      <w:r w:rsidR="00593F79">
        <w:rPr>
          <w:rFonts w:cs="Simplified Arabic" w:hint="cs"/>
          <w:b/>
          <w:bCs/>
          <w:color w:val="2F5496" w:themeColor="accent5" w:themeShade="BF"/>
          <w:sz w:val="28"/>
          <w:szCs w:val="28"/>
          <w:rtl/>
          <w:lang w:bidi="ar-DZ"/>
        </w:rPr>
        <w:t>النزاعات</w:t>
      </w:r>
      <w:r w:rsidR="0045685A" w:rsidRPr="00A81091">
        <w:rPr>
          <w:rFonts w:cs="Simplified Arabic"/>
          <w:b/>
          <w:bCs/>
          <w:color w:val="2F5496" w:themeColor="accent5" w:themeShade="BF"/>
          <w:sz w:val="28"/>
          <w:szCs w:val="28"/>
          <w:rtl/>
          <w:lang w:bidi="ar-DZ"/>
        </w:rPr>
        <w:t>.</w:t>
      </w:r>
    </w:p>
    <w:p w:rsidR="0094129B" w:rsidRDefault="002B1A49" w:rsidP="00D46165">
      <w:pPr>
        <w:bidi/>
        <w:spacing w:after="100" w:afterAutospacing="1" w:line="240" w:lineRule="auto"/>
        <w:jc w:val="both"/>
        <w:rPr>
          <w:rFonts w:cs="Simplified Arabic"/>
          <w:sz w:val="28"/>
          <w:szCs w:val="28"/>
          <w:rtl/>
          <w:lang w:bidi="ar-DZ"/>
        </w:rPr>
      </w:pPr>
      <w:r w:rsidRPr="0072651E">
        <w:rPr>
          <w:rFonts w:cs="Simplified Arabic" w:hint="cs"/>
          <w:sz w:val="28"/>
          <w:szCs w:val="28"/>
          <w:rtl/>
          <w:lang w:bidi="ar-DZ"/>
        </w:rPr>
        <w:t>يتعينعلىا</w:t>
      </w:r>
      <w:r w:rsidR="00217EF6" w:rsidRPr="0072651E">
        <w:rPr>
          <w:rFonts w:cs="Simplified Arabic" w:hint="cs"/>
          <w:sz w:val="28"/>
          <w:szCs w:val="28"/>
          <w:rtl/>
          <w:lang w:bidi="ar-DZ"/>
        </w:rPr>
        <w:t>لبلدانالأفريقيةمعالجة</w:t>
      </w:r>
      <w:r w:rsidR="00A16CFB" w:rsidRPr="00A16CFB">
        <w:rPr>
          <w:rFonts w:cs="Simplified Arabic" w:hint="cs"/>
          <w:sz w:val="28"/>
          <w:szCs w:val="28"/>
          <w:rtl/>
          <w:lang w:bidi="ar-DZ"/>
        </w:rPr>
        <w:t>العوامل</w:t>
      </w:r>
      <w:r w:rsidR="00B460A2">
        <w:rPr>
          <w:rFonts w:cs="Simplified Arabic" w:hint="cs"/>
          <w:sz w:val="28"/>
          <w:szCs w:val="28"/>
          <w:rtl/>
          <w:lang w:bidi="ar-DZ"/>
        </w:rPr>
        <w:t>المتعددة</w:t>
      </w:r>
      <w:r w:rsidR="00A16CFB" w:rsidRPr="00A16CFB">
        <w:rPr>
          <w:rFonts w:cs="Simplified Arabic" w:hint="cs"/>
          <w:sz w:val="28"/>
          <w:szCs w:val="28"/>
          <w:rtl/>
          <w:lang w:bidi="ar-DZ"/>
        </w:rPr>
        <w:t>التييمكنأنتؤديإلىالهجرة،سواءكانت</w:t>
      </w:r>
      <w:r w:rsidR="00D46165">
        <w:rPr>
          <w:rFonts w:cs="Simplified Arabic" w:hint="cs"/>
          <w:sz w:val="28"/>
          <w:szCs w:val="28"/>
          <w:rtl/>
          <w:lang w:bidi="ar-DZ"/>
        </w:rPr>
        <w:t>قانونية</w:t>
      </w:r>
      <w:r w:rsidR="00A16CFB" w:rsidRPr="00A16CFB">
        <w:rPr>
          <w:rFonts w:cs="Simplified Arabic" w:hint="cs"/>
          <w:sz w:val="28"/>
          <w:szCs w:val="28"/>
          <w:rtl/>
          <w:lang w:bidi="ar-DZ"/>
        </w:rPr>
        <w:t>أوغير</w:t>
      </w:r>
      <w:r w:rsidR="00D46165">
        <w:rPr>
          <w:rFonts w:cs="Simplified Arabic" w:hint="cs"/>
          <w:sz w:val="28"/>
          <w:szCs w:val="28"/>
          <w:rtl/>
          <w:lang w:bidi="ar-DZ"/>
        </w:rPr>
        <w:t>قانونية</w:t>
      </w:r>
      <w:r w:rsidR="00A16CFB" w:rsidRPr="00A16CFB">
        <w:rPr>
          <w:rFonts w:cs="Simplified Arabic" w:hint="cs"/>
          <w:sz w:val="28"/>
          <w:szCs w:val="28"/>
          <w:rtl/>
          <w:lang w:bidi="ar-DZ"/>
        </w:rPr>
        <w:t>،</w:t>
      </w:r>
      <w:r w:rsidR="00D204A4">
        <w:rPr>
          <w:rFonts w:cs="Simplified Arabic" w:hint="cs"/>
          <w:sz w:val="28"/>
          <w:szCs w:val="28"/>
          <w:rtl/>
          <w:lang w:bidi="ar-DZ"/>
        </w:rPr>
        <w:t xml:space="preserve">بطريقة </w:t>
      </w:r>
      <w:r w:rsidR="00A16CFB" w:rsidRPr="00A16CFB">
        <w:rPr>
          <w:rFonts w:cs="Simplified Arabic" w:hint="cs"/>
          <w:sz w:val="28"/>
          <w:szCs w:val="28"/>
          <w:rtl/>
          <w:lang w:bidi="ar-DZ"/>
        </w:rPr>
        <w:t>مناسبة</w:t>
      </w:r>
      <w:r w:rsidR="00A16CFB" w:rsidRPr="00A16CFB">
        <w:rPr>
          <w:rFonts w:cs="Simplified Arabic"/>
          <w:sz w:val="28"/>
          <w:szCs w:val="28"/>
          <w:rtl/>
          <w:lang w:bidi="ar-DZ"/>
        </w:rPr>
        <w:t xml:space="preserve">. </w:t>
      </w:r>
      <w:r w:rsidR="00A16CFB" w:rsidRPr="00A16CFB">
        <w:rPr>
          <w:rFonts w:cs="Simplified Arabic" w:hint="cs"/>
          <w:sz w:val="28"/>
          <w:szCs w:val="28"/>
          <w:rtl/>
          <w:lang w:bidi="ar-DZ"/>
        </w:rPr>
        <w:t>وفيضوءذلك،</w:t>
      </w:r>
      <w:r w:rsidR="007A4DC1">
        <w:rPr>
          <w:rFonts w:cs="Simplified Arabic" w:hint="cs"/>
          <w:sz w:val="28"/>
          <w:szCs w:val="28"/>
          <w:rtl/>
          <w:lang w:bidi="ar-DZ"/>
        </w:rPr>
        <w:t>تعترف</w:t>
      </w:r>
      <w:r w:rsidR="00A16CFB" w:rsidRPr="00A16CFB">
        <w:rPr>
          <w:rFonts w:cs="Simplified Arabic" w:hint="cs"/>
          <w:sz w:val="28"/>
          <w:szCs w:val="28"/>
          <w:rtl/>
          <w:lang w:bidi="ar-DZ"/>
        </w:rPr>
        <w:t>الدولالأعضاءبمايلي</w:t>
      </w:r>
      <w:r w:rsidR="00A16CFB" w:rsidRPr="00A16CFB">
        <w:rPr>
          <w:rFonts w:cs="Simplified Arabic"/>
          <w:sz w:val="28"/>
          <w:szCs w:val="28"/>
          <w:rtl/>
          <w:lang w:bidi="ar-DZ"/>
        </w:rPr>
        <w:t>:</w:t>
      </w:r>
    </w:p>
    <w:p w:rsidR="00D72CE5" w:rsidRDefault="00593F79" w:rsidP="00D72CE5">
      <w:pPr>
        <w:pStyle w:val="ListParagraph"/>
        <w:numPr>
          <w:ilvl w:val="0"/>
          <w:numId w:val="2"/>
        </w:numPr>
        <w:bidi/>
        <w:spacing w:after="0" w:line="240" w:lineRule="auto"/>
        <w:ind w:left="360"/>
        <w:contextualSpacing w:val="0"/>
        <w:jc w:val="both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تتوقف </w:t>
      </w:r>
      <w:r w:rsidR="00DC5B87" w:rsidRPr="00DC5B87">
        <w:rPr>
          <w:rFonts w:cs="Simplified Arabic" w:hint="cs"/>
          <w:sz w:val="28"/>
          <w:szCs w:val="28"/>
          <w:rtl/>
          <w:lang w:bidi="ar-DZ"/>
        </w:rPr>
        <w:t>الإدارةالفع</w:t>
      </w:r>
      <w:r w:rsidR="00806A3C">
        <w:rPr>
          <w:rFonts w:cs="Simplified Arabic" w:hint="cs"/>
          <w:sz w:val="28"/>
          <w:szCs w:val="28"/>
          <w:rtl/>
          <w:lang w:bidi="ar-DZ"/>
        </w:rPr>
        <w:t>ّ</w:t>
      </w:r>
      <w:r w:rsidR="00DC5B87" w:rsidRPr="00DC5B87">
        <w:rPr>
          <w:rFonts w:cs="Simplified Arabic" w:hint="cs"/>
          <w:sz w:val="28"/>
          <w:szCs w:val="28"/>
          <w:rtl/>
          <w:lang w:bidi="ar-DZ"/>
        </w:rPr>
        <w:t>الةللهجرةعلىتعزيزالآلياتالراميةإلىمنعنشوب</w:t>
      </w:r>
      <w:r>
        <w:rPr>
          <w:rFonts w:cs="Simplified Arabic" w:hint="cs"/>
          <w:sz w:val="28"/>
          <w:szCs w:val="28"/>
          <w:rtl/>
          <w:lang w:bidi="ar-DZ"/>
        </w:rPr>
        <w:t>النزاعات</w:t>
      </w:r>
      <w:r w:rsidR="00DC5B87" w:rsidRPr="00DC5B87">
        <w:rPr>
          <w:rFonts w:cs="Simplified Arabic" w:hint="cs"/>
          <w:sz w:val="28"/>
          <w:szCs w:val="28"/>
          <w:rtl/>
          <w:lang w:bidi="ar-DZ"/>
        </w:rPr>
        <w:t>،فضلاعنآلياتالأمنالإقليميو</w:t>
      </w:r>
      <w:r>
        <w:rPr>
          <w:rFonts w:cs="Simplified Arabic" w:hint="cs"/>
          <w:sz w:val="28"/>
          <w:szCs w:val="28"/>
          <w:rtl/>
          <w:lang w:bidi="ar-DZ"/>
        </w:rPr>
        <w:t>أ</w:t>
      </w:r>
      <w:r w:rsidR="00DC5B87" w:rsidRPr="00DC5B87">
        <w:rPr>
          <w:rFonts w:cs="Simplified Arabic" w:hint="cs"/>
          <w:sz w:val="28"/>
          <w:szCs w:val="28"/>
          <w:rtl/>
          <w:lang w:bidi="ar-DZ"/>
        </w:rPr>
        <w:t>نظم</w:t>
      </w:r>
      <w:r>
        <w:rPr>
          <w:rFonts w:cs="Simplified Arabic" w:hint="cs"/>
          <w:sz w:val="28"/>
          <w:szCs w:val="28"/>
          <w:rtl/>
          <w:lang w:bidi="ar-DZ"/>
        </w:rPr>
        <w:t>ة</w:t>
      </w:r>
      <w:r w:rsidR="00DC5B87" w:rsidRPr="00DC5B87">
        <w:rPr>
          <w:rFonts w:cs="Simplified Arabic" w:hint="cs"/>
          <w:sz w:val="28"/>
          <w:szCs w:val="28"/>
          <w:rtl/>
          <w:lang w:bidi="ar-DZ"/>
        </w:rPr>
        <w:t>الإنذارالمبكروالاستجاب</w:t>
      </w:r>
      <w:r>
        <w:rPr>
          <w:rFonts w:cs="Simplified Arabic" w:hint="cs"/>
          <w:sz w:val="28"/>
          <w:szCs w:val="28"/>
          <w:rtl/>
          <w:lang w:bidi="ar-DZ"/>
        </w:rPr>
        <w:t xml:space="preserve">ة </w:t>
      </w:r>
      <w:r w:rsidR="00DC5B87" w:rsidRPr="00DC5B87">
        <w:rPr>
          <w:rFonts w:cs="Simplified Arabic" w:hint="cs"/>
          <w:sz w:val="28"/>
          <w:szCs w:val="28"/>
          <w:rtl/>
          <w:lang w:bidi="ar-DZ"/>
        </w:rPr>
        <w:t>فيحالاتالطوارئ</w:t>
      </w:r>
      <w:r w:rsidR="00DC5B87" w:rsidRPr="00DC5B87">
        <w:rPr>
          <w:rFonts w:cs="Simplified Arabic"/>
          <w:sz w:val="28"/>
          <w:szCs w:val="28"/>
          <w:rtl/>
          <w:lang w:bidi="ar-DZ"/>
        </w:rPr>
        <w:t xml:space="preserve">. </w:t>
      </w:r>
      <w:r w:rsidR="00DC5B87" w:rsidRPr="00DC5B87">
        <w:rPr>
          <w:rFonts w:cs="Simplified Arabic" w:hint="cs"/>
          <w:sz w:val="28"/>
          <w:szCs w:val="28"/>
          <w:rtl/>
          <w:lang w:bidi="ar-DZ"/>
        </w:rPr>
        <w:t>وهناكحاجةأيضاإلىاتباعنهجشاملومتعددالقطاعات</w:t>
      </w:r>
      <w:r w:rsidR="000814ED">
        <w:rPr>
          <w:rFonts w:cs="Simplified Arabic" w:hint="cs"/>
          <w:sz w:val="28"/>
          <w:szCs w:val="28"/>
          <w:rtl/>
          <w:lang w:bidi="ar-DZ"/>
        </w:rPr>
        <w:t>ل</w:t>
      </w:r>
      <w:r w:rsidR="00DC5B87" w:rsidRPr="00DC5B87">
        <w:rPr>
          <w:rFonts w:cs="Simplified Arabic" w:hint="cs"/>
          <w:sz w:val="28"/>
          <w:szCs w:val="28"/>
          <w:rtl/>
          <w:lang w:bidi="ar-DZ"/>
        </w:rPr>
        <w:t>إدارةالهجرةووضعالسياساتفيالقارة،ولاسيمافيمجال</w:t>
      </w:r>
      <w:r w:rsidR="00502BD5">
        <w:rPr>
          <w:rFonts w:cs="Simplified Arabic" w:hint="cs"/>
          <w:sz w:val="28"/>
          <w:szCs w:val="28"/>
          <w:rtl/>
          <w:lang w:bidi="ar-DZ"/>
        </w:rPr>
        <w:t>القضاء على</w:t>
      </w:r>
      <w:r w:rsidR="00DC5B87" w:rsidRPr="00DC5B87">
        <w:rPr>
          <w:rFonts w:cs="Simplified Arabic" w:hint="cs"/>
          <w:sz w:val="28"/>
          <w:szCs w:val="28"/>
          <w:rtl/>
          <w:lang w:bidi="ar-DZ"/>
        </w:rPr>
        <w:t>الفقروجمع</w:t>
      </w:r>
      <w:r w:rsidR="00085F8C">
        <w:rPr>
          <w:rFonts w:cs="Simplified Arabic" w:hint="cs"/>
          <w:sz w:val="28"/>
          <w:szCs w:val="28"/>
          <w:rtl/>
          <w:lang w:bidi="ar-DZ"/>
        </w:rPr>
        <w:t>ال</w:t>
      </w:r>
      <w:r w:rsidR="00DC5B87" w:rsidRPr="00DC5B87">
        <w:rPr>
          <w:rFonts w:cs="Simplified Arabic" w:hint="cs"/>
          <w:sz w:val="28"/>
          <w:szCs w:val="28"/>
          <w:rtl/>
          <w:lang w:bidi="ar-DZ"/>
        </w:rPr>
        <w:t>بيانات</w:t>
      </w:r>
      <w:r w:rsidR="00085F8C">
        <w:rPr>
          <w:rFonts w:cs="Simplified Arabic" w:hint="cs"/>
          <w:sz w:val="28"/>
          <w:szCs w:val="28"/>
          <w:rtl/>
          <w:lang w:bidi="ar-DZ"/>
        </w:rPr>
        <w:t xml:space="preserve"> الخاصةب</w:t>
      </w:r>
      <w:r w:rsidR="00DC5B87" w:rsidRPr="00DC5B87">
        <w:rPr>
          <w:rFonts w:cs="Simplified Arabic" w:hint="cs"/>
          <w:sz w:val="28"/>
          <w:szCs w:val="28"/>
          <w:rtl/>
          <w:lang w:bidi="ar-DZ"/>
        </w:rPr>
        <w:t>الهجرة</w:t>
      </w:r>
      <w:r w:rsidR="00DC5B87" w:rsidRPr="00DC5B87">
        <w:rPr>
          <w:rFonts w:cs="Simplified Arabic"/>
          <w:sz w:val="28"/>
          <w:szCs w:val="28"/>
          <w:rtl/>
          <w:lang w:bidi="ar-DZ"/>
        </w:rPr>
        <w:t xml:space="preserve">. </w:t>
      </w:r>
      <w:r w:rsidR="00EA18DD">
        <w:rPr>
          <w:rFonts w:cs="Simplified Arabic" w:hint="cs"/>
          <w:sz w:val="28"/>
          <w:szCs w:val="28"/>
          <w:rtl/>
          <w:lang w:bidi="ar-DZ"/>
        </w:rPr>
        <w:t>ينبغي</w:t>
      </w:r>
      <w:r w:rsidR="00DC5B87" w:rsidRPr="00DC5B87">
        <w:rPr>
          <w:rFonts w:cs="Simplified Arabic" w:hint="cs"/>
          <w:sz w:val="28"/>
          <w:szCs w:val="28"/>
          <w:rtl/>
          <w:lang w:bidi="ar-DZ"/>
        </w:rPr>
        <w:t>أيضابذل</w:t>
      </w:r>
      <w:r w:rsidR="00EA18DD">
        <w:rPr>
          <w:rFonts w:cs="Simplified Arabic" w:hint="cs"/>
          <w:sz w:val="28"/>
          <w:szCs w:val="28"/>
          <w:rtl/>
          <w:lang w:bidi="ar-DZ"/>
        </w:rPr>
        <w:t>ال</w:t>
      </w:r>
      <w:r w:rsidR="00DC5B87" w:rsidRPr="00DC5B87">
        <w:rPr>
          <w:rFonts w:cs="Simplified Arabic" w:hint="cs"/>
          <w:sz w:val="28"/>
          <w:szCs w:val="28"/>
          <w:rtl/>
          <w:lang w:bidi="ar-DZ"/>
        </w:rPr>
        <w:t>جهودللتصدي</w:t>
      </w:r>
      <w:r w:rsidR="001F71FD">
        <w:rPr>
          <w:rFonts w:cs="Simplified Arabic" w:hint="cs"/>
          <w:sz w:val="28"/>
          <w:szCs w:val="28"/>
          <w:rtl/>
          <w:lang w:bidi="ar-DZ"/>
        </w:rPr>
        <w:t>للتصوّر</w:t>
      </w:r>
      <w:r w:rsidR="00DC5B87" w:rsidRPr="00DC5B87">
        <w:rPr>
          <w:rFonts w:cs="Simplified Arabic" w:hint="cs"/>
          <w:sz w:val="28"/>
          <w:szCs w:val="28"/>
          <w:rtl/>
          <w:lang w:bidi="ar-DZ"/>
        </w:rPr>
        <w:t>السلبيللهجرةفيالقارة</w:t>
      </w:r>
      <w:r w:rsidR="001C552A">
        <w:rPr>
          <w:rFonts w:cs="Simplified Arabic" w:hint="cs"/>
          <w:sz w:val="28"/>
          <w:szCs w:val="28"/>
          <w:rtl/>
          <w:lang w:bidi="ar-DZ"/>
        </w:rPr>
        <w:t>وخارجها،</w:t>
      </w:r>
      <w:r w:rsidR="00DC5B87" w:rsidRPr="00DC5B87">
        <w:rPr>
          <w:rFonts w:cs="Simplified Arabic" w:hint="cs"/>
          <w:sz w:val="28"/>
          <w:szCs w:val="28"/>
          <w:rtl/>
          <w:lang w:bidi="ar-DZ"/>
        </w:rPr>
        <w:t>فضلا</w:t>
      </w:r>
      <w:r w:rsidR="00B901E3">
        <w:rPr>
          <w:rFonts w:cs="Simplified Arabic" w:hint="cs"/>
          <w:sz w:val="28"/>
          <w:szCs w:val="28"/>
          <w:rtl/>
          <w:lang w:bidi="ar-DZ"/>
        </w:rPr>
        <w:t xml:space="preserve">عن </w:t>
      </w:r>
      <w:r w:rsidR="00C576E5">
        <w:rPr>
          <w:rFonts w:cs="Simplified Arabic" w:hint="cs"/>
          <w:sz w:val="28"/>
          <w:szCs w:val="28"/>
          <w:rtl/>
          <w:lang w:bidi="ar-DZ"/>
        </w:rPr>
        <w:t>إبراز</w:t>
      </w:r>
      <w:r w:rsidR="00C576E5" w:rsidRPr="00DC5B87">
        <w:rPr>
          <w:rFonts w:cs="Simplified Arabic" w:hint="cs"/>
          <w:sz w:val="28"/>
          <w:szCs w:val="28"/>
          <w:rtl/>
          <w:lang w:bidi="ar-DZ"/>
        </w:rPr>
        <w:t xml:space="preserve">فوائدها </w:t>
      </w:r>
      <w:r w:rsidR="00DC5B87" w:rsidRPr="00DC5B87">
        <w:rPr>
          <w:rFonts w:cs="Simplified Arabic" w:hint="cs"/>
          <w:sz w:val="28"/>
          <w:szCs w:val="28"/>
          <w:rtl/>
          <w:lang w:bidi="ar-DZ"/>
        </w:rPr>
        <w:t>وتسخير</w:t>
      </w:r>
      <w:r w:rsidR="005410C5">
        <w:rPr>
          <w:rFonts w:cs="Simplified Arabic" w:hint="cs"/>
          <w:sz w:val="28"/>
          <w:szCs w:val="28"/>
          <w:rtl/>
          <w:lang w:bidi="ar-DZ"/>
        </w:rPr>
        <w:t xml:space="preserve"> تلك الفوائد</w:t>
      </w:r>
      <w:r w:rsidR="00DC5B87" w:rsidRPr="00DC5B87">
        <w:rPr>
          <w:rFonts w:cs="Simplified Arabic"/>
          <w:sz w:val="28"/>
          <w:szCs w:val="28"/>
          <w:rtl/>
          <w:lang w:bidi="ar-DZ"/>
        </w:rPr>
        <w:t>.</w:t>
      </w:r>
    </w:p>
    <w:p w:rsidR="00D72CE5" w:rsidRDefault="00D72CE5" w:rsidP="00D72CE5">
      <w:pPr>
        <w:pStyle w:val="ListParagraph"/>
        <w:bidi/>
        <w:spacing w:after="0" w:line="240" w:lineRule="auto"/>
        <w:ind w:left="360"/>
        <w:contextualSpacing w:val="0"/>
        <w:jc w:val="both"/>
        <w:rPr>
          <w:rFonts w:cs="Simplified Arabic"/>
          <w:sz w:val="28"/>
          <w:szCs w:val="28"/>
          <w:lang w:bidi="ar-DZ"/>
        </w:rPr>
      </w:pPr>
    </w:p>
    <w:p w:rsidR="00D72CE5" w:rsidRPr="00D72CE5" w:rsidRDefault="002C2ED1" w:rsidP="002C2ED1">
      <w:pPr>
        <w:pStyle w:val="ListParagraph"/>
        <w:numPr>
          <w:ilvl w:val="0"/>
          <w:numId w:val="2"/>
        </w:numPr>
        <w:bidi/>
        <w:spacing w:after="0" w:line="240" w:lineRule="auto"/>
        <w:ind w:left="360"/>
        <w:contextualSpacing w:val="0"/>
        <w:jc w:val="both"/>
        <w:rPr>
          <w:rFonts w:cs="Simplified Arabic"/>
          <w:sz w:val="28"/>
          <w:szCs w:val="28"/>
          <w:lang w:bidi="ar-DZ"/>
        </w:rPr>
      </w:pPr>
      <w:r>
        <w:rPr>
          <w:rFonts w:ascii="Simplified Arabic" w:eastAsia="Times New Roman" w:hAnsi="Simplified Arabic" w:cs="Simplified Arabic" w:hint="cs"/>
          <w:color w:val="212121"/>
          <w:sz w:val="28"/>
          <w:szCs w:val="28"/>
          <w:rtl/>
        </w:rPr>
        <w:lastRenderedPageBreak/>
        <w:t>أفضت العمليات</w:t>
      </w:r>
      <w:r w:rsidR="00D72CE5" w:rsidRPr="00D72CE5">
        <w:rPr>
          <w:rFonts w:ascii="Simplified Arabic" w:eastAsia="Times New Roman" w:hAnsi="Simplified Arabic" w:cs="Simplified Arabic"/>
          <w:color w:val="212121"/>
          <w:sz w:val="28"/>
          <w:szCs w:val="28"/>
          <w:rtl/>
        </w:rPr>
        <w:t xml:space="preserve"> والتدخلات العسكرية في أفريقيا من جانب البلدان الغربية 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  <w:rtl/>
        </w:rPr>
        <w:t>إلى حال</w:t>
      </w:r>
      <w:r>
        <w:rPr>
          <w:rFonts w:ascii="Simplified Arabic" w:eastAsia="Times New Roman" w:hAnsi="Simplified Arabic" w:cs="Simplified Arabic" w:hint="cs"/>
          <w:color w:val="212121"/>
          <w:sz w:val="28"/>
          <w:szCs w:val="28"/>
          <w:rtl/>
        </w:rPr>
        <w:t xml:space="preserve">ات </w:t>
      </w:r>
      <w:r w:rsidR="00D72CE5" w:rsidRPr="00D72CE5">
        <w:rPr>
          <w:rFonts w:ascii="Simplified Arabic" w:eastAsia="Times New Roman" w:hAnsi="Simplified Arabic" w:cs="Simplified Arabic"/>
          <w:color w:val="212121"/>
          <w:sz w:val="28"/>
          <w:szCs w:val="28"/>
          <w:rtl/>
        </w:rPr>
        <w:t>صراع طال أمدها مما أدى إلى نشوء أزمة الهجرة في القارة.</w:t>
      </w:r>
    </w:p>
    <w:p w:rsidR="00EF7BFF" w:rsidRPr="002C2ED1" w:rsidRDefault="00EF7BFF" w:rsidP="00EF7BFF">
      <w:pPr>
        <w:bidi/>
        <w:spacing w:after="0" w:line="240" w:lineRule="auto"/>
        <w:jc w:val="both"/>
        <w:rPr>
          <w:rFonts w:cs="Simplified Arabic"/>
          <w:sz w:val="28"/>
          <w:szCs w:val="28"/>
          <w:lang w:bidi="ar-DZ"/>
        </w:rPr>
      </w:pPr>
    </w:p>
    <w:p w:rsidR="0051153C" w:rsidRDefault="00D80DFD" w:rsidP="00D72CE5">
      <w:pPr>
        <w:pStyle w:val="ListParagraph"/>
        <w:numPr>
          <w:ilvl w:val="0"/>
          <w:numId w:val="2"/>
        </w:numPr>
        <w:bidi/>
        <w:spacing w:after="0" w:line="240" w:lineRule="auto"/>
        <w:ind w:left="360"/>
        <w:contextualSpacing w:val="0"/>
        <w:jc w:val="both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يعدّ</w:t>
      </w:r>
      <w:r w:rsidR="005279B0" w:rsidRPr="005279B0">
        <w:rPr>
          <w:rFonts w:cs="Simplified Arabic" w:hint="cs"/>
          <w:sz w:val="28"/>
          <w:szCs w:val="28"/>
          <w:rtl/>
          <w:lang w:bidi="ar-DZ"/>
        </w:rPr>
        <w:t>تعزيزالتعاونبينالأممالمتحدةوالاتحادالأفريقيفيمجالمنع</w:t>
      </w:r>
      <w:r w:rsidR="00593F79">
        <w:rPr>
          <w:rFonts w:cs="Simplified Arabic" w:hint="cs"/>
          <w:sz w:val="28"/>
          <w:szCs w:val="28"/>
          <w:rtl/>
          <w:lang w:bidi="ar-DZ"/>
        </w:rPr>
        <w:t>النزاعات</w:t>
      </w:r>
      <w:r w:rsidR="005279B0" w:rsidRPr="005279B0">
        <w:rPr>
          <w:rFonts w:cs="Simplified Arabic" w:hint="cs"/>
          <w:sz w:val="28"/>
          <w:szCs w:val="28"/>
          <w:rtl/>
          <w:lang w:bidi="ar-DZ"/>
        </w:rPr>
        <w:t>وإدارتهاوتسويتها</w:t>
      </w:r>
      <w:r w:rsidR="00BA7F5B">
        <w:rPr>
          <w:rFonts w:cs="Simplified Arabic" w:hint="cs"/>
          <w:sz w:val="28"/>
          <w:szCs w:val="28"/>
          <w:rtl/>
          <w:lang w:bidi="ar-DZ"/>
        </w:rPr>
        <w:t>،</w:t>
      </w:r>
      <w:r w:rsidR="00BA7F5B" w:rsidRPr="005279B0">
        <w:rPr>
          <w:rFonts w:cs="Simplified Arabic" w:hint="cs"/>
          <w:sz w:val="28"/>
          <w:szCs w:val="28"/>
          <w:rtl/>
          <w:lang w:bidi="ar-DZ"/>
        </w:rPr>
        <w:t>وسيلة</w:t>
      </w:r>
      <w:r w:rsidR="002E7C86">
        <w:rPr>
          <w:rFonts w:cs="Simplified Arabic" w:hint="cs"/>
          <w:sz w:val="28"/>
          <w:szCs w:val="28"/>
          <w:rtl/>
          <w:lang w:bidi="ar-DZ"/>
        </w:rPr>
        <w:t xml:space="preserve">فعالة </w:t>
      </w:r>
      <w:r w:rsidR="00BA7F5B" w:rsidRPr="005279B0">
        <w:rPr>
          <w:rFonts w:cs="Simplified Arabic" w:hint="cs"/>
          <w:sz w:val="28"/>
          <w:szCs w:val="28"/>
          <w:rtl/>
          <w:lang w:bidi="ar-DZ"/>
        </w:rPr>
        <w:t>لمنعالأزمات</w:t>
      </w:r>
      <w:r w:rsidR="00BA7F5B">
        <w:rPr>
          <w:rFonts w:cs="Simplified Arabic" w:hint="cs"/>
          <w:sz w:val="28"/>
          <w:szCs w:val="28"/>
          <w:rtl/>
          <w:lang w:bidi="ar-DZ"/>
        </w:rPr>
        <w:t>الناشئة</w:t>
      </w:r>
      <w:r w:rsidR="00BA7F5B" w:rsidRPr="005279B0">
        <w:rPr>
          <w:rFonts w:cs="Simplified Arabic" w:hint="cs"/>
          <w:sz w:val="28"/>
          <w:szCs w:val="28"/>
          <w:rtl/>
          <w:lang w:bidi="ar-DZ"/>
        </w:rPr>
        <w:t>عنالهجرة</w:t>
      </w:r>
      <w:r w:rsidR="00BA7F5B">
        <w:rPr>
          <w:rFonts w:cs="Simplified Arabic" w:hint="cs"/>
          <w:sz w:val="28"/>
          <w:szCs w:val="28"/>
          <w:rtl/>
          <w:lang w:bidi="ar-DZ"/>
        </w:rPr>
        <w:t>والحدّ</w:t>
      </w:r>
      <w:r w:rsidR="00BA7F5B" w:rsidRPr="005279B0">
        <w:rPr>
          <w:rFonts w:cs="Simplified Arabic" w:hint="cs"/>
          <w:sz w:val="28"/>
          <w:szCs w:val="28"/>
          <w:rtl/>
          <w:lang w:bidi="ar-DZ"/>
        </w:rPr>
        <w:t>منها،</w:t>
      </w:r>
      <w:r w:rsidR="002E7C86">
        <w:rPr>
          <w:rFonts w:cs="Simplified Arabic" w:hint="cs"/>
          <w:sz w:val="28"/>
          <w:szCs w:val="28"/>
          <w:rtl/>
          <w:lang w:bidi="ar-DZ"/>
        </w:rPr>
        <w:t>ول</w:t>
      </w:r>
      <w:r w:rsidR="005279B0" w:rsidRPr="005279B0">
        <w:rPr>
          <w:rFonts w:cs="Simplified Arabic" w:hint="cs"/>
          <w:sz w:val="28"/>
          <w:szCs w:val="28"/>
          <w:rtl/>
          <w:lang w:bidi="ar-DZ"/>
        </w:rPr>
        <w:t>تعزيزآلياتالأمنالإقليميو</w:t>
      </w:r>
      <w:r w:rsidR="002E7C86">
        <w:rPr>
          <w:rFonts w:cs="Simplified Arabic" w:hint="cs"/>
          <w:sz w:val="28"/>
          <w:szCs w:val="28"/>
          <w:rtl/>
          <w:lang w:bidi="ar-DZ"/>
        </w:rPr>
        <w:t>أ</w:t>
      </w:r>
      <w:r w:rsidR="005279B0" w:rsidRPr="005279B0">
        <w:rPr>
          <w:rFonts w:cs="Simplified Arabic" w:hint="cs"/>
          <w:sz w:val="28"/>
          <w:szCs w:val="28"/>
          <w:rtl/>
          <w:lang w:bidi="ar-DZ"/>
        </w:rPr>
        <w:t>نظم</w:t>
      </w:r>
      <w:r w:rsidR="002E7C86">
        <w:rPr>
          <w:rFonts w:cs="Simplified Arabic" w:hint="cs"/>
          <w:sz w:val="28"/>
          <w:szCs w:val="28"/>
          <w:rtl/>
          <w:lang w:bidi="ar-DZ"/>
        </w:rPr>
        <w:t>ة</w:t>
      </w:r>
      <w:r w:rsidR="005279B0" w:rsidRPr="005279B0">
        <w:rPr>
          <w:rFonts w:cs="Simplified Arabic" w:hint="cs"/>
          <w:sz w:val="28"/>
          <w:szCs w:val="28"/>
          <w:rtl/>
          <w:lang w:bidi="ar-DZ"/>
        </w:rPr>
        <w:t>الإنذارالمبكر</w:t>
      </w:r>
      <w:r w:rsidR="0051153C">
        <w:rPr>
          <w:rFonts w:cs="Simplified Arabic" w:hint="cs"/>
          <w:sz w:val="28"/>
          <w:szCs w:val="28"/>
          <w:rtl/>
          <w:lang w:bidi="ar-DZ"/>
        </w:rPr>
        <w:t>.</w:t>
      </w:r>
    </w:p>
    <w:p w:rsidR="00D72CE5" w:rsidRPr="00D72CE5" w:rsidRDefault="00D72CE5" w:rsidP="00D72CE5">
      <w:pPr>
        <w:bidi/>
        <w:spacing w:after="0" w:line="240" w:lineRule="auto"/>
        <w:jc w:val="both"/>
        <w:rPr>
          <w:rFonts w:cs="Simplified Arabic"/>
          <w:sz w:val="24"/>
          <w:szCs w:val="24"/>
          <w:rtl/>
          <w:lang w:bidi="ar-DZ"/>
        </w:rPr>
      </w:pPr>
    </w:p>
    <w:p w:rsidR="0051153C" w:rsidRDefault="006D7F1D" w:rsidP="00A56F12">
      <w:pPr>
        <w:pStyle w:val="ListParagraph"/>
        <w:numPr>
          <w:ilvl w:val="0"/>
          <w:numId w:val="2"/>
        </w:numPr>
        <w:bidi/>
        <w:spacing w:after="0" w:line="240" w:lineRule="auto"/>
        <w:ind w:left="360"/>
        <w:contextualSpacing w:val="0"/>
        <w:jc w:val="both"/>
        <w:rPr>
          <w:rFonts w:cs="Simplified Arabic"/>
          <w:sz w:val="28"/>
          <w:szCs w:val="28"/>
          <w:lang w:bidi="ar-DZ"/>
        </w:rPr>
      </w:pPr>
      <w:r w:rsidRPr="006D7F1D">
        <w:rPr>
          <w:rFonts w:cs="Simplified Arabic" w:hint="cs"/>
          <w:sz w:val="28"/>
          <w:szCs w:val="28"/>
          <w:rtl/>
          <w:lang w:bidi="ar-DZ"/>
        </w:rPr>
        <w:t>دعمتحسين</w:t>
      </w:r>
      <w:r w:rsidRPr="006D7F1D">
        <w:rPr>
          <w:rFonts w:cs="Simplified Arabic"/>
          <w:sz w:val="28"/>
          <w:szCs w:val="28"/>
          <w:rtl/>
          <w:lang w:bidi="ar-DZ"/>
        </w:rPr>
        <w:t>/</w:t>
      </w:r>
      <w:r w:rsidRPr="006D7F1D">
        <w:rPr>
          <w:rFonts w:cs="Simplified Arabic" w:hint="cs"/>
          <w:sz w:val="28"/>
          <w:szCs w:val="28"/>
          <w:rtl/>
          <w:lang w:bidi="ar-DZ"/>
        </w:rPr>
        <w:t>تعزيزقدر</w:t>
      </w:r>
      <w:r w:rsidR="003844B6">
        <w:rPr>
          <w:rFonts w:cs="Simplified Arabic" w:hint="cs"/>
          <w:sz w:val="28"/>
          <w:szCs w:val="28"/>
          <w:rtl/>
          <w:lang w:bidi="ar-DZ"/>
        </w:rPr>
        <w:t>ات</w:t>
      </w:r>
      <w:r w:rsidRPr="006D7F1D">
        <w:rPr>
          <w:rFonts w:cs="Simplified Arabic" w:hint="cs"/>
          <w:sz w:val="28"/>
          <w:szCs w:val="28"/>
          <w:rtl/>
          <w:lang w:bidi="ar-DZ"/>
        </w:rPr>
        <w:t>المؤسساتالوطنية</w:t>
      </w:r>
      <w:r w:rsidR="00ED2E62">
        <w:rPr>
          <w:rFonts w:cs="Simplified Arabic" w:hint="cs"/>
          <w:sz w:val="28"/>
          <w:szCs w:val="28"/>
          <w:rtl/>
          <w:lang w:bidi="ar-DZ"/>
        </w:rPr>
        <w:t>المعنية</w:t>
      </w:r>
      <w:r w:rsidRPr="006D7F1D">
        <w:rPr>
          <w:rFonts w:cs="Simplified Arabic" w:hint="cs"/>
          <w:sz w:val="28"/>
          <w:szCs w:val="28"/>
          <w:rtl/>
          <w:lang w:bidi="ar-DZ"/>
        </w:rPr>
        <w:t>التيتتعاملمعهجرةاليدالعاملةفيأفريقيالتمكينهامنالتعاملبفعاليةمعالقضايا</w:t>
      </w:r>
      <w:r w:rsidR="00D05D97">
        <w:rPr>
          <w:rFonts w:cs="Simplified Arabic" w:hint="cs"/>
          <w:sz w:val="28"/>
          <w:szCs w:val="28"/>
          <w:rtl/>
          <w:lang w:bidi="ar-DZ"/>
        </w:rPr>
        <w:t>ذات الصلة</w:t>
      </w:r>
      <w:r w:rsidRPr="006D7F1D">
        <w:rPr>
          <w:rFonts w:cs="Simplified Arabic" w:hint="cs"/>
          <w:sz w:val="28"/>
          <w:szCs w:val="28"/>
          <w:rtl/>
          <w:lang w:bidi="ar-DZ"/>
        </w:rPr>
        <w:t>بالعملوصياغةسياسةوطنيةوإقليميةسليمة</w:t>
      </w:r>
      <w:r w:rsidR="002E7C86">
        <w:rPr>
          <w:rFonts w:cs="Simplified Arabic" w:hint="cs"/>
          <w:sz w:val="28"/>
          <w:szCs w:val="28"/>
          <w:rtl/>
          <w:lang w:bidi="ar-DZ"/>
        </w:rPr>
        <w:t xml:space="preserve">ذات صلة </w:t>
      </w:r>
      <w:r w:rsidRPr="006D7F1D">
        <w:rPr>
          <w:rFonts w:cs="Simplified Arabic" w:hint="cs"/>
          <w:sz w:val="28"/>
          <w:szCs w:val="28"/>
          <w:rtl/>
          <w:lang w:bidi="ar-DZ"/>
        </w:rPr>
        <w:t>بالعملمنأجلتعزيزالتنميةالمستدامةوالقضاءعلىالفقر</w:t>
      </w:r>
      <w:r w:rsidR="002E7C86">
        <w:rPr>
          <w:rFonts w:cs="Simplified Arabic" w:hint="cs"/>
          <w:sz w:val="28"/>
          <w:szCs w:val="28"/>
          <w:rtl/>
          <w:lang w:bidi="ar-DZ"/>
        </w:rPr>
        <w:t>ك</w:t>
      </w:r>
      <w:r w:rsidR="00A61D86">
        <w:rPr>
          <w:rFonts w:cs="Simplified Arabic" w:hint="cs"/>
          <w:sz w:val="28"/>
          <w:szCs w:val="28"/>
          <w:rtl/>
          <w:lang w:bidi="ar-DZ"/>
        </w:rPr>
        <w:t>دوافع</w:t>
      </w:r>
      <w:r w:rsidRPr="006D7F1D">
        <w:rPr>
          <w:rFonts w:cs="Simplified Arabic" w:hint="cs"/>
          <w:sz w:val="28"/>
          <w:szCs w:val="28"/>
          <w:rtl/>
          <w:lang w:bidi="ar-DZ"/>
        </w:rPr>
        <w:t>للهجرة</w:t>
      </w:r>
      <w:r w:rsidRPr="006D7F1D">
        <w:rPr>
          <w:rFonts w:cs="Simplified Arabic"/>
          <w:sz w:val="28"/>
          <w:szCs w:val="28"/>
          <w:rtl/>
          <w:lang w:bidi="ar-DZ"/>
        </w:rPr>
        <w:t>.</w:t>
      </w:r>
    </w:p>
    <w:p w:rsidR="00FC2079" w:rsidRPr="00FC2079" w:rsidRDefault="00FC2079" w:rsidP="00FC2079">
      <w:pPr>
        <w:bidi/>
        <w:spacing w:after="0" w:line="240" w:lineRule="auto"/>
        <w:rPr>
          <w:rFonts w:cs="Simplified Arabic"/>
          <w:sz w:val="28"/>
          <w:szCs w:val="28"/>
          <w:rtl/>
          <w:lang w:bidi="ar-DZ"/>
        </w:rPr>
      </w:pPr>
    </w:p>
    <w:p w:rsidR="00267F86" w:rsidRDefault="00EB6E60" w:rsidP="00E7111D">
      <w:pPr>
        <w:pStyle w:val="ListParagraph"/>
        <w:numPr>
          <w:ilvl w:val="0"/>
          <w:numId w:val="2"/>
        </w:numPr>
        <w:bidi/>
        <w:spacing w:after="0" w:line="240" w:lineRule="auto"/>
        <w:ind w:left="360"/>
        <w:contextualSpacing w:val="0"/>
        <w:jc w:val="both"/>
        <w:rPr>
          <w:rFonts w:cs="Simplified Arabic"/>
          <w:sz w:val="28"/>
          <w:szCs w:val="28"/>
          <w:lang w:bidi="ar-DZ"/>
        </w:rPr>
      </w:pPr>
      <w:r w:rsidRPr="00EB6E60">
        <w:rPr>
          <w:rFonts w:cs="Simplified Arabic" w:hint="cs"/>
          <w:sz w:val="28"/>
          <w:szCs w:val="28"/>
          <w:rtl/>
          <w:lang w:bidi="ar-DZ"/>
        </w:rPr>
        <w:t>تعزيزالتعاون</w:t>
      </w:r>
      <w:r w:rsidR="00F95038">
        <w:rPr>
          <w:rFonts w:cs="Simplified Arabic" w:hint="cs"/>
          <w:sz w:val="28"/>
          <w:szCs w:val="28"/>
          <w:rtl/>
          <w:lang w:bidi="ar-DZ"/>
        </w:rPr>
        <w:t xml:space="preserve">الإقليمي </w:t>
      </w:r>
      <w:r w:rsidR="00AC71C2">
        <w:rPr>
          <w:rFonts w:cs="Simplified Arabic" w:hint="cs"/>
          <w:sz w:val="28"/>
          <w:szCs w:val="28"/>
          <w:rtl/>
          <w:lang w:bidi="ar-DZ"/>
        </w:rPr>
        <w:t xml:space="preserve">البيني </w:t>
      </w:r>
      <w:r w:rsidR="00F95038">
        <w:rPr>
          <w:rFonts w:cs="Simplified Arabic" w:hint="cs"/>
          <w:sz w:val="28"/>
          <w:szCs w:val="28"/>
          <w:rtl/>
          <w:lang w:bidi="ar-DZ"/>
        </w:rPr>
        <w:t>والأقاليمي</w:t>
      </w:r>
      <w:r w:rsidRPr="00EB6E60">
        <w:rPr>
          <w:rFonts w:cs="Simplified Arabic" w:hint="cs"/>
          <w:sz w:val="28"/>
          <w:szCs w:val="28"/>
          <w:rtl/>
          <w:lang w:bidi="ar-DZ"/>
        </w:rPr>
        <w:t>بينالبلدانالمرسلة</w:t>
      </w:r>
      <w:r w:rsidR="00204BF6">
        <w:rPr>
          <w:rFonts w:cs="Simplified Arabic" w:hint="cs"/>
          <w:sz w:val="28"/>
          <w:szCs w:val="28"/>
          <w:rtl/>
          <w:lang w:bidi="ar-DZ"/>
        </w:rPr>
        <w:t>و</w:t>
      </w:r>
      <w:r w:rsidRPr="00EB6E60">
        <w:rPr>
          <w:rFonts w:cs="Simplified Arabic" w:hint="cs"/>
          <w:sz w:val="28"/>
          <w:szCs w:val="28"/>
          <w:rtl/>
          <w:lang w:bidi="ar-DZ"/>
        </w:rPr>
        <w:t>المستقبلةليسفقطلتعزيزحمايةالمهاجرينفيالبلدانالمستقبلة،بلأيضا</w:t>
      </w:r>
      <w:r w:rsidR="002E03EA">
        <w:rPr>
          <w:rFonts w:cs="Simplified Arabic" w:hint="cs"/>
          <w:sz w:val="28"/>
          <w:szCs w:val="28"/>
          <w:rtl/>
          <w:lang w:bidi="ar-DZ"/>
        </w:rPr>
        <w:t>ل</w:t>
      </w:r>
      <w:r w:rsidRPr="00EB6E60">
        <w:rPr>
          <w:rFonts w:cs="Simplified Arabic" w:hint="cs"/>
          <w:sz w:val="28"/>
          <w:szCs w:val="28"/>
          <w:rtl/>
          <w:lang w:bidi="ar-DZ"/>
        </w:rPr>
        <w:t>ضمانالعودةالسلسةللمهاجرينوإعادةإدماجهمفي</w:t>
      </w:r>
      <w:r w:rsidR="00267F86">
        <w:rPr>
          <w:rFonts w:cs="Simplified Arabic" w:hint="cs"/>
          <w:sz w:val="28"/>
          <w:szCs w:val="28"/>
          <w:rtl/>
          <w:lang w:bidi="ar-DZ"/>
        </w:rPr>
        <w:t>أوطانهم</w:t>
      </w:r>
      <w:r w:rsidRPr="00EB6E60">
        <w:rPr>
          <w:rFonts w:cs="Simplified Arabic"/>
          <w:sz w:val="28"/>
          <w:szCs w:val="28"/>
          <w:rtl/>
          <w:lang w:bidi="ar-DZ"/>
        </w:rPr>
        <w:t>.</w:t>
      </w:r>
    </w:p>
    <w:p w:rsidR="00AC71C2" w:rsidRPr="002C2ED1" w:rsidRDefault="00AC71C2" w:rsidP="002C2ED1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DZ"/>
        </w:rPr>
      </w:pPr>
    </w:p>
    <w:p w:rsidR="00267F86" w:rsidRDefault="00B64D76" w:rsidP="002C2ED1">
      <w:pPr>
        <w:pStyle w:val="ListParagraph"/>
        <w:numPr>
          <w:ilvl w:val="0"/>
          <w:numId w:val="2"/>
        </w:numPr>
        <w:bidi/>
        <w:spacing w:after="0" w:line="240" w:lineRule="auto"/>
        <w:ind w:left="360"/>
        <w:contextualSpacing w:val="0"/>
        <w:jc w:val="both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ضرورة</w:t>
      </w:r>
      <w:r w:rsidR="00267F86" w:rsidRPr="00267F86">
        <w:rPr>
          <w:rFonts w:cs="Simplified Arabic" w:hint="cs"/>
          <w:sz w:val="28"/>
          <w:szCs w:val="28"/>
          <w:rtl/>
          <w:lang w:bidi="ar-DZ"/>
        </w:rPr>
        <w:t>تنفيذبروتوكولحريةتنقلالأشخاصو</w:t>
      </w:r>
      <w:r w:rsidR="00EF6E43">
        <w:rPr>
          <w:rFonts w:cs="Simplified Arabic" w:hint="cs"/>
          <w:sz w:val="28"/>
          <w:szCs w:val="28"/>
          <w:rtl/>
          <w:lang w:bidi="ar-DZ"/>
        </w:rPr>
        <w:t>ال</w:t>
      </w:r>
      <w:r w:rsidR="00267F86" w:rsidRPr="00267F86">
        <w:rPr>
          <w:rFonts w:cs="Simplified Arabic" w:hint="cs"/>
          <w:sz w:val="28"/>
          <w:szCs w:val="28"/>
          <w:rtl/>
          <w:lang w:bidi="ar-DZ"/>
        </w:rPr>
        <w:t>برنامج</w:t>
      </w:r>
      <w:r w:rsidR="00EF6E43" w:rsidRPr="00267F86">
        <w:rPr>
          <w:rFonts w:cs="Simplified Arabic" w:hint="cs"/>
          <w:sz w:val="28"/>
          <w:szCs w:val="28"/>
          <w:rtl/>
          <w:lang w:bidi="ar-DZ"/>
        </w:rPr>
        <w:t>المشترك</w:t>
      </w:r>
      <w:r w:rsidR="00EF6E43">
        <w:rPr>
          <w:rFonts w:cs="Simplified Arabic" w:hint="cs"/>
          <w:sz w:val="28"/>
          <w:szCs w:val="28"/>
          <w:rtl/>
          <w:lang w:bidi="ar-DZ"/>
        </w:rPr>
        <w:t>ل</w:t>
      </w:r>
      <w:r w:rsidR="00267F86" w:rsidRPr="00267F86">
        <w:rPr>
          <w:rFonts w:cs="Simplified Arabic" w:hint="cs"/>
          <w:sz w:val="28"/>
          <w:szCs w:val="28"/>
          <w:rtl/>
          <w:lang w:bidi="ar-DZ"/>
        </w:rPr>
        <w:t>لعملوالهجرةلتسهيل</w:t>
      </w:r>
      <w:r w:rsidR="002C2ED1">
        <w:rPr>
          <w:rFonts w:cs="Simplified Arabic" w:hint="cs"/>
          <w:sz w:val="28"/>
          <w:szCs w:val="28"/>
          <w:rtl/>
          <w:lang w:bidi="ar-DZ"/>
        </w:rPr>
        <w:t>تنقل و</w:t>
      </w:r>
      <w:r w:rsidR="00267F86" w:rsidRPr="00267F86">
        <w:rPr>
          <w:rFonts w:cs="Simplified Arabic" w:hint="cs"/>
          <w:sz w:val="28"/>
          <w:szCs w:val="28"/>
          <w:rtl/>
          <w:lang w:bidi="ar-DZ"/>
        </w:rPr>
        <w:t>حرية</w:t>
      </w:r>
      <w:r w:rsidR="002C2ED1">
        <w:rPr>
          <w:rFonts w:cs="Simplified Arabic" w:hint="cs"/>
          <w:sz w:val="28"/>
          <w:szCs w:val="28"/>
          <w:rtl/>
          <w:lang w:bidi="ar-DZ"/>
        </w:rPr>
        <w:t>حركة</w:t>
      </w:r>
      <w:r w:rsidR="00A27710">
        <w:rPr>
          <w:rFonts w:cs="Simplified Arabic" w:hint="cs"/>
          <w:sz w:val="28"/>
          <w:szCs w:val="28"/>
          <w:rtl/>
          <w:lang w:bidi="ar-DZ"/>
        </w:rPr>
        <w:t>الأشخاص</w:t>
      </w:r>
      <w:r w:rsidR="00267F86" w:rsidRPr="00267F86">
        <w:rPr>
          <w:rFonts w:cs="Simplified Arabic" w:hint="cs"/>
          <w:sz w:val="28"/>
          <w:szCs w:val="28"/>
          <w:rtl/>
          <w:lang w:bidi="ar-DZ"/>
        </w:rPr>
        <w:t>فيالقارة</w:t>
      </w:r>
      <w:r w:rsidR="00267F86" w:rsidRPr="00267F86">
        <w:rPr>
          <w:rFonts w:cs="Simplified Arabic"/>
          <w:sz w:val="28"/>
          <w:szCs w:val="28"/>
          <w:rtl/>
          <w:lang w:bidi="ar-DZ"/>
        </w:rPr>
        <w:t>.</w:t>
      </w:r>
    </w:p>
    <w:p w:rsidR="002C2ED1" w:rsidRPr="002C2ED1" w:rsidRDefault="002C2ED1" w:rsidP="002C2ED1">
      <w:pPr>
        <w:pStyle w:val="ListParagraph"/>
        <w:rPr>
          <w:rFonts w:cs="Simplified Arabic"/>
          <w:sz w:val="28"/>
          <w:szCs w:val="28"/>
          <w:rtl/>
          <w:lang w:bidi="ar-DZ"/>
        </w:rPr>
      </w:pPr>
    </w:p>
    <w:p w:rsidR="00A27710" w:rsidRPr="002C2ED1" w:rsidRDefault="0058230D" w:rsidP="003C0B72">
      <w:pPr>
        <w:pStyle w:val="ListParagraph"/>
        <w:numPr>
          <w:ilvl w:val="0"/>
          <w:numId w:val="2"/>
        </w:numPr>
        <w:bidi/>
        <w:spacing w:after="0" w:line="240" w:lineRule="auto"/>
        <w:ind w:left="360"/>
        <w:contextualSpacing w:val="0"/>
        <w:jc w:val="both"/>
        <w:rPr>
          <w:rFonts w:cs="Simplified Arabic"/>
          <w:sz w:val="28"/>
          <w:szCs w:val="28"/>
          <w:lang w:bidi="ar-DZ"/>
        </w:rPr>
      </w:pPr>
      <w:r w:rsidRPr="002C2ED1">
        <w:rPr>
          <w:rFonts w:cs="Simplified Arabic" w:hint="cs"/>
          <w:sz w:val="28"/>
          <w:szCs w:val="28"/>
          <w:rtl/>
          <w:lang w:bidi="ar-DZ"/>
        </w:rPr>
        <w:t>مراجعة</w:t>
      </w:r>
      <w:r w:rsidR="00665E4B" w:rsidRPr="002C2ED1">
        <w:rPr>
          <w:rFonts w:cs="Simplified Arabic" w:hint="cs"/>
          <w:sz w:val="28"/>
          <w:szCs w:val="28"/>
          <w:rtl/>
          <w:lang w:bidi="ar-DZ"/>
        </w:rPr>
        <w:t>نظمالتعليملدمجالمثلالعلياللابتكاروالإبداعمنأجلتحويلالتركيزمنالاعتمادعلىالعمالةالرسمية</w:t>
      </w:r>
      <w:r w:rsidR="00A35418" w:rsidRPr="002C2ED1">
        <w:rPr>
          <w:rFonts w:cs="Simplified Arabic" w:hint="cs"/>
          <w:sz w:val="28"/>
          <w:szCs w:val="28"/>
          <w:rtl/>
          <w:lang w:bidi="ar-DZ"/>
        </w:rPr>
        <w:t>و</w:t>
      </w:r>
      <w:r w:rsidR="006855FB" w:rsidRPr="002C2ED1">
        <w:rPr>
          <w:rFonts w:cs="Simplified Arabic" w:hint="cs"/>
          <w:sz w:val="28"/>
          <w:szCs w:val="28"/>
          <w:rtl/>
          <w:lang w:bidi="ar-DZ"/>
        </w:rPr>
        <w:t xml:space="preserve">تشجيع </w:t>
      </w:r>
      <w:r w:rsidR="00A35418" w:rsidRPr="002C2ED1">
        <w:rPr>
          <w:rFonts w:cs="Simplified Arabic" w:hint="cs"/>
          <w:sz w:val="28"/>
          <w:szCs w:val="28"/>
          <w:rtl/>
          <w:lang w:bidi="ar-DZ"/>
        </w:rPr>
        <w:t xml:space="preserve">الشبابالأفريقي </w:t>
      </w:r>
      <w:r w:rsidR="006855FB" w:rsidRPr="002C2ED1">
        <w:rPr>
          <w:rFonts w:cs="Simplified Arabic" w:hint="cs"/>
          <w:sz w:val="28"/>
          <w:szCs w:val="28"/>
          <w:rtl/>
          <w:lang w:bidi="ar-DZ"/>
        </w:rPr>
        <w:t>على</w:t>
      </w:r>
      <w:r w:rsidR="00665E4B" w:rsidRPr="002C2ED1">
        <w:rPr>
          <w:rFonts w:cs="Simplified Arabic" w:hint="cs"/>
          <w:sz w:val="28"/>
          <w:szCs w:val="28"/>
          <w:rtl/>
          <w:lang w:bidi="ar-DZ"/>
        </w:rPr>
        <w:t>عقلية</w:t>
      </w:r>
      <w:r w:rsidR="00AC71C2" w:rsidRPr="002C2ED1">
        <w:rPr>
          <w:rFonts w:cs="Simplified Arabic" w:hint="cs"/>
          <w:sz w:val="28"/>
          <w:szCs w:val="28"/>
          <w:rtl/>
          <w:lang w:bidi="ar-DZ"/>
        </w:rPr>
        <w:t>المبادرة وال</w:t>
      </w:r>
      <w:r w:rsidR="00665E4B" w:rsidRPr="002C2ED1">
        <w:rPr>
          <w:rFonts w:cs="Simplified Arabic" w:hint="cs"/>
          <w:sz w:val="28"/>
          <w:szCs w:val="28"/>
          <w:rtl/>
          <w:lang w:bidi="ar-DZ"/>
        </w:rPr>
        <w:t>اعتمادعلىالذات</w:t>
      </w:r>
      <w:r w:rsidR="00AC71C2" w:rsidRPr="002C2ED1">
        <w:rPr>
          <w:rFonts w:cs="Simplified Arabic" w:hint="cs"/>
          <w:sz w:val="28"/>
          <w:szCs w:val="28"/>
          <w:rtl/>
          <w:lang w:bidi="ar-DZ"/>
        </w:rPr>
        <w:t>بصورة أكبر.</w:t>
      </w:r>
      <w:r w:rsidR="002C2ED1" w:rsidRPr="002C2ED1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أيضا </w:t>
      </w:r>
      <w:r w:rsidR="003C0B72">
        <w:rPr>
          <w:rFonts w:ascii="Simplified Arabic" w:hAnsi="Simplified Arabic" w:cs="Simplified Arabic" w:hint="cs"/>
          <w:color w:val="212121"/>
          <w:sz w:val="28"/>
          <w:szCs w:val="28"/>
          <w:rtl/>
        </w:rPr>
        <w:t>مواءمة</w:t>
      </w:r>
      <w:r w:rsidR="002C2ED1" w:rsidRPr="002C2ED1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برامج التعليم العالي وفقا لاستراتيجية الاتحاد ال</w:t>
      </w:r>
      <w:r w:rsidR="003C0B72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ا</w:t>
      </w:r>
      <w:r w:rsidR="002C2ED1" w:rsidRPr="002C2ED1">
        <w:rPr>
          <w:rFonts w:ascii="Simplified Arabic" w:hAnsi="Simplified Arabic" w:cs="Simplified Arabic"/>
          <w:color w:val="212121"/>
          <w:sz w:val="28"/>
          <w:szCs w:val="28"/>
          <w:rtl/>
        </w:rPr>
        <w:t>فريقي لتنسيق التعليم العا</w:t>
      </w:r>
      <w:r w:rsidR="003C0B72">
        <w:rPr>
          <w:rFonts w:ascii="Simplified Arabic" w:hAnsi="Simplified Arabic" w:cs="Simplified Arabic"/>
          <w:color w:val="212121"/>
          <w:sz w:val="28"/>
          <w:szCs w:val="28"/>
          <w:rtl/>
        </w:rPr>
        <w:t>لي واستراتيجية التعليم القاري ل</w:t>
      </w:r>
      <w:r w:rsidR="003C0B72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ا</w:t>
      </w:r>
      <w:r w:rsidR="002C2ED1" w:rsidRPr="002C2ED1">
        <w:rPr>
          <w:rFonts w:ascii="Simplified Arabic" w:hAnsi="Simplified Arabic" w:cs="Simplified Arabic"/>
          <w:color w:val="212121"/>
          <w:sz w:val="28"/>
          <w:szCs w:val="28"/>
          <w:rtl/>
        </w:rPr>
        <w:t>فريقيا (2016 -2025) وهذا سوف يشجع أيضا قابلية المهارات في جميع أنحاء القارة.</w:t>
      </w:r>
      <w:r w:rsidR="00665E4B" w:rsidRPr="002C2ED1">
        <w:rPr>
          <w:rFonts w:cs="Simplified Arabic" w:hint="cs"/>
          <w:sz w:val="28"/>
          <w:szCs w:val="28"/>
          <w:rtl/>
          <w:lang w:bidi="ar-DZ"/>
        </w:rPr>
        <w:t>وسيشجعذلكأيضا</w:t>
      </w:r>
      <w:r w:rsidR="00686DC5" w:rsidRPr="002C2ED1">
        <w:rPr>
          <w:rFonts w:cs="Simplified Arabic" w:hint="cs"/>
          <w:sz w:val="28"/>
          <w:szCs w:val="28"/>
          <w:rtl/>
          <w:lang w:bidi="ar-DZ"/>
        </w:rPr>
        <w:t>على</w:t>
      </w:r>
      <w:r w:rsidR="00AC71C2" w:rsidRPr="002C2ED1">
        <w:rPr>
          <w:rFonts w:cs="Simplified Arabic" w:hint="cs"/>
          <w:sz w:val="28"/>
          <w:szCs w:val="28"/>
          <w:rtl/>
          <w:lang w:bidi="ar-DZ"/>
        </w:rPr>
        <w:t xml:space="preserve"> إمكانية</w:t>
      </w:r>
      <w:r w:rsidR="002F4019" w:rsidRPr="002C2ED1">
        <w:rPr>
          <w:rFonts w:cs="Simplified Arabic" w:hint="cs"/>
          <w:sz w:val="28"/>
          <w:szCs w:val="28"/>
          <w:rtl/>
          <w:lang w:bidi="ar-DZ"/>
        </w:rPr>
        <w:t>انتقال</w:t>
      </w:r>
      <w:r w:rsidR="00665E4B" w:rsidRPr="002C2ED1">
        <w:rPr>
          <w:rFonts w:cs="Simplified Arabic" w:hint="cs"/>
          <w:sz w:val="28"/>
          <w:szCs w:val="28"/>
          <w:rtl/>
          <w:lang w:bidi="ar-DZ"/>
        </w:rPr>
        <w:t>المهاراتعبرالقارة</w:t>
      </w:r>
      <w:r w:rsidR="00665E4B" w:rsidRPr="002C2ED1">
        <w:rPr>
          <w:rFonts w:cs="Simplified Arabic"/>
          <w:sz w:val="28"/>
          <w:szCs w:val="28"/>
          <w:rtl/>
          <w:lang w:bidi="ar-DZ"/>
        </w:rPr>
        <w:t>.</w:t>
      </w:r>
    </w:p>
    <w:p w:rsidR="009475C5" w:rsidRPr="009475C5" w:rsidRDefault="009475C5" w:rsidP="00186C19">
      <w:pPr>
        <w:bidi/>
        <w:spacing w:after="0" w:line="240" w:lineRule="auto"/>
        <w:rPr>
          <w:rFonts w:cs="Simplified Arabic"/>
          <w:sz w:val="28"/>
          <w:szCs w:val="28"/>
          <w:rtl/>
          <w:lang w:bidi="ar-DZ"/>
        </w:rPr>
      </w:pPr>
    </w:p>
    <w:p w:rsidR="009475C5" w:rsidRDefault="00967A4E" w:rsidP="00186C19">
      <w:pPr>
        <w:pStyle w:val="ListParagraph"/>
        <w:numPr>
          <w:ilvl w:val="0"/>
          <w:numId w:val="2"/>
        </w:numPr>
        <w:bidi/>
        <w:spacing w:after="0" w:line="240" w:lineRule="auto"/>
        <w:ind w:left="360"/>
        <w:contextualSpacing w:val="0"/>
        <w:jc w:val="both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أ</w:t>
      </w:r>
      <w:r w:rsidR="00C02894" w:rsidRPr="00C02894">
        <w:rPr>
          <w:rFonts w:cs="Simplified Arabic" w:hint="cs"/>
          <w:sz w:val="28"/>
          <w:szCs w:val="28"/>
          <w:rtl/>
          <w:lang w:bidi="ar-DZ"/>
        </w:rPr>
        <w:t>ن</w:t>
      </w:r>
      <w:r>
        <w:rPr>
          <w:rFonts w:cs="Simplified Arabic" w:hint="cs"/>
          <w:sz w:val="28"/>
          <w:szCs w:val="28"/>
          <w:rtl/>
          <w:lang w:bidi="ar-DZ"/>
        </w:rPr>
        <w:t>ّ</w:t>
      </w:r>
      <w:r w:rsidR="00C02894" w:rsidRPr="00C02894">
        <w:rPr>
          <w:rFonts w:cs="Simplified Arabic" w:hint="cs"/>
          <w:sz w:val="28"/>
          <w:szCs w:val="28"/>
          <w:rtl/>
          <w:lang w:bidi="ar-DZ"/>
        </w:rPr>
        <w:t>الحكم</w:t>
      </w:r>
      <w:r w:rsidR="00CE1D2E">
        <w:rPr>
          <w:rFonts w:cs="Simplified Arabic" w:hint="cs"/>
          <w:sz w:val="28"/>
          <w:szCs w:val="28"/>
          <w:rtl/>
          <w:lang w:bidi="ar-DZ"/>
        </w:rPr>
        <w:t>الرشيد</w:t>
      </w:r>
      <w:r w:rsidR="00C02894" w:rsidRPr="00C02894">
        <w:rPr>
          <w:rFonts w:cs="Simplified Arabic" w:hint="cs"/>
          <w:sz w:val="28"/>
          <w:szCs w:val="28"/>
          <w:rtl/>
          <w:lang w:bidi="ar-DZ"/>
        </w:rPr>
        <w:t>وحماية</w:t>
      </w:r>
      <w:r w:rsidR="00CE1D2E">
        <w:rPr>
          <w:rFonts w:cs="Simplified Arabic" w:hint="cs"/>
          <w:sz w:val="28"/>
          <w:szCs w:val="28"/>
          <w:rtl/>
          <w:lang w:bidi="ar-DZ"/>
        </w:rPr>
        <w:t>البيئة</w:t>
      </w:r>
      <w:r w:rsidR="00C02894" w:rsidRPr="00C02894">
        <w:rPr>
          <w:rFonts w:cs="Simplified Arabic" w:hint="cs"/>
          <w:sz w:val="28"/>
          <w:szCs w:val="28"/>
          <w:rtl/>
          <w:lang w:bidi="ar-DZ"/>
        </w:rPr>
        <w:t>واستراتيجياتبناءالسلام</w:t>
      </w:r>
      <w:r w:rsidR="003F2401">
        <w:rPr>
          <w:rFonts w:cs="Simplified Arabic" w:hint="cs"/>
          <w:sz w:val="28"/>
          <w:szCs w:val="28"/>
          <w:rtl/>
          <w:lang w:bidi="ar-DZ"/>
        </w:rPr>
        <w:t xml:space="preserve">هي </w:t>
      </w:r>
      <w:r w:rsidR="00C02894" w:rsidRPr="00C02894">
        <w:rPr>
          <w:rFonts w:cs="Simplified Arabic" w:hint="cs"/>
          <w:sz w:val="28"/>
          <w:szCs w:val="28"/>
          <w:rtl/>
          <w:lang w:bidi="ar-DZ"/>
        </w:rPr>
        <w:t>مجالاتينبغيالنظرفيهاعلىالصعيدينالقاريوالإقليميفيإطارالتنقلوالهجرةفيأفريقيا</w:t>
      </w:r>
      <w:r w:rsidR="00C02894" w:rsidRPr="00C02894">
        <w:rPr>
          <w:rFonts w:cs="Simplified Arabic"/>
          <w:sz w:val="28"/>
          <w:szCs w:val="28"/>
          <w:rtl/>
          <w:lang w:bidi="ar-DZ"/>
        </w:rPr>
        <w:t>.</w:t>
      </w:r>
    </w:p>
    <w:p w:rsidR="00884D02" w:rsidRPr="00884D02" w:rsidRDefault="00884D02" w:rsidP="00186C19">
      <w:pPr>
        <w:bidi/>
        <w:spacing w:after="0" w:line="240" w:lineRule="auto"/>
        <w:rPr>
          <w:rFonts w:cs="Simplified Arabic"/>
          <w:sz w:val="28"/>
          <w:szCs w:val="28"/>
          <w:rtl/>
          <w:lang w:bidi="ar-DZ"/>
        </w:rPr>
      </w:pPr>
    </w:p>
    <w:p w:rsidR="00884D02" w:rsidRDefault="00B27B99" w:rsidP="00EC5C85">
      <w:pPr>
        <w:pStyle w:val="ListParagraph"/>
        <w:numPr>
          <w:ilvl w:val="0"/>
          <w:numId w:val="2"/>
        </w:numPr>
        <w:bidi/>
        <w:spacing w:after="0" w:line="240" w:lineRule="auto"/>
        <w:ind w:left="360"/>
        <w:contextualSpacing w:val="0"/>
        <w:jc w:val="both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يتعين على </w:t>
      </w:r>
      <w:r w:rsidRPr="00B27B99">
        <w:rPr>
          <w:rFonts w:cs="Simplified Arabic" w:hint="cs"/>
          <w:sz w:val="28"/>
          <w:szCs w:val="28"/>
          <w:rtl/>
          <w:lang w:bidi="ar-DZ"/>
        </w:rPr>
        <w:t>الدولالأعضاءاعتمادالموقفالأفريقي</w:t>
      </w:r>
      <w:r w:rsidR="008E1083">
        <w:rPr>
          <w:rFonts w:cs="Simplified Arabic" w:hint="cs"/>
          <w:sz w:val="28"/>
          <w:szCs w:val="28"/>
          <w:rtl/>
          <w:lang w:bidi="ar-DZ"/>
        </w:rPr>
        <w:t>الموحّد</w:t>
      </w:r>
      <w:r w:rsidRPr="00B27B99">
        <w:rPr>
          <w:rFonts w:cs="Simplified Arabic" w:hint="cs"/>
          <w:sz w:val="28"/>
          <w:szCs w:val="28"/>
          <w:rtl/>
          <w:lang w:bidi="ar-DZ"/>
        </w:rPr>
        <w:t>الحالي</w:t>
      </w:r>
      <w:r w:rsidR="00EC5C85">
        <w:rPr>
          <w:rFonts w:cs="Simplified Arabic" w:hint="cs"/>
          <w:sz w:val="28"/>
          <w:szCs w:val="28"/>
          <w:rtl/>
          <w:lang w:bidi="ar-DZ"/>
        </w:rPr>
        <w:t>إزاء</w:t>
      </w:r>
      <w:r w:rsidRPr="00B27B99">
        <w:rPr>
          <w:rFonts w:cs="Simplified Arabic" w:hint="cs"/>
          <w:sz w:val="28"/>
          <w:szCs w:val="28"/>
          <w:rtl/>
          <w:lang w:bidi="ar-DZ"/>
        </w:rPr>
        <w:t>تغيرالمناخواستراتيجيته</w:t>
      </w:r>
      <w:r w:rsidR="00EC5C85" w:rsidRPr="00B27B99">
        <w:rPr>
          <w:rFonts w:cs="Simplified Arabic" w:hint="cs"/>
          <w:sz w:val="28"/>
          <w:szCs w:val="28"/>
          <w:rtl/>
          <w:lang w:bidi="ar-DZ"/>
        </w:rPr>
        <w:t>وتنفيذ</w:t>
      </w:r>
      <w:r w:rsidR="00EC5C85">
        <w:rPr>
          <w:rFonts w:cs="Simplified Arabic" w:hint="cs"/>
          <w:sz w:val="28"/>
          <w:szCs w:val="28"/>
          <w:rtl/>
          <w:lang w:bidi="ar-DZ"/>
        </w:rPr>
        <w:t>هما</w:t>
      </w:r>
      <w:r w:rsidRPr="00B27B99">
        <w:rPr>
          <w:rFonts w:cs="Simplified Arabic" w:hint="cs"/>
          <w:sz w:val="28"/>
          <w:szCs w:val="28"/>
          <w:rtl/>
          <w:lang w:bidi="ar-DZ"/>
        </w:rPr>
        <w:t>للتصديبفعاليةلأبعادتغيرالمناخو</w:t>
      </w:r>
      <w:r w:rsidR="00522895">
        <w:rPr>
          <w:rFonts w:cs="Simplified Arabic" w:hint="cs"/>
          <w:sz w:val="28"/>
          <w:szCs w:val="28"/>
          <w:rtl/>
          <w:lang w:bidi="ar-DZ"/>
        </w:rPr>
        <w:t>ت</w:t>
      </w:r>
      <w:r w:rsidRPr="00B27B99">
        <w:rPr>
          <w:rFonts w:cs="Simplified Arabic" w:hint="cs"/>
          <w:sz w:val="28"/>
          <w:szCs w:val="28"/>
          <w:rtl/>
          <w:lang w:bidi="ar-DZ"/>
        </w:rPr>
        <w:t>أث</w:t>
      </w:r>
      <w:r w:rsidR="00522895">
        <w:rPr>
          <w:rFonts w:cs="Simplified Arabic" w:hint="cs"/>
          <w:sz w:val="28"/>
          <w:szCs w:val="28"/>
          <w:rtl/>
          <w:lang w:bidi="ar-DZ"/>
        </w:rPr>
        <w:t>ي</w:t>
      </w:r>
      <w:r w:rsidRPr="00B27B99">
        <w:rPr>
          <w:rFonts w:cs="Simplified Arabic" w:hint="cs"/>
          <w:sz w:val="28"/>
          <w:szCs w:val="28"/>
          <w:rtl/>
          <w:lang w:bidi="ar-DZ"/>
        </w:rPr>
        <w:t>رهعلىالهجرة،</w:t>
      </w:r>
      <w:r w:rsidR="008F3E1C">
        <w:rPr>
          <w:rFonts w:cs="Simplified Arabic" w:hint="cs"/>
          <w:sz w:val="28"/>
          <w:szCs w:val="28"/>
          <w:rtl/>
          <w:lang w:bidi="ar-DZ"/>
        </w:rPr>
        <w:t>و</w:t>
      </w:r>
      <w:r w:rsidRPr="00B27B99">
        <w:rPr>
          <w:rFonts w:cs="Simplified Arabic" w:hint="cs"/>
          <w:sz w:val="28"/>
          <w:szCs w:val="28"/>
          <w:rtl/>
          <w:lang w:bidi="ar-DZ"/>
        </w:rPr>
        <w:t>الذييمكنبعدذلكأن</w:t>
      </w:r>
      <w:r w:rsidR="00147C83">
        <w:rPr>
          <w:rFonts w:cs="Simplified Arabic" w:hint="cs"/>
          <w:sz w:val="28"/>
          <w:szCs w:val="28"/>
          <w:rtl/>
          <w:lang w:bidi="ar-DZ"/>
        </w:rPr>
        <w:t>يتدرج</w:t>
      </w:r>
      <w:r w:rsidRPr="00B27B99">
        <w:rPr>
          <w:rFonts w:cs="Simplified Arabic" w:hint="cs"/>
          <w:sz w:val="28"/>
          <w:szCs w:val="28"/>
          <w:rtl/>
          <w:lang w:bidi="ar-DZ"/>
        </w:rPr>
        <w:t>إلىسياساتعلىالمستوىالوطني</w:t>
      </w:r>
      <w:r w:rsidRPr="00B27B99">
        <w:rPr>
          <w:rFonts w:cs="Simplified Arabic"/>
          <w:sz w:val="28"/>
          <w:szCs w:val="28"/>
          <w:rtl/>
          <w:lang w:bidi="ar-DZ"/>
        </w:rPr>
        <w:t>.</w:t>
      </w:r>
    </w:p>
    <w:p w:rsidR="00272A9A" w:rsidRPr="00272A9A" w:rsidRDefault="00272A9A" w:rsidP="00186C19">
      <w:pPr>
        <w:bidi/>
        <w:spacing w:after="0" w:line="240" w:lineRule="auto"/>
        <w:rPr>
          <w:rFonts w:cs="Simplified Arabic"/>
          <w:sz w:val="28"/>
          <w:szCs w:val="28"/>
          <w:rtl/>
          <w:lang w:bidi="ar-DZ"/>
        </w:rPr>
      </w:pPr>
    </w:p>
    <w:p w:rsidR="00272A9A" w:rsidRDefault="008D7273" w:rsidP="00A56F12">
      <w:pPr>
        <w:pStyle w:val="ListParagraph"/>
        <w:numPr>
          <w:ilvl w:val="0"/>
          <w:numId w:val="2"/>
        </w:numPr>
        <w:bidi/>
        <w:spacing w:after="0" w:line="240" w:lineRule="auto"/>
        <w:ind w:left="360"/>
        <w:contextualSpacing w:val="0"/>
        <w:jc w:val="both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يتعين على</w:t>
      </w:r>
      <w:r w:rsidRPr="008D7273">
        <w:rPr>
          <w:rFonts w:cs="Simplified Arabic" w:hint="cs"/>
          <w:sz w:val="28"/>
          <w:szCs w:val="28"/>
          <w:rtl/>
          <w:lang w:bidi="ar-DZ"/>
        </w:rPr>
        <w:t xml:space="preserve"> الدولالأعضاءتعزيزجمعالبيانات</w:t>
      </w:r>
      <w:r w:rsidR="00EB2D0D">
        <w:rPr>
          <w:rFonts w:cs="Simplified Arabic" w:hint="cs"/>
          <w:sz w:val="28"/>
          <w:szCs w:val="28"/>
          <w:rtl/>
          <w:lang w:bidi="ar-DZ"/>
        </w:rPr>
        <w:t>المفصّلة</w:t>
      </w:r>
      <w:r w:rsidRPr="008D7273">
        <w:rPr>
          <w:rFonts w:cs="Simplified Arabic" w:hint="cs"/>
          <w:sz w:val="28"/>
          <w:szCs w:val="28"/>
          <w:rtl/>
          <w:lang w:bidi="ar-DZ"/>
        </w:rPr>
        <w:t>حسب</w:t>
      </w:r>
      <w:r w:rsidR="00E83762">
        <w:rPr>
          <w:rFonts w:cs="Simplified Arabic" w:hint="cs"/>
          <w:sz w:val="28"/>
          <w:szCs w:val="28"/>
          <w:rtl/>
          <w:lang w:bidi="ar-DZ"/>
        </w:rPr>
        <w:t xml:space="preserve"> نوع </w:t>
      </w:r>
      <w:r w:rsidR="008F3E1C">
        <w:rPr>
          <w:rFonts w:cs="Simplified Arabic" w:hint="cs"/>
          <w:sz w:val="28"/>
          <w:szCs w:val="28"/>
          <w:rtl/>
          <w:lang w:bidi="ar-DZ"/>
        </w:rPr>
        <w:t>الجنس</w:t>
      </w:r>
      <w:r w:rsidRPr="008D7273">
        <w:rPr>
          <w:rFonts w:cs="Simplified Arabic" w:hint="cs"/>
          <w:sz w:val="28"/>
          <w:szCs w:val="28"/>
          <w:rtl/>
          <w:lang w:bidi="ar-DZ"/>
        </w:rPr>
        <w:t>والسن</w:t>
      </w:r>
      <w:r w:rsidR="00660A2D">
        <w:rPr>
          <w:rFonts w:cs="Simplified Arabic" w:hint="cs"/>
          <w:sz w:val="28"/>
          <w:szCs w:val="28"/>
          <w:rtl/>
          <w:lang w:bidi="ar-DZ"/>
        </w:rPr>
        <w:t>ّ</w:t>
      </w:r>
      <w:r w:rsidRPr="008D7273">
        <w:rPr>
          <w:rFonts w:cs="Simplified Arabic" w:hint="cs"/>
          <w:sz w:val="28"/>
          <w:szCs w:val="28"/>
          <w:rtl/>
          <w:lang w:bidi="ar-DZ"/>
        </w:rPr>
        <w:t>وتحليلهاونشرهامنأجلوضعسياسات</w:t>
      </w:r>
      <w:r w:rsidR="00240C8D">
        <w:rPr>
          <w:rFonts w:cs="Simplified Arabic" w:hint="cs"/>
          <w:sz w:val="28"/>
          <w:szCs w:val="28"/>
          <w:rtl/>
          <w:lang w:bidi="ar-DZ"/>
        </w:rPr>
        <w:t>تكون</w:t>
      </w:r>
      <w:r w:rsidRPr="008D7273">
        <w:rPr>
          <w:rFonts w:cs="Simplified Arabic" w:hint="cs"/>
          <w:sz w:val="28"/>
          <w:szCs w:val="28"/>
          <w:rtl/>
          <w:lang w:bidi="ar-DZ"/>
        </w:rPr>
        <w:t>هادفة</w:t>
      </w:r>
      <w:r w:rsidR="00B6664E">
        <w:rPr>
          <w:rFonts w:cs="Simplified Arabic" w:hint="cs"/>
          <w:sz w:val="28"/>
          <w:szCs w:val="28"/>
          <w:rtl/>
          <w:lang w:bidi="ar-DZ"/>
        </w:rPr>
        <w:t>و</w:t>
      </w:r>
      <w:r w:rsidRPr="008D7273">
        <w:rPr>
          <w:rFonts w:cs="Simplified Arabic" w:hint="cs"/>
          <w:sz w:val="28"/>
          <w:szCs w:val="28"/>
          <w:rtl/>
          <w:lang w:bidi="ar-DZ"/>
        </w:rPr>
        <w:t>قائمةعلىالأدلةوتطلعي</w:t>
      </w:r>
      <w:r w:rsidR="00240C8D">
        <w:rPr>
          <w:rFonts w:cs="Simplified Arabic" w:hint="cs"/>
          <w:sz w:val="28"/>
          <w:szCs w:val="28"/>
          <w:rtl/>
          <w:lang w:bidi="ar-DZ"/>
        </w:rPr>
        <w:t>ّ</w:t>
      </w:r>
      <w:r w:rsidRPr="008D7273">
        <w:rPr>
          <w:rFonts w:cs="Simplified Arabic" w:hint="cs"/>
          <w:sz w:val="28"/>
          <w:szCs w:val="28"/>
          <w:rtl/>
          <w:lang w:bidi="ar-DZ"/>
        </w:rPr>
        <w:t>ة</w:t>
      </w:r>
      <w:r w:rsidR="00CB1E6B">
        <w:rPr>
          <w:rFonts w:cs="Simplified Arabic" w:hint="cs"/>
          <w:sz w:val="28"/>
          <w:szCs w:val="28"/>
          <w:rtl/>
          <w:lang w:bidi="ar-DZ"/>
        </w:rPr>
        <w:t>بشأن ا</w:t>
      </w:r>
      <w:r w:rsidR="00240C8D" w:rsidRPr="008D7273">
        <w:rPr>
          <w:rFonts w:cs="Simplified Arabic" w:hint="cs"/>
          <w:sz w:val="28"/>
          <w:szCs w:val="28"/>
          <w:rtl/>
          <w:lang w:bidi="ar-DZ"/>
        </w:rPr>
        <w:t>لهجرة</w:t>
      </w:r>
      <w:r w:rsidRPr="008D7273">
        <w:rPr>
          <w:rFonts w:cs="Simplified Arabic" w:hint="cs"/>
          <w:sz w:val="28"/>
          <w:szCs w:val="28"/>
          <w:rtl/>
          <w:lang w:bidi="ar-DZ"/>
        </w:rPr>
        <w:t>فيأفريقيا</w:t>
      </w:r>
      <w:r w:rsidRPr="008D7273">
        <w:rPr>
          <w:rFonts w:cs="Simplified Arabic"/>
          <w:sz w:val="28"/>
          <w:szCs w:val="28"/>
          <w:rtl/>
          <w:lang w:bidi="ar-DZ"/>
        </w:rPr>
        <w:t xml:space="preserve">. </w:t>
      </w:r>
      <w:r w:rsidRPr="008D7273">
        <w:rPr>
          <w:rFonts w:cs="Simplified Arabic" w:hint="cs"/>
          <w:sz w:val="28"/>
          <w:szCs w:val="28"/>
          <w:rtl/>
          <w:lang w:bidi="ar-DZ"/>
        </w:rPr>
        <w:t>وينبغيأنيستهدفجمعالبياناتمساعدةالدول</w:t>
      </w:r>
      <w:r w:rsidR="006C4A92">
        <w:rPr>
          <w:rFonts w:cs="Simplified Arabic" w:hint="cs"/>
          <w:sz w:val="28"/>
          <w:szCs w:val="28"/>
          <w:rtl/>
          <w:lang w:bidi="ar-DZ"/>
        </w:rPr>
        <w:t>الأعضاء</w:t>
      </w:r>
      <w:r w:rsidRPr="008D7273">
        <w:rPr>
          <w:rFonts w:cs="Simplified Arabic" w:hint="cs"/>
          <w:sz w:val="28"/>
          <w:szCs w:val="28"/>
          <w:rtl/>
          <w:lang w:bidi="ar-DZ"/>
        </w:rPr>
        <w:t>علىتحقيقالتزاماتها</w:t>
      </w:r>
      <w:r w:rsidR="00CC63AB">
        <w:rPr>
          <w:rFonts w:cs="Simplified Arabic" w:hint="cs"/>
          <w:sz w:val="28"/>
          <w:szCs w:val="28"/>
          <w:rtl/>
          <w:lang w:bidi="ar-DZ"/>
        </w:rPr>
        <w:t>بشأن</w:t>
      </w:r>
      <w:r w:rsidRPr="008D7273">
        <w:rPr>
          <w:rFonts w:cs="Simplified Arabic" w:hint="cs"/>
          <w:sz w:val="28"/>
          <w:szCs w:val="28"/>
          <w:rtl/>
          <w:lang w:bidi="ar-DZ"/>
        </w:rPr>
        <w:t>أهدافالتنميةالمستدامة</w:t>
      </w:r>
      <w:r w:rsidR="00CC63AB">
        <w:rPr>
          <w:rFonts w:cs="Simplified Arabic" w:hint="cs"/>
          <w:sz w:val="28"/>
          <w:szCs w:val="28"/>
          <w:rtl/>
          <w:lang w:bidi="ar-DZ"/>
        </w:rPr>
        <w:t xml:space="preserve">(لاسيما </w:t>
      </w:r>
      <w:r w:rsidRPr="008D7273">
        <w:rPr>
          <w:rFonts w:cs="Simplified Arabic" w:hint="cs"/>
          <w:sz w:val="28"/>
          <w:szCs w:val="28"/>
          <w:rtl/>
          <w:lang w:bidi="ar-DZ"/>
        </w:rPr>
        <w:t>الهدف</w:t>
      </w:r>
      <w:r w:rsidR="00CC63AB">
        <w:rPr>
          <w:rFonts w:cs="Simplified Arabic" w:hint="cs"/>
          <w:sz w:val="28"/>
          <w:szCs w:val="28"/>
          <w:rtl/>
          <w:lang w:bidi="ar-DZ"/>
        </w:rPr>
        <w:t>10.7)</w:t>
      </w:r>
      <w:r w:rsidRPr="008D7273">
        <w:rPr>
          <w:rFonts w:cs="Simplified Arabic" w:hint="cs"/>
          <w:sz w:val="28"/>
          <w:szCs w:val="28"/>
          <w:rtl/>
          <w:lang w:bidi="ar-DZ"/>
        </w:rPr>
        <w:t>،وكذلكتقييم</w:t>
      </w:r>
      <w:r w:rsidR="00572D57" w:rsidRPr="008D7273">
        <w:rPr>
          <w:rFonts w:cs="Simplified Arabic" w:hint="cs"/>
          <w:sz w:val="28"/>
          <w:szCs w:val="28"/>
          <w:rtl/>
          <w:lang w:bidi="ar-DZ"/>
        </w:rPr>
        <w:t>الثغرات</w:t>
      </w:r>
      <w:r w:rsidR="00AA2154" w:rsidRPr="008D7273">
        <w:rPr>
          <w:rFonts w:cs="Simplified Arabic" w:hint="cs"/>
          <w:sz w:val="28"/>
          <w:szCs w:val="28"/>
          <w:rtl/>
          <w:lang w:bidi="ar-DZ"/>
        </w:rPr>
        <w:t xml:space="preserve">فيسياساتالهجرةالخاصةبها </w:t>
      </w:r>
      <w:r w:rsidRPr="008D7273">
        <w:rPr>
          <w:rFonts w:cs="Simplified Arabic" w:hint="cs"/>
          <w:sz w:val="28"/>
          <w:szCs w:val="28"/>
          <w:rtl/>
          <w:lang w:bidi="ar-DZ"/>
        </w:rPr>
        <w:t>وفهم</w:t>
      </w:r>
      <w:r w:rsidR="00572D57">
        <w:rPr>
          <w:rFonts w:cs="Simplified Arabic" w:hint="cs"/>
          <w:sz w:val="28"/>
          <w:szCs w:val="28"/>
          <w:rtl/>
          <w:lang w:bidi="ar-DZ"/>
        </w:rPr>
        <w:t>هاومعالجتها</w:t>
      </w:r>
      <w:r w:rsidRPr="008D7273">
        <w:rPr>
          <w:rFonts w:cs="Simplified Arabic"/>
          <w:sz w:val="28"/>
          <w:szCs w:val="28"/>
          <w:rtl/>
          <w:lang w:bidi="ar-DZ"/>
        </w:rPr>
        <w:t>.</w:t>
      </w:r>
    </w:p>
    <w:p w:rsidR="00AA2154" w:rsidRPr="00AA2154" w:rsidRDefault="00AA2154" w:rsidP="00AA2154">
      <w:pPr>
        <w:pStyle w:val="ListParagraph"/>
        <w:bidi/>
        <w:spacing w:after="0" w:line="240" w:lineRule="auto"/>
        <w:rPr>
          <w:rFonts w:cs="Simplified Arabic"/>
          <w:sz w:val="28"/>
          <w:szCs w:val="28"/>
          <w:rtl/>
          <w:lang w:bidi="ar-DZ"/>
        </w:rPr>
      </w:pPr>
    </w:p>
    <w:p w:rsidR="00AA2154" w:rsidRPr="007D5051" w:rsidRDefault="0054618E" w:rsidP="00BD7018">
      <w:pPr>
        <w:bidi/>
        <w:spacing w:after="100" w:afterAutospacing="1" w:line="240" w:lineRule="auto"/>
        <w:jc w:val="both"/>
        <w:rPr>
          <w:rFonts w:cs="Simplified Arabic"/>
          <w:b/>
          <w:bCs/>
          <w:color w:val="2F5496" w:themeColor="accent5" w:themeShade="BF"/>
          <w:sz w:val="28"/>
          <w:szCs w:val="28"/>
          <w:rtl/>
          <w:lang w:bidi="ar-DZ"/>
        </w:rPr>
      </w:pPr>
      <w:r w:rsidRPr="007D5051">
        <w:rPr>
          <w:rFonts w:cs="Simplified Arabic" w:hint="cs"/>
          <w:b/>
          <w:bCs/>
          <w:color w:val="2F5496" w:themeColor="accent5" w:themeShade="BF"/>
          <w:sz w:val="28"/>
          <w:szCs w:val="28"/>
          <w:rtl/>
          <w:lang w:bidi="ar-DZ"/>
        </w:rPr>
        <w:t xml:space="preserve">باء. </w:t>
      </w:r>
      <w:r w:rsidR="00C627C4" w:rsidRPr="007D5051">
        <w:rPr>
          <w:rFonts w:cs="Simplified Arabic" w:hint="cs"/>
          <w:b/>
          <w:bCs/>
          <w:color w:val="2F5496" w:themeColor="accent5" w:themeShade="BF"/>
          <w:sz w:val="28"/>
          <w:szCs w:val="28"/>
          <w:rtl/>
          <w:lang w:bidi="ar-DZ"/>
        </w:rPr>
        <w:t>المجال المواضيعي</w:t>
      </w:r>
      <w:r w:rsidR="00BD7018">
        <w:rPr>
          <w:rFonts w:cs="Simplified Arabic" w:hint="cs"/>
          <w:b/>
          <w:bCs/>
          <w:color w:val="2F5496" w:themeColor="accent5" w:themeShade="BF"/>
          <w:sz w:val="28"/>
          <w:szCs w:val="28"/>
          <w:rtl/>
          <w:lang w:bidi="ar-DZ"/>
        </w:rPr>
        <w:t xml:space="preserve"> 2</w:t>
      </w:r>
      <w:r w:rsidR="00C627C4" w:rsidRPr="007D5051">
        <w:rPr>
          <w:rFonts w:cs="Simplified Arabic" w:hint="cs"/>
          <w:b/>
          <w:bCs/>
          <w:color w:val="2F5496" w:themeColor="accent5" w:themeShade="BF"/>
          <w:sz w:val="28"/>
          <w:szCs w:val="28"/>
          <w:rtl/>
          <w:lang w:bidi="ar-DZ"/>
        </w:rPr>
        <w:t xml:space="preserve">: </w:t>
      </w:r>
      <w:r w:rsidR="00CB64BE" w:rsidRPr="007D5051">
        <w:rPr>
          <w:rFonts w:cs="Simplified Arabic" w:hint="cs"/>
          <w:b/>
          <w:bCs/>
          <w:color w:val="2F5496" w:themeColor="accent5" w:themeShade="BF"/>
          <w:sz w:val="28"/>
          <w:szCs w:val="28"/>
          <w:rtl/>
          <w:lang w:bidi="ar-DZ"/>
        </w:rPr>
        <w:t>معالجة</w:t>
      </w:r>
      <w:r w:rsidR="005E7DF9" w:rsidRPr="007D5051">
        <w:rPr>
          <w:rFonts w:cs="Simplified Arabic" w:hint="cs"/>
          <w:b/>
          <w:bCs/>
          <w:color w:val="2F5496" w:themeColor="accent5" w:themeShade="BF"/>
          <w:sz w:val="28"/>
          <w:szCs w:val="28"/>
          <w:rtl/>
          <w:lang w:bidi="ar-DZ"/>
        </w:rPr>
        <w:t xml:space="preserve">مسائل </w:t>
      </w:r>
      <w:r w:rsidR="00CB64BE" w:rsidRPr="007D5051">
        <w:rPr>
          <w:rFonts w:cs="Simplified Arabic" w:hint="cs"/>
          <w:b/>
          <w:bCs/>
          <w:color w:val="2F5496" w:themeColor="accent5" w:themeShade="BF"/>
          <w:sz w:val="28"/>
          <w:szCs w:val="28"/>
          <w:rtl/>
          <w:lang w:bidi="ar-DZ"/>
        </w:rPr>
        <w:t>حقوقالإنسان</w:t>
      </w:r>
      <w:r w:rsidR="002A7FB9">
        <w:rPr>
          <w:rFonts w:cs="Simplified Arabic" w:hint="cs"/>
          <w:b/>
          <w:bCs/>
          <w:color w:val="2F5496" w:themeColor="accent5" w:themeShade="BF"/>
          <w:sz w:val="28"/>
          <w:szCs w:val="28"/>
          <w:rtl/>
          <w:lang w:bidi="ar-DZ"/>
        </w:rPr>
        <w:t>الخاصة ب</w:t>
      </w:r>
      <w:r w:rsidR="00CB64BE" w:rsidRPr="007D5051">
        <w:rPr>
          <w:rFonts w:cs="Simplified Arabic" w:hint="cs"/>
          <w:b/>
          <w:bCs/>
          <w:color w:val="2F5496" w:themeColor="accent5" w:themeShade="BF"/>
          <w:sz w:val="28"/>
          <w:szCs w:val="28"/>
          <w:rtl/>
          <w:lang w:bidi="ar-DZ"/>
        </w:rPr>
        <w:t>جميعالمهاجرينبمافيذلكالإدماجالاجتماعيوالتماسكوجميعأشكالالتمييز،بمافيذلكالعنصرية</w:t>
      </w:r>
      <w:r w:rsidR="00607183" w:rsidRPr="007D5051">
        <w:rPr>
          <w:rFonts w:cs="Simplified Arabic" w:hint="cs"/>
          <w:b/>
          <w:bCs/>
          <w:color w:val="2F5496" w:themeColor="accent5" w:themeShade="BF"/>
          <w:sz w:val="28"/>
          <w:szCs w:val="28"/>
          <w:rtl/>
          <w:lang w:bidi="ar-DZ"/>
        </w:rPr>
        <w:t>وكره</w:t>
      </w:r>
      <w:r w:rsidR="00CB64BE" w:rsidRPr="007D5051">
        <w:rPr>
          <w:rFonts w:cs="Simplified Arabic" w:hint="cs"/>
          <w:b/>
          <w:bCs/>
          <w:color w:val="2F5496" w:themeColor="accent5" w:themeShade="BF"/>
          <w:sz w:val="28"/>
          <w:szCs w:val="28"/>
          <w:rtl/>
          <w:lang w:bidi="ar-DZ"/>
        </w:rPr>
        <w:t>الأجانبوالتمييز</w:t>
      </w:r>
      <w:r w:rsidR="00F74F46" w:rsidRPr="007D5051">
        <w:rPr>
          <w:rFonts w:cs="Simplified Arabic" w:hint="cs"/>
          <w:b/>
          <w:bCs/>
          <w:color w:val="2F5496" w:themeColor="accent5" w:themeShade="BF"/>
          <w:sz w:val="28"/>
          <w:szCs w:val="28"/>
          <w:rtl/>
          <w:lang w:bidi="ar-DZ"/>
        </w:rPr>
        <w:t>الجنساني</w:t>
      </w:r>
      <w:r w:rsidR="00CB64BE" w:rsidRPr="007D5051">
        <w:rPr>
          <w:rFonts w:cs="Simplified Arabic" w:hint="cs"/>
          <w:b/>
          <w:bCs/>
          <w:color w:val="2F5496" w:themeColor="accent5" w:themeShade="BF"/>
          <w:sz w:val="28"/>
          <w:szCs w:val="28"/>
          <w:rtl/>
          <w:lang w:bidi="ar-DZ"/>
        </w:rPr>
        <w:t>والتعص</w:t>
      </w:r>
      <w:r w:rsidR="0008219E">
        <w:rPr>
          <w:rFonts w:cs="Simplified Arabic" w:hint="cs"/>
          <w:b/>
          <w:bCs/>
          <w:color w:val="2F5496" w:themeColor="accent5" w:themeShade="BF"/>
          <w:sz w:val="28"/>
          <w:szCs w:val="28"/>
          <w:rtl/>
          <w:lang w:bidi="ar-DZ"/>
        </w:rPr>
        <w:t>ّ</w:t>
      </w:r>
      <w:r w:rsidR="00CB64BE" w:rsidRPr="007D5051">
        <w:rPr>
          <w:rFonts w:cs="Simplified Arabic" w:hint="cs"/>
          <w:b/>
          <w:bCs/>
          <w:color w:val="2F5496" w:themeColor="accent5" w:themeShade="BF"/>
          <w:sz w:val="28"/>
          <w:szCs w:val="28"/>
          <w:rtl/>
          <w:lang w:bidi="ar-DZ"/>
        </w:rPr>
        <w:t>ب</w:t>
      </w:r>
      <w:r w:rsidR="00CB64BE" w:rsidRPr="007D5051">
        <w:rPr>
          <w:rFonts w:cs="Simplified Arabic"/>
          <w:b/>
          <w:bCs/>
          <w:color w:val="2F5496" w:themeColor="accent5" w:themeShade="BF"/>
          <w:sz w:val="28"/>
          <w:szCs w:val="28"/>
          <w:rtl/>
          <w:lang w:bidi="ar-DZ"/>
        </w:rPr>
        <w:t>.</w:t>
      </w:r>
    </w:p>
    <w:p w:rsidR="00547F3C" w:rsidRDefault="00107BD8" w:rsidP="0017190B">
      <w:pPr>
        <w:bidi/>
        <w:spacing w:after="100" w:afterAutospacing="1" w:line="240" w:lineRule="auto"/>
        <w:jc w:val="both"/>
        <w:rPr>
          <w:rFonts w:cs="Simplified Arabic"/>
          <w:sz w:val="28"/>
          <w:szCs w:val="28"/>
          <w:rtl/>
          <w:lang w:bidi="ar-DZ"/>
        </w:rPr>
      </w:pPr>
      <w:r w:rsidRPr="00107BD8">
        <w:rPr>
          <w:rFonts w:cs="Simplified Arabic" w:hint="cs"/>
          <w:sz w:val="28"/>
          <w:szCs w:val="28"/>
          <w:rtl/>
          <w:lang w:bidi="ar-DZ"/>
        </w:rPr>
        <w:lastRenderedPageBreak/>
        <w:t>أصبحتحمايةجميعالمهاجرين</w:t>
      </w:r>
      <w:r w:rsidRPr="00107BD8">
        <w:rPr>
          <w:rFonts w:cs="Simplified Arabic"/>
          <w:sz w:val="28"/>
          <w:szCs w:val="28"/>
          <w:rtl/>
          <w:lang w:bidi="ar-DZ"/>
        </w:rPr>
        <w:t xml:space="preserve"> (</w:t>
      </w:r>
      <w:r w:rsidR="009C2E42">
        <w:rPr>
          <w:rFonts w:cs="Simplified Arabic" w:hint="cs"/>
          <w:sz w:val="28"/>
          <w:szCs w:val="28"/>
          <w:rtl/>
          <w:lang w:bidi="ar-DZ"/>
        </w:rPr>
        <w:t>القانونيين</w:t>
      </w:r>
      <w:r w:rsidRPr="00107BD8">
        <w:rPr>
          <w:rFonts w:cs="Simplified Arabic" w:hint="cs"/>
          <w:sz w:val="28"/>
          <w:szCs w:val="28"/>
          <w:rtl/>
          <w:lang w:bidi="ar-DZ"/>
        </w:rPr>
        <w:t>وغير</w:t>
      </w:r>
      <w:r w:rsidR="009C2E42">
        <w:rPr>
          <w:rFonts w:cs="Simplified Arabic" w:hint="cs"/>
          <w:sz w:val="28"/>
          <w:szCs w:val="28"/>
          <w:rtl/>
          <w:lang w:bidi="ar-DZ"/>
        </w:rPr>
        <w:t>القانونيين</w:t>
      </w:r>
      <w:r w:rsidR="008F3271">
        <w:rPr>
          <w:rFonts w:cs="Simplified Arabic" w:hint="cs"/>
          <w:sz w:val="28"/>
          <w:szCs w:val="28"/>
          <w:rtl/>
          <w:lang w:bidi="ar-DZ"/>
        </w:rPr>
        <w:t xml:space="preserve">والحائزين </w:t>
      </w:r>
      <w:r w:rsidR="00AE7295">
        <w:rPr>
          <w:rFonts w:cs="Simplified Arabic" w:hint="cs"/>
          <w:sz w:val="28"/>
          <w:szCs w:val="28"/>
          <w:rtl/>
          <w:lang w:bidi="ar-DZ"/>
        </w:rPr>
        <w:t xml:space="preserve">على </w:t>
      </w:r>
      <w:r w:rsidR="008F3271">
        <w:rPr>
          <w:rFonts w:cs="Simplified Arabic" w:hint="cs"/>
          <w:sz w:val="28"/>
          <w:szCs w:val="28"/>
          <w:rtl/>
          <w:lang w:bidi="ar-DZ"/>
        </w:rPr>
        <w:t>لوثائق اللازمة</w:t>
      </w:r>
      <w:r w:rsidRPr="00107BD8">
        <w:rPr>
          <w:rFonts w:cs="Simplified Arabic" w:hint="cs"/>
          <w:sz w:val="28"/>
          <w:szCs w:val="28"/>
          <w:rtl/>
          <w:lang w:bidi="ar-DZ"/>
        </w:rPr>
        <w:t>وغير</w:t>
      </w:r>
      <w:r w:rsidR="00AE7295">
        <w:rPr>
          <w:rFonts w:cs="Simplified Arabic" w:hint="cs"/>
          <w:sz w:val="28"/>
          <w:szCs w:val="28"/>
          <w:rtl/>
          <w:lang w:bidi="ar-DZ"/>
        </w:rPr>
        <w:t>الحائزين علي</w:t>
      </w:r>
      <w:r w:rsidR="008F3271">
        <w:rPr>
          <w:rFonts w:cs="Simplified Arabic" w:hint="cs"/>
          <w:sz w:val="28"/>
          <w:szCs w:val="28"/>
          <w:rtl/>
          <w:lang w:bidi="ar-DZ"/>
        </w:rPr>
        <w:t>ها</w:t>
      </w:r>
      <w:r w:rsidRPr="00107BD8">
        <w:rPr>
          <w:rFonts w:cs="Simplified Arabic"/>
          <w:sz w:val="28"/>
          <w:szCs w:val="28"/>
          <w:rtl/>
          <w:lang w:bidi="ar-DZ"/>
        </w:rPr>
        <w:t xml:space="preserve">) </w:t>
      </w:r>
      <w:r w:rsidRPr="00107BD8">
        <w:rPr>
          <w:rFonts w:cs="Simplified Arabic" w:hint="cs"/>
          <w:sz w:val="28"/>
          <w:szCs w:val="28"/>
          <w:rtl/>
          <w:lang w:bidi="ar-DZ"/>
        </w:rPr>
        <w:t>مسألةحتمي</w:t>
      </w:r>
      <w:r w:rsidR="00DC5DF5">
        <w:rPr>
          <w:rFonts w:cs="Simplified Arabic" w:hint="cs"/>
          <w:sz w:val="28"/>
          <w:szCs w:val="28"/>
          <w:rtl/>
          <w:lang w:bidi="ar-DZ"/>
        </w:rPr>
        <w:t>ّ</w:t>
      </w:r>
      <w:r w:rsidRPr="00107BD8">
        <w:rPr>
          <w:rFonts w:cs="Simplified Arabic" w:hint="cs"/>
          <w:sz w:val="28"/>
          <w:szCs w:val="28"/>
          <w:rtl/>
          <w:lang w:bidi="ar-DZ"/>
        </w:rPr>
        <w:t>ةلكيينظرفيهاجميعأصحابالمصلحة</w:t>
      </w:r>
      <w:r w:rsidRPr="00107BD8">
        <w:rPr>
          <w:rFonts w:cs="Simplified Arabic"/>
          <w:sz w:val="28"/>
          <w:szCs w:val="28"/>
          <w:rtl/>
          <w:lang w:bidi="ar-DZ"/>
        </w:rPr>
        <w:t xml:space="preserve">. </w:t>
      </w:r>
      <w:r w:rsidR="00E50568">
        <w:rPr>
          <w:rFonts w:cs="Simplified Arabic" w:hint="cs"/>
          <w:sz w:val="28"/>
          <w:szCs w:val="28"/>
          <w:rtl/>
          <w:lang w:bidi="ar-DZ"/>
        </w:rPr>
        <w:t>و</w:t>
      </w:r>
      <w:r w:rsidRPr="00107BD8">
        <w:rPr>
          <w:rFonts w:cs="Simplified Arabic" w:hint="cs"/>
          <w:sz w:val="28"/>
          <w:szCs w:val="28"/>
          <w:rtl/>
          <w:lang w:bidi="ar-DZ"/>
        </w:rPr>
        <w:t>تتطلبمعالجةالثغراتالقائمةفيحمايةجميعالمهاجرين،ولاسيماالفئاتالضعيفة،أطر</w:t>
      </w:r>
      <w:r w:rsidR="006830FD">
        <w:rPr>
          <w:rFonts w:cs="Simplified Arabic" w:hint="cs"/>
          <w:sz w:val="28"/>
          <w:szCs w:val="28"/>
          <w:rtl/>
          <w:lang w:bidi="ar-DZ"/>
        </w:rPr>
        <w:t>ا</w:t>
      </w:r>
      <w:r w:rsidRPr="00107BD8">
        <w:rPr>
          <w:rFonts w:cs="Simplified Arabic" w:hint="cs"/>
          <w:sz w:val="28"/>
          <w:szCs w:val="28"/>
          <w:rtl/>
          <w:lang w:bidi="ar-DZ"/>
        </w:rPr>
        <w:t>شاملةومتكاملةلحقوقالإنسان</w:t>
      </w:r>
      <w:r w:rsidR="00C64F64">
        <w:rPr>
          <w:rFonts w:cs="Simplified Arabic" w:hint="cs"/>
          <w:sz w:val="28"/>
          <w:szCs w:val="28"/>
          <w:rtl/>
          <w:lang w:bidi="ar-DZ"/>
        </w:rPr>
        <w:t>كما تنص</w:t>
      </w:r>
      <w:r w:rsidRPr="00107BD8">
        <w:rPr>
          <w:rFonts w:cs="Simplified Arabic" w:hint="cs"/>
          <w:sz w:val="28"/>
          <w:szCs w:val="28"/>
          <w:rtl/>
          <w:lang w:bidi="ar-DZ"/>
        </w:rPr>
        <w:t>عليه</w:t>
      </w:r>
      <w:r w:rsidR="006D2B1C">
        <w:rPr>
          <w:rFonts w:cs="Simplified Arabic" w:hint="cs"/>
          <w:sz w:val="28"/>
          <w:szCs w:val="28"/>
          <w:rtl/>
          <w:lang w:bidi="ar-DZ"/>
        </w:rPr>
        <w:t>السياساتو</w:t>
      </w:r>
      <w:r w:rsidRPr="00107BD8">
        <w:rPr>
          <w:rFonts w:cs="Simplified Arabic" w:hint="cs"/>
          <w:sz w:val="28"/>
          <w:szCs w:val="28"/>
          <w:rtl/>
          <w:lang w:bidi="ar-DZ"/>
        </w:rPr>
        <w:t>الأطرالقانونيةالدوليةوالإقليمية</w:t>
      </w:r>
      <w:r w:rsidRPr="00107BD8">
        <w:rPr>
          <w:rFonts w:cs="Simplified Arabic"/>
          <w:sz w:val="28"/>
          <w:szCs w:val="28"/>
          <w:rtl/>
          <w:lang w:bidi="ar-DZ"/>
        </w:rPr>
        <w:t>.</w:t>
      </w:r>
    </w:p>
    <w:p w:rsidR="003D2983" w:rsidRDefault="003D2983" w:rsidP="003D2983">
      <w:pPr>
        <w:bidi/>
        <w:spacing w:after="100" w:afterAutospacing="1" w:line="240" w:lineRule="auto"/>
        <w:jc w:val="both"/>
        <w:rPr>
          <w:rFonts w:cs="Simplified Arabic"/>
          <w:sz w:val="28"/>
          <w:szCs w:val="28"/>
          <w:rtl/>
          <w:lang w:bidi="ar-DZ"/>
        </w:rPr>
      </w:pPr>
      <w:r w:rsidRPr="003D2983">
        <w:rPr>
          <w:rFonts w:cs="Simplified Arabic" w:hint="cs"/>
          <w:sz w:val="28"/>
          <w:szCs w:val="28"/>
          <w:rtl/>
          <w:lang w:bidi="ar-DZ"/>
        </w:rPr>
        <w:t>علىهذاالنحو،تعترفالدولالأعضاءبمايلي</w:t>
      </w:r>
      <w:r w:rsidRPr="003D2983">
        <w:rPr>
          <w:rFonts w:cs="Simplified Arabic"/>
          <w:sz w:val="28"/>
          <w:szCs w:val="28"/>
          <w:rtl/>
          <w:lang w:bidi="ar-DZ"/>
        </w:rPr>
        <w:t>:</w:t>
      </w:r>
    </w:p>
    <w:p w:rsidR="003C0B72" w:rsidRDefault="003C35FA" w:rsidP="003C0B72">
      <w:pPr>
        <w:pStyle w:val="ListParagraph"/>
        <w:numPr>
          <w:ilvl w:val="0"/>
          <w:numId w:val="2"/>
        </w:numPr>
        <w:bidi/>
        <w:spacing w:after="0" w:line="240" w:lineRule="auto"/>
        <w:ind w:left="360"/>
        <w:jc w:val="both"/>
        <w:rPr>
          <w:rFonts w:cs="Simplified Arabic"/>
          <w:sz w:val="28"/>
          <w:szCs w:val="28"/>
          <w:lang w:bidi="ar-DZ"/>
        </w:rPr>
      </w:pPr>
      <w:r w:rsidRPr="00975C9C">
        <w:rPr>
          <w:rFonts w:cs="Simplified Arabic" w:hint="cs"/>
          <w:sz w:val="28"/>
          <w:szCs w:val="28"/>
          <w:rtl/>
          <w:lang w:bidi="ar-DZ"/>
        </w:rPr>
        <w:t>وضع</w:t>
      </w:r>
      <w:r w:rsidR="00FB4672" w:rsidRPr="00975C9C">
        <w:rPr>
          <w:rFonts w:cs="Simplified Arabic" w:hint="cs"/>
          <w:sz w:val="28"/>
          <w:szCs w:val="28"/>
          <w:rtl/>
          <w:lang w:bidi="ar-DZ"/>
        </w:rPr>
        <w:t>سياسة</w:t>
      </w:r>
      <w:r w:rsidR="00707D22" w:rsidRPr="00975C9C">
        <w:rPr>
          <w:rFonts w:cs="Simplified Arabic" w:hint="cs"/>
          <w:sz w:val="28"/>
          <w:szCs w:val="28"/>
          <w:rtl/>
          <w:lang w:bidi="ar-DZ"/>
        </w:rPr>
        <w:t>ل</w:t>
      </w:r>
      <w:r w:rsidR="00FB4672" w:rsidRPr="00975C9C">
        <w:rPr>
          <w:rFonts w:cs="Simplified Arabic" w:hint="cs"/>
          <w:sz w:val="28"/>
          <w:szCs w:val="28"/>
          <w:rtl/>
          <w:lang w:bidi="ar-DZ"/>
        </w:rPr>
        <w:t>لهجرة</w:t>
      </w:r>
      <w:r w:rsidR="00741AA6" w:rsidRPr="00975C9C">
        <w:rPr>
          <w:rFonts w:cs="Simplified Arabic" w:hint="cs"/>
          <w:sz w:val="28"/>
          <w:szCs w:val="28"/>
          <w:rtl/>
          <w:lang w:bidi="ar-DZ"/>
        </w:rPr>
        <w:t>ل</w:t>
      </w:r>
      <w:r w:rsidR="000D030D" w:rsidRPr="00975C9C">
        <w:rPr>
          <w:rFonts w:cs="Simplified Arabic" w:hint="cs"/>
          <w:sz w:val="28"/>
          <w:szCs w:val="28"/>
          <w:rtl/>
          <w:lang w:bidi="ar-DZ"/>
        </w:rPr>
        <w:t>تعميم</w:t>
      </w:r>
      <w:r w:rsidR="003964D8" w:rsidRPr="00975C9C">
        <w:rPr>
          <w:rFonts w:cs="Simplified Arabic" w:hint="cs"/>
          <w:sz w:val="28"/>
          <w:szCs w:val="28"/>
          <w:rtl/>
          <w:lang w:bidi="ar-DZ"/>
        </w:rPr>
        <w:t>الحمايةعلىالمستويينالوطنيوالإقليمي</w:t>
      </w:r>
      <w:r w:rsidR="00503860" w:rsidRPr="00975C9C">
        <w:rPr>
          <w:rFonts w:cs="Simplified Arabic" w:hint="cs"/>
          <w:sz w:val="28"/>
          <w:szCs w:val="28"/>
          <w:rtl/>
          <w:lang w:bidi="ar-DZ"/>
        </w:rPr>
        <w:t>،</w:t>
      </w:r>
      <w:r w:rsidR="00934BED">
        <w:rPr>
          <w:rFonts w:cs="Simplified Arabic" w:hint="cs"/>
          <w:sz w:val="28"/>
          <w:szCs w:val="28"/>
          <w:rtl/>
          <w:lang w:bidi="ar-DZ"/>
        </w:rPr>
        <w:t>على</w:t>
      </w:r>
      <w:r w:rsidR="00F20927">
        <w:rPr>
          <w:rFonts w:cs="Simplified Arabic" w:hint="cs"/>
          <w:sz w:val="28"/>
          <w:szCs w:val="28"/>
          <w:rtl/>
          <w:lang w:bidi="ar-DZ"/>
        </w:rPr>
        <w:t xml:space="preserve"> أن </w:t>
      </w:r>
      <w:r w:rsidR="00FB6857" w:rsidRPr="00975C9C">
        <w:rPr>
          <w:rFonts w:cs="Simplified Arabic" w:hint="cs"/>
          <w:sz w:val="28"/>
          <w:szCs w:val="28"/>
          <w:rtl/>
          <w:lang w:bidi="ar-DZ"/>
        </w:rPr>
        <w:t>تهتمب</w:t>
      </w:r>
      <w:r w:rsidR="0010429C" w:rsidRPr="00975C9C">
        <w:rPr>
          <w:rFonts w:cs="Simplified Arabic" w:hint="cs"/>
          <w:sz w:val="28"/>
          <w:szCs w:val="28"/>
          <w:rtl/>
          <w:lang w:bidi="ar-DZ"/>
        </w:rPr>
        <w:t>ال</w:t>
      </w:r>
      <w:r w:rsidR="003964D8" w:rsidRPr="00975C9C">
        <w:rPr>
          <w:rFonts w:cs="Simplified Arabic" w:hint="cs"/>
          <w:sz w:val="28"/>
          <w:szCs w:val="28"/>
          <w:rtl/>
          <w:lang w:bidi="ar-DZ"/>
        </w:rPr>
        <w:t>مصلحة</w:t>
      </w:r>
      <w:r w:rsidR="0010429C" w:rsidRPr="00975C9C">
        <w:rPr>
          <w:rFonts w:cs="Simplified Arabic" w:hint="cs"/>
          <w:sz w:val="28"/>
          <w:szCs w:val="28"/>
          <w:rtl/>
          <w:lang w:bidi="ar-DZ"/>
        </w:rPr>
        <w:t xml:space="preserve"> العليال</w:t>
      </w:r>
      <w:r w:rsidR="003964D8" w:rsidRPr="00975C9C">
        <w:rPr>
          <w:rFonts w:cs="Simplified Arabic" w:hint="cs"/>
          <w:sz w:val="28"/>
          <w:szCs w:val="28"/>
          <w:rtl/>
          <w:lang w:bidi="ar-DZ"/>
        </w:rPr>
        <w:t>لطفلالأفريقيوالمجموعاتالضعيفةالأخرىبمافيذلك</w:t>
      </w:r>
      <w:r w:rsidR="00C04DDB" w:rsidRPr="00975C9C">
        <w:rPr>
          <w:rFonts w:cs="Simplified Arabic" w:hint="cs"/>
          <w:sz w:val="28"/>
          <w:szCs w:val="28"/>
          <w:rtl/>
          <w:lang w:bidi="ar-DZ"/>
        </w:rPr>
        <w:t>المرأة</w:t>
      </w:r>
      <w:r w:rsidR="003964D8" w:rsidRPr="00975C9C">
        <w:rPr>
          <w:rFonts w:cs="Simplified Arabic" w:hint="cs"/>
          <w:sz w:val="28"/>
          <w:szCs w:val="28"/>
          <w:rtl/>
          <w:lang w:bidi="ar-DZ"/>
        </w:rPr>
        <w:t>والمسن</w:t>
      </w:r>
      <w:r w:rsidR="004E4947" w:rsidRPr="00975C9C">
        <w:rPr>
          <w:rFonts w:cs="Simplified Arabic" w:hint="cs"/>
          <w:sz w:val="28"/>
          <w:szCs w:val="28"/>
          <w:rtl/>
          <w:lang w:bidi="ar-DZ"/>
        </w:rPr>
        <w:t>ّ</w:t>
      </w:r>
      <w:r w:rsidR="003964D8" w:rsidRPr="00975C9C">
        <w:rPr>
          <w:rFonts w:cs="Simplified Arabic" w:hint="cs"/>
          <w:sz w:val="28"/>
          <w:szCs w:val="28"/>
          <w:rtl/>
          <w:lang w:bidi="ar-DZ"/>
        </w:rPr>
        <w:t>ين</w:t>
      </w:r>
      <w:r w:rsidR="00EB37B3" w:rsidRPr="00975C9C">
        <w:rPr>
          <w:rFonts w:cs="Simplified Arabic" w:hint="cs"/>
          <w:sz w:val="28"/>
          <w:szCs w:val="28"/>
          <w:rtl/>
          <w:lang w:bidi="ar-DZ"/>
        </w:rPr>
        <w:t>وذوي الإعاقة</w:t>
      </w:r>
      <w:r w:rsidR="003964D8" w:rsidRPr="00975C9C">
        <w:rPr>
          <w:rFonts w:cs="Simplified Arabic" w:hint="cs"/>
          <w:sz w:val="28"/>
          <w:szCs w:val="28"/>
          <w:rtl/>
          <w:lang w:bidi="ar-DZ"/>
        </w:rPr>
        <w:t>بسبب</w:t>
      </w:r>
      <w:r w:rsidR="00D64C39" w:rsidRPr="00975C9C">
        <w:rPr>
          <w:rFonts w:cs="Simplified Arabic" w:hint="cs"/>
          <w:sz w:val="28"/>
          <w:szCs w:val="28"/>
          <w:rtl/>
          <w:lang w:bidi="ar-DZ"/>
        </w:rPr>
        <w:t xml:space="preserve">زيادة </w:t>
      </w:r>
      <w:r w:rsidR="003964D8" w:rsidRPr="00975C9C">
        <w:rPr>
          <w:rFonts w:cs="Simplified Arabic" w:hint="cs"/>
          <w:sz w:val="28"/>
          <w:szCs w:val="28"/>
          <w:rtl/>
          <w:lang w:bidi="ar-DZ"/>
        </w:rPr>
        <w:t>عدد</w:t>
      </w:r>
      <w:r w:rsidR="00D64C39" w:rsidRPr="00975C9C">
        <w:rPr>
          <w:rFonts w:cs="Simplified Arabic" w:hint="cs"/>
          <w:sz w:val="28"/>
          <w:szCs w:val="28"/>
          <w:rtl/>
          <w:lang w:bidi="ar-DZ"/>
        </w:rPr>
        <w:t>هم</w:t>
      </w:r>
      <w:r w:rsidR="003964D8" w:rsidRPr="00975C9C">
        <w:rPr>
          <w:rFonts w:cs="Simplified Arabic" w:hint="cs"/>
          <w:sz w:val="28"/>
          <w:szCs w:val="28"/>
          <w:rtl/>
          <w:lang w:bidi="ar-DZ"/>
        </w:rPr>
        <w:t>معتوفير</w:t>
      </w:r>
      <w:r w:rsidR="00F20927">
        <w:rPr>
          <w:rFonts w:cs="Simplified Arabic" w:hint="cs"/>
          <w:sz w:val="28"/>
          <w:szCs w:val="28"/>
          <w:rtl/>
          <w:lang w:bidi="ar-DZ"/>
        </w:rPr>
        <w:t xml:space="preserve"> مراكز</w:t>
      </w:r>
      <w:r w:rsidR="00B205FF" w:rsidRPr="00975C9C">
        <w:rPr>
          <w:rFonts w:cs="Simplified Arabic" w:hint="cs"/>
          <w:sz w:val="28"/>
          <w:szCs w:val="28"/>
          <w:rtl/>
          <w:lang w:bidi="ar-DZ"/>
        </w:rPr>
        <w:t>استقبال</w:t>
      </w:r>
      <w:r w:rsidR="00F20927">
        <w:rPr>
          <w:rFonts w:cs="Simplified Arabic" w:hint="cs"/>
          <w:sz w:val="28"/>
          <w:szCs w:val="28"/>
          <w:rtl/>
          <w:lang w:bidi="ar-DZ"/>
        </w:rPr>
        <w:t>و</w:t>
      </w:r>
      <w:r w:rsidR="0069608C" w:rsidRPr="00975C9C">
        <w:rPr>
          <w:rFonts w:cs="Simplified Arabic" w:hint="cs"/>
          <w:sz w:val="28"/>
          <w:szCs w:val="28"/>
          <w:rtl/>
          <w:lang w:bidi="ar-DZ"/>
        </w:rPr>
        <w:t xml:space="preserve">عبور </w:t>
      </w:r>
      <w:r w:rsidR="0069608C">
        <w:rPr>
          <w:rFonts w:cs="Simplified Arabic" w:hint="cs"/>
          <w:sz w:val="28"/>
          <w:szCs w:val="28"/>
          <w:rtl/>
          <w:lang w:bidi="ar-DZ"/>
        </w:rPr>
        <w:t>ت</w:t>
      </w:r>
      <w:r w:rsidR="00B205FF" w:rsidRPr="00975C9C">
        <w:rPr>
          <w:rFonts w:cs="Simplified Arabic" w:hint="cs"/>
          <w:sz w:val="28"/>
          <w:szCs w:val="28"/>
          <w:rtl/>
          <w:lang w:bidi="ar-DZ"/>
        </w:rPr>
        <w:t>راعي</w:t>
      </w:r>
      <w:r w:rsidR="00F20927">
        <w:rPr>
          <w:rFonts w:cs="Simplified Arabic" w:hint="cs"/>
          <w:sz w:val="28"/>
          <w:szCs w:val="28"/>
          <w:rtl/>
          <w:lang w:bidi="ar-DZ"/>
        </w:rPr>
        <w:t xml:space="preserve"> توفير</w:t>
      </w:r>
      <w:r w:rsidR="00B205FF" w:rsidRPr="00975C9C">
        <w:rPr>
          <w:rFonts w:cs="Simplified Arabic" w:hint="cs"/>
          <w:sz w:val="28"/>
          <w:szCs w:val="28"/>
          <w:rtl/>
          <w:lang w:bidi="ar-DZ"/>
        </w:rPr>
        <w:t xml:space="preserve"> ال</w:t>
      </w:r>
      <w:r w:rsidR="003964D8" w:rsidRPr="00975C9C">
        <w:rPr>
          <w:rFonts w:cs="Simplified Arabic" w:hint="cs"/>
          <w:sz w:val="28"/>
          <w:szCs w:val="28"/>
          <w:rtl/>
          <w:lang w:bidi="ar-DZ"/>
        </w:rPr>
        <w:t>حماية</w:t>
      </w:r>
      <w:r w:rsidR="003964D8" w:rsidRPr="00975C9C">
        <w:rPr>
          <w:rFonts w:cs="Simplified Arabic"/>
          <w:sz w:val="28"/>
          <w:szCs w:val="28"/>
          <w:rtl/>
          <w:lang w:bidi="ar-DZ"/>
        </w:rPr>
        <w:t>.</w:t>
      </w:r>
      <w:r w:rsidR="003964D8" w:rsidRPr="003964D8">
        <w:rPr>
          <w:rFonts w:cs="Simplified Arabic" w:hint="cs"/>
          <w:sz w:val="28"/>
          <w:szCs w:val="28"/>
          <w:rtl/>
          <w:lang w:bidi="ar-DZ"/>
        </w:rPr>
        <w:t>وينبغيأنتأخذالمساعدةفيالاعتبارأيضا</w:t>
      </w:r>
      <w:r w:rsidR="007C07BB">
        <w:rPr>
          <w:rFonts w:cs="Simplified Arabic" w:hint="cs"/>
          <w:sz w:val="28"/>
          <w:szCs w:val="28"/>
          <w:rtl/>
          <w:lang w:bidi="ar-DZ"/>
        </w:rPr>
        <w:t>احتياجاتهم</w:t>
      </w:r>
      <w:r w:rsidR="003964D8" w:rsidRPr="003964D8">
        <w:rPr>
          <w:rFonts w:cs="Simplified Arabic" w:hint="cs"/>
          <w:sz w:val="28"/>
          <w:szCs w:val="28"/>
          <w:rtl/>
          <w:lang w:bidi="ar-DZ"/>
        </w:rPr>
        <w:t>الخاصة</w:t>
      </w:r>
      <w:r w:rsidR="00F0128B">
        <w:rPr>
          <w:rFonts w:cs="Simplified Arabic" w:hint="cs"/>
          <w:sz w:val="28"/>
          <w:szCs w:val="28"/>
          <w:rtl/>
          <w:lang w:bidi="ar-DZ"/>
        </w:rPr>
        <w:t>الجنسانية و</w:t>
      </w:r>
      <w:r w:rsidR="003964D8" w:rsidRPr="003964D8">
        <w:rPr>
          <w:rFonts w:cs="Simplified Arabic" w:hint="cs"/>
          <w:sz w:val="28"/>
          <w:szCs w:val="28"/>
          <w:rtl/>
          <w:lang w:bidi="ar-DZ"/>
        </w:rPr>
        <w:t>المتعلقة</w:t>
      </w:r>
      <w:r w:rsidR="00487AE2">
        <w:rPr>
          <w:rFonts w:cs="Simplified Arabic" w:hint="cs"/>
          <w:sz w:val="28"/>
          <w:szCs w:val="28"/>
          <w:rtl/>
          <w:lang w:bidi="ar-DZ"/>
        </w:rPr>
        <w:t>بالسنّ</w:t>
      </w:r>
      <w:r w:rsidR="003964D8" w:rsidRPr="003964D8">
        <w:rPr>
          <w:rFonts w:cs="Simplified Arabic" w:hint="cs"/>
          <w:sz w:val="28"/>
          <w:szCs w:val="28"/>
          <w:rtl/>
          <w:lang w:bidi="ar-DZ"/>
        </w:rPr>
        <w:t>منحيثتوفيرالرعايةالصحية</w:t>
      </w:r>
      <w:r w:rsidR="009B57A5">
        <w:rPr>
          <w:rFonts w:cs="Simplified Arabic" w:hint="cs"/>
          <w:sz w:val="28"/>
          <w:szCs w:val="28"/>
          <w:rtl/>
          <w:lang w:bidi="ar-DZ"/>
        </w:rPr>
        <w:t>المناسبة</w:t>
      </w:r>
      <w:r w:rsidR="003964D8" w:rsidRPr="003964D8">
        <w:rPr>
          <w:rFonts w:cs="Simplified Arabic" w:hint="cs"/>
          <w:sz w:val="28"/>
          <w:szCs w:val="28"/>
          <w:rtl/>
          <w:lang w:bidi="ar-DZ"/>
        </w:rPr>
        <w:t>والتعليموالمأوىوالحمايةمنانتهاكاتحقوقالإنسان</w:t>
      </w:r>
      <w:r w:rsidR="003964D8" w:rsidRPr="003964D8">
        <w:rPr>
          <w:rFonts w:cs="Simplified Arabic"/>
          <w:sz w:val="28"/>
          <w:szCs w:val="28"/>
          <w:rtl/>
          <w:lang w:bidi="ar-DZ"/>
        </w:rPr>
        <w:t>.</w:t>
      </w:r>
    </w:p>
    <w:p w:rsidR="003C0B72" w:rsidRDefault="003C0B72" w:rsidP="003C0B72">
      <w:pPr>
        <w:pStyle w:val="ListParagraph"/>
        <w:bidi/>
        <w:spacing w:after="0" w:line="240" w:lineRule="auto"/>
        <w:ind w:left="360"/>
        <w:jc w:val="both"/>
        <w:rPr>
          <w:rFonts w:cs="Simplified Arabic"/>
          <w:sz w:val="28"/>
          <w:szCs w:val="28"/>
          <w:lang w:bidi="ar-DZ"/>
        </w:rPr>
      </w:pPr>
    </w:p>
    <w:p w:rsidR="003C0B72" w:rsidRPr="003C0B72" w:rsidRDefault="003C0B72" w:rsidP="003C0B72">
      <w:pPr>
        <w:pStyle w:val="ListParagraph"/>
        <w:numPr>
          <w:ilvl w:val="0"/>
          <w:numId w:val="2"/>
        </w:numPr>
        <w:bidi/>
        <w:spacing w:after="0" w:line="240" w:lineRule="auto"/>
        <w:ind w:left="360"/>
        <w:jc w:val="both"/>
        <w:rPr>
          <w:rFonts w:cs="Simplified Arabic"/>
          <w:sz w:val="28"/>
          <w:szCs w:val="28"/>
          <w:lang w:bidi="ar-DZ"/>
        </w:rPr>
      </w:pPr>
      <w:r w:rsidRPr="003C0B72">
        <w:rPr>
          <w:rFonts w:ascii="Simplified Arabic" w:hAnsi="Simplified Arabic" w:cs="Simplified Arabic"/>
          <w:color w:val="212121"/>
          <w:sz w:val="28"/>
          <w:szCs w:val="28"/>
          <w:rtl/>
        </w:rPr>
        <w:t>إنشاء آلية لمعالجة مسألة حماية حقوق المهاجرين العابرين ولا سيما في البلدان التي تمر بأزمات أو نزاعات.</w:t>
      </w:r>
    </w:p>
    <w:p w:rsidR="003C0B72" w:rsidRPr="003C0B72" w:rsidRDefault="003C0B72" w:rsidP="003C0B72">
      <w:pPr>
        <w:pStyle w:val="ListParagraph"/>
        <w:rPr>
          <w:rFonts w:ascii="Simplified Arabic" w:hAnsi="Simplified Arabic" w:cs="Simplified Arabic"/>
          <w:color w:val="212121"/>
          <w:sz w:val="28"/>
          <w:szCs w:val="28"/>
          <w:rtl/>
        </w:rPr>
      </w:pPr>
    </w:p>
    <w:p w:rsidR="003C0B72" w:rsidRPr="003C0B72" w:rsidRDefault="003C0B72" w:rsidP="003C0B72">
      <w:pPr>
        <w:pStyle w:val="ListParagraph"/>
        <w:numPr>
          <w:ilvl w:val="0"/>
          <w:numId w:val="2"/>
        </w:numPr>
        <w:bidi/>
        <w:spacing w:after="0" w:line="240" w:lineRule="auto"/>
        <w:ind w:left="360"/>
        <w:jc w:val="both"/>
        <w:rPr>
          <w:rFonts w:cs="Simplified Arabic"/>
          <w:sz w:val="28"/>
          <w:szCs w:val="28"/>
          <w:lang w:bidi="ar-DZ"/>
        </w:rPr>
      </w:pPr>
      <w:r w:rsidRPr="003C0B7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إنشاء آلية لمعالجة السرد الإعلامي السلبي الذي ينحاز ضد المهاجرين ويؤدي إلى 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</w:rPr>
        <w:t>ال</w:t>
      </w:r>
      <w:r w:rsidRPr="003C0B7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معاملة 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</w:rPr>
        <w:t>ال</w:t>
      </w:r>
      <w:r w:rsidRPr="003C0B72">
        <w:rPr>
          <w:rFonts w:ascii="Simplified Arabic" w:hAnsi="Simplified Arabic" w:cs="Simplified Arabic"/>
          <w:color w:val="212121"/>
          <w:sz w:val="28"/>
          <w:szCs w:val="28"/>
          <w:rtl/>
        </w:rPr>
        <w:t>سلبية وتجريم المهاجرين.</w:t>
      </w:r>
    </w:p>
    <w:p w:rsidR="005F1024" w:rsidRPr="003C0B72" w:rsidRDefault="005F1024" w:rsidP="00D743FB">
      <w:pPr>
        <w:bidi/>
        <w:spacing w:after="0" w:line="240" w:lineRule="auto"/>
        <w:jc w:val="both"/>
        <w:rPr>
          <w:rFonts w:cs="Simplified Arabic"/>
          <w:sz w:val="28"/>
          <w:szCs w:val="28"/>
          <w:lang w:bidi="ar-DZ"/>
        </w:rPr>
      </w:pPr>
    </w:p>
    <w:p w:rsidR="005F1024" w:rsidRDefault="008A1271" w:rsidP="00D743FB">
      <w:pPr>
        <w:pStyle w:val="ListParagraph"/>
        <w:numPr>
          <w:ilvl w:val="0"/>
          <w:numId w:val="2"/>
        </w:numPr>
        <w:bidi/>
        <w:spacing w:after="100" w:afterAutospacing="1" w:line="240" w:lineRule="auto"/>
        <w:ind w:left="360"/>
        <w:contextualSpacing w:val="0"/>
        <w:jc w:val="both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ضمان ال</w:t>
      </w:r>
      <w:r w:rsidR="0094524F">
        <w:rPr>
          <w:rFonts w:cs="Simplified Arabic" w:hint="cs"/>
          <w:sz w:val="28"/>
          <w:szCs w:val="28"/>
          <w:rtl/>
          <w:lang w:bidi="ar-DZ"/>
        </w:rPr>
        <w:t>إدماج الاجتماعي و</w:t>
      </w:r>
      <w:r w:rsidR="0010137A">
        <w:rPr>
          <w:rFonts w:cs="Simplified Arabic" w:hint="cs"/>
          <w:sz w:val="28"/>
          <w:szCs w:val="28"/>
          <w:rtl/>
          <w:lang w:bidi="ar-DZ"/>
        </w:rPr>
        <w:t>التماسك الاجتماعي و</w:t>
      </w:r>
      <w:r w:rsidR="00A1640E">
        <w:rPr>
          <w:rFonts w:cs="Simplified Arabic" w:hint="cs"/>
          <w:sz w:val="28"/>
          <w:szCs w:val="28"/>
          <w:rtl/>
          <w:lang w:bidi="ar-DZ"/>
        </w:rPr>
        <w:t xml:space="preserve">القضاء على جميع أشكال التمييز </w:t>
      </w:r>
      <w:r w:rsidR="00053687">
        <w:rPr>
          <w:rFonts w:cs="Simplified Arabic" w:hint="cs"/>
          <w:sz w:val="28"/>
          <w:szCs w:val="28"/>
          <w:rtl/>
          <w:lang w:bidi="ar-DZ"/>
        </w:rPr>
        <w:t xml:space="preserve">بما فيها </w:t>
      </w:r>
      <w:r w:rsidR="00CE1475">
        <w:rPr>
          <w:rFonts w:cs="Simplified Arabic" w:hint="cs"/>
          <w:sz w:val="28"/>
          <w:szCs w:val="28"/>
          <w:rtl/>
          <w:lang w:bidi="ar-DZ"/>
        </w:rPr>
        <w:t>العنصرية و</w:t>
      </w:r>
      <w:r w:rsidR="00AB2F7E">
        <w:rPr>
          <w:rFonts w:cs="Simplified Arabic" w:hint="cs"/>
          <w:sz w:val="28"/>
          <w:szCs w:val="28"/>
          <w:rtl/>
          <w:lang w:bidi="ar-DZ"/>
        </w:rPr>
        <w:t>كره الأجانب</w:t>
      </w:r>
      <w:r w:rsidR="009D08AF">
        <w:rPr>
          <w:rFonts w:cs="Simplified Arabic" w:hint="cs"/>
          <w:sz w:val="28"/>
          <w:szCs w:val="28"/>
          <w:rtl/>
          <w:lang w:bidi="ar-DZ"/>
        </w:rPr>
        <w:t>،</w:t>
      </w:r>
      <w:r w:rsidR="00AB2F7E">
        <w:rPr>
          <w:rFonts w:cs="Simplified Arabic" w:hint="cs"/>
          <w:sz w:val="28"/>
          <w:szCs w:val="28"/>
          <w:rtl/>
          <w:lang w:bidi="ar-DZ"/>
        </w:rPr>
        <w:t xml:space="preserve"> عن طريق الاستراتيجيات التالية:</w:t>
      </w:r>
    </w:p>
    <w:p w:rsidR="00100CFF" w:rsidRDefault="00100CFF" w:rsidP="00D743FB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cs="Simplified Arabic"/>
          <w:sz w:val="28"/>
          <w:szCs w:val="28"/>
          <w:lang w:bidi="ar-DZ"/>
        </w:rPr>
      </w:pPr>
      <w:r w:rsidRPr="00100CFF">
        <w:rPr>
          <w:rFonts w:cs="Simplified Arabic" w:hint="cs"/>
          <w:sz w:val="28"/>
          <w:szCs w:val="28"/>
          <w:rtl/>
          <w:lang w:bidi="ar-DZ"/>
        </w:rPr>
        <w:t>ضمانألا</w:t>
      </w:r>
      <w:r w:rsidR="00633785">
        <w:rPr>
          <w:rFonts w:cs="Simplified Arabic" w:hint="cs"/>
          <w:sz w:val="28"/>
          <w:szCs w:val="28"/>
          <w:rtl/>
          <w:lang w:bidi="ar-DZ"/>
        </w:rPr>
        <w:t>ّ</w:t>
      </w:r>
      <w:r w:rsidRPr="00100CFF">
        <w:rPr>
          <w:rFonts w:cs="Simplified Arabic" w:hint="cs"/>
          <w:sz w:val="28"/>
          <w:szCs w:val="28"/>
          <w:rtl/>
          <w:lang w:bidi="ar-DZ"/>
        </w:rPr>
        <w:t>تقو</w:t>
      </w:r>
      <w:r w:rsidR="00633785">
        <w:rPr>
          <w:rFonts w:cs="Simplified Arabic" w:hint="cs"/>
          <w:sz w:val="28"/>
          <w:szCs w:val="28"/>
          <w:rtl/>
          <w:lang w:bidi="ar-DZ"/>
        </w:rPr>
        <w:t>ّ</w:t>
      </w:r>
      <w:r w:rsidRPr="00100CFF">
        <w:rPr>
          <w:rFonts w:cs="Simplified Arabic" w:hint="cs"/>
          <w:sz w:val="28"/>
          <w:szCs w:val="28"/>
          <w:rtl/>
          <w:lang w:bidi="ar-DZ"/>
        </w:rPr>
        <w:t>ضجهودمكافحةالهجرةغير</w:t>
      </w:r>
      <w:r w:rsidR="002F0223">
        <w:rPr>
          <w:rFonts w:cs="Simplified Arabic" w:hint="cs"/>
          <w:sz w:val="28"/>
          <w:szCs w:val="28"/>
          <w:rtl/>
          <w:lang w:bidi="ar-DZ"/>
        </w:rPr>
        <w:t>القانونية</w:t>
      </w:r>
      <w:r w:rsidR="004208C3">
        <w:rPr>
          <w:rFonts w:cs="Simplified Arabic" w:hint="cs"/>
          <w:sz w:val="28"/>
          <w:szCs w:val="28"/>
          <w:rtl/>
          <w:lang w:bidi="ar-DZ"/>
        </w:rPr>
        <w:t>الاحترام المطلقل</w:t>
      </w:r>
      <w:r w:rsidRPr="00100CFF">
        <w:rPr>
          <w:rFonts w:cs="Simplified Arabic" w:hint="cs"/>
          <w:sz w:val="28"/>
          <w:szCs w:val="28"/>
          <w:rtl/>
          <w:lang w:bidi="ar-DZ"/>
        </w:rPr>
        <w:t>حقوقالإنسانوالكرامةالإنسانيةو</w:t>
      </w:r>
      <w:r w:rsidR="00627ACF">
        <w:rPr>
          <w:rFonts w:cs="Simplified Arabic" w:hint="cs"/>
          <w:sz w:val="28"/>
          <w:szCs w:val="28"/>
          <w:rtl/>
          <w:lang w:bidi="ar-DZ"/>
        </w:rPr>
        <w:t xml:space="preserve">المساواة في </w:t>
      </w:r>
      <w:r w:rsidRPr="00100CFF">
        <w:rPr>
          <w:rFonts w:cs="Simplified Arabic" w:hint="cs"/>
          <w:sz w:val="28"/>
          <w:szCs w:val="28"/>
          <w:rtl/>
          <w:lang w:bidi="ar-DZ"/>
        </w:rPr>
        <w:t>المعاملةأمامالقانون؛</w:t>
      </w:r>
    </w:p>
    <w:p w:rsidR="00272008" w:rsidRPr="00272008" w:rsidRDefault="00272008" w:rsidP="00D743FB">
      <w:pPr>
        <w:bidi/>
        <w:spacing w:after="0" w:line="240" w:lineRule="auto"/>
        <w:jc w:val="both"/>
        <w:rPr>
          <w:rFonts w:cs="Simplified Arabic"/>
          <w:sz w:val="28"/>
          <w:szCs w:val="28"/>
          <w:lang w:bidi="ar-DZ"/>
        </w:rPr>
      </w:pPr>
    </w:p>
    <w:p w:rsidR="00100CFF" w:rsidRDefault="00100CFF" w:rsidP="00D743FB">
      <w:pPr>
        <w:pStyle w:val="ListParagraph"/>
        <w:numPr>
          <w:ilvl w:val="0"/>
          <w:numId w:val="3"/>
        </w:numPr>
        <w:tabs>
          <w:tab w:val="right" w:pos="630"/>
        </w:tabs>
        <w:bidi/>
        <w:spacing w:after="0" w:line="240" w:lineRule="auto"/>
        <w:jc w:val="both"/>
        <w:rPr>
          <w:rFonts w:cs="Simplified Arabic"/>
          <w:sz w:val="28"/>
          <w:szCs w:val="28"/>
          <w:lang w:bidi="ar-DZ"/>
        </w:rPr>
      </w:pPr>
      <w:r w:rsidRPr="00100CFF">
        <w:rPr>
          <w:rFonts w:cs="Simplified Arabic" w:hint="cs"/>
          <w:sz w:val="28"/>
          <w:szCs w:val="28"/>
          <w:rtl/>
          <w:lang w:bidi="ar-DZ"/>
        </w:rPr>
        <w:t>الالتزامبضمانحصولجميعالمهاجرينعلىخدماتالرعايةالصحيةوالخدماتالاجتماعيةالأخرىبمافيذلكالضمانالاجتماعيوالحصولعلىالخدماتالقانونية،علىنحوملائمومناسبوبأسعارمعقولة؛</w:t>
      </w:r>
    </w:p>
    <w:p w:rsidR="00272008" w:rsidRPr="00272008" w:rsidRDefault="00272008" w:rsidP="00D743FB">
      <w:pPr>
        <w:tabs>
          <w:tab w:val="right" w:pos="630"/>
        </w:tabs>
        <w:bidi/>
        <w:spacing w:after="0" w:line="240" w:lineRule="auto"/>
        <w:jc w:val="both"/>
        <w:rPr>
          <w:rFonts w:cs="Simplified Arabic"/>
          <w:sz w:val="28"/>
          <w:szCs w:val="28"/>
          <w:lang w:bidi="ar-DZ"/>
        </w:rPr>
      </w:pPr>
    </w:p>
    <w:p w:rsidR="00100CFF" w:rsidRDefault="00100CFF" w:rsidP="00D743FB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cs="Simplified Arabic"/>
          <w:sz w:val="28"/>
          <w:szCs w:val="28"/>
          <w:lang w:bidi="ar-DZ"/>
        </w:rPr>
      </w:pPr>
      <w:r w:rsidRPr="00100CFF">
        <w:rPr>
          <w:rFonts w:cs="Simplified Arabic" w:hint="cs"/>
          <w:sz w:val="28"/>
          <w:szCs w:val="28"/>
          <w:rtl/>
          <w:lang w:bidi="ar-DZ"/>
        </w:rPr>
        <w:t>الالتزامباحترامحقوقالإنسانوحمايتها</w:t>
      </w:r>
      <w:r w:rsidR="0058051A">
        <w:rPr>
          <w:rFonts w:cs="Simplified Arabic" w:hint="cs"/>
          <w:sz w:val="28"/>
          <w:szCs w:val="28"/>
          <w:rtl/>
          <w:lang w:bidi="ar-DZ"/>
        </w:rPr>
        <w:t>وممارستها</w:t>
      </w:r>
      <w:r w:rsidRPr="00100CFF">
        <w:rPr>
          <w:rFonts w:cs="Simplified Arabic" w:hint="cs"/>
          <w:sz w:val="28"/>
          <w:szCs w:val="28"/>
          <w:rtl/>
          <w:lang w:bidi="ar-DZ"/>
        </w:rPr>
        <w:t>علىالنحوالمنصوصعليهفيالاتفاقياتالدوليةلحقوقالإنسانوحقوقالعم</w:t>
      </w:r>
      <w:r w:rsidR="00764D43">
        <w:rPr>
          <w:rFonts w:cs="Simplified Arabic" w:hint="cs"/>
          <w:sz w:val="28"/>
          <w:szCs w:val="28"/>
          <w:rtl/>
          <w:lang w:bidi="ar-DZ"/>
        </w:rPr>
        <w:t>ا</w:t>
      </w:r>
      <w:r w:rsidRPr="00100CFF">
        <w:rPr>
          <w:rFonts w:cs="Simplified Arabic" w:hint="cs"/>
          <w:sz w:val="28"/>
          <w:szCs w:val="28"/>
          <w:rtl/>
          <w:lang w:bidi="ar-DZ"/>
        </w:rPr>
        <w:t>ل؛</w:t>
      </w:r>
    </w:p>
    <w:p w:rsidR="00272008" w:rsidRPr="00272008" w:rsidRDefault="00272008" w:rsidP="00D743FB">
      <w:pPr>
        <w:bidi/>
        <w:spacing w:after="0" w:line="240" w:lineRule="auto"/>
        <w:jc w:val="both"/>
        <w:rPr>
          <w:rFonts w:cs="Simplified Arabic"/>
          <w:sz w:val="28"/>
          <w:szCs w:val="28"/>
          <w:lang w:bidi="ar-DZ"/>
        </w:rPr>
      </w:pPr>
    </w:p>
    <w:p w:rsidR="00100CFF" w:rsidRDefault="00100CFF" w:rsidP="00D743FB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cs="Simplified Arabic"/>
          <w:sz w:val="28"/>
          <w:szCs w:val="28"/>
          <w:lang w:bidi="ar-DZ"/>
        </w:rPr>
      </w:pPr>
      <w:r w:rsidRPr="00100CFF">
        <w:rPr>
          <w:rFonts w:cs="Simplified Arabic" w:hint="cs"/>
          <w:sz w:val="28"/>
          <w:szCs w:val="28"/>
          <w:rtl/>
          <w:lang w:bidi="ar-DZ"/>
        </w:rPr>
        <w:t>الالتزامباتخاذإجراءاتللتصديقعلىالاتفاقياتالدوليةلحقوقالإنسانوحقوقالعم</w:t>
      </w:r>
      <w:r w:rsidR="00F076D8">
        <w:rPr>
          <w:rFonts w:cs="Simplified Arabic" w:hint="cs"/>
          <w:sz w:val="28"/>
          <w:szCs w:val="28"/>
          <w:rtl/>
          <w:lang w:bidi="ar-DZ"/>
        </w:rPr>
        <w:t>ا</w:t>
      </w:r>
      <w:r w:rsidRPr="00100CFF">
        <w:rPr>
          <w:rFonts w:cs="Simplified Arabic" w:hint="cs"/>
          <w:sz w:val="28"/>
          <w:szCs w:val="28"/>
          <w:rtl/>
          <w:lang w:bidi="ar-DZ"/>
        </w:rPr>
        <w:t>لوتنفيذها؛</w:t>
      </w:r>
    </w:p>
    <w:p w:rsidR="00272008" w:rsidRPr="00272008" w:rsidRDefault="00272008" w:rsidP="00D743FB">
      <w:pPr>
        <w:bidi/>
        <w:spacing w:after="0" w:line="240" w:lineRule="auto"/>
        <w:jc w:val="both"/>
        <w:rPr>
          <w:rFonts w:cs="Simplified Arabic"/>
          <w:sz w:val="28"/>
          <w:szCs w:val="28"/>
          <w:lang w:bidi="ar-DZ"/>
        </w:rPr>
      </w:pPr>
    </w:p>
    <w:p w:rsidR="00100CFF" w:rsidRDefault="00100CFF" w:rsidP="00D743FB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cs="Simplified Arabic"/>
          <w:sz w:val="28"/>
          <w:szCs w:val="28"/>
          <w:lang w:bidi="ar-DZ"/>
        </w:rPr>
      </w:pPr>
      <w:r w:rsidRPr="00100CFF">
        <w:rPr>
          <w:rFonts w:cs="Simplified Arabic" w:hint="cs"/>
          <w:sz w:val="28"/>
          <w:szCs w:val="28"/>
          <w:rtl/>
          <w:lang w:bidi="ar-DZ"/>
        </w:rPr>
        <w:t>وضعسياسات</w:t>
      </w:r>
      <w:r w:rsidR="00693DCA">
        <w:rPr>
          <w:rFonts w:cs="Simplified Arabic" w:hint="cs"/>
          <w:sz w:val="28"/>
          <w:szCs w:val="28"/>
          <w:rtl/>
          <w:lang w:bidi="ar-DZ"/>
        </w:rPr>
        <w:t>لمعالجةا</w:t>
      </w:r>
      <w:r w:rsidRPr="00100CFF">
        <w:rPr>
          <w:rFonts w:cs="Simplified Arabic" w:hint="cs"/>
          <w:sz w:val="28"/>
          <w:szCs w:val="28"/>
          <w:rtl/>
          <w:lang w:bidi="ar-DZ"/>
        </w:rPr>
        <w:t>لعنصريةوكرهالأجانبفيالدولالأعضاء؛</w:t>
      </w:r>
    </w:p>
    <w:p w:rsidR="00272008" w:rsidRPr="00272008" w:rsidRDefault="00272008" w:rsidP="00D743FB">
      <w:pPr>
        <w:bidi/>
        <w:spacing w:after="0" w:line="240" w:lineRule="auto"/>
        <w:jc w:val="both"/>
        <w:rPr>
          <w:rFonts w:cs="Simplified Arabic"/>
          <w:sz w:val="28"/>
          <w:szCs w:val="28"/>
          <w:lang w:bidi="ar-DZ"/>
        </w:rPr>
      </w:pPr>
    </w:p>
    <w:p w:rsidR="00100CFF" w:rsidRDefault="00100CFF" w:rsidP="00D743FB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cs="Simplified Arabic"/>
          <w:sz w:val="28"/>
          <w:szCs w:val="28"/>
          <w:lang w:bidi="ar-DZ"/>
        </w:rPr>
      </w:pPr>
      <w:r w:rsidRPr="00100CFF">
        <w:rPr>
          <w:rFonts w:cs="Simplified Arabic" w:hint="cs"/>
          <w:sz w:val="28"/>
          <w:szCs w:val="28"/>
          <w:rtl/>
          <w:lang w:bidi="ar-DZ"/>
        </w:rPr>
        <w:t>معاملةجميعالعائدينوالمرح</w:t>
      </w:r>
      <w:r w:rsidR="00E43220">
        <w:rPr>
          <w:rFonts w:cs="Simplified Arabic" w:hint="cs"/>
          <w:sz w:val="28"/>
          <w:szCs w:val="28"/>
          <w:rtl/>
          <w:lang w:bidi="ar-DZ"/>
        </w:rPr>
        <w:t>ّ</w:t>
      </w:r>
      <w:r w:rsidRPr="00100CFF">
        <w:rPr>
          <w:rFonts w:cs="Simplified Arabic" w:hint="cs"/>
          <w:sz w:val="28"/>
          <w:szCs w:val="28"/>
          <w:rtl/>
          <w:lang w:bidi="ar-DZ"/>
        </w:rPr>
        <w:t>لينومساعدتهمبكرامةو</w:t>
      </w:r>
      <w:r w:rsidR="00DF6223">
        <w:rPr>
          <w:rFonts w:cs="Simplified Arabic" w:hint="cs"/>
          <w:sz w:val="28"/>
          <w:szCs w:val="28"/>
          <w:rtl/>
          <w:lang w:bidi="ar-DZ"/>
        </w:rPr>
        <w:t xml:space="preserve">مع </w:t>
      </w:r>
      <w:r w:rsidR="00A87921">
        <w:rPr>
          <w:rFonts w:cs="Simplified Arabic" w:hint="cs"/>
          <w:sz w:val="28"/>
          <w:szCs w:val="28"/>
          <w:rtl/>
          <w:lang w:bidi="ar-DZ"/>
        </w:rPr>
        <w:t>ال</w:t>
      </w:r>
      <w:r w:rsidRPr="00100CFF">
        <w:rPr>
          <w:rFonts w:cs="Simplified Arabic" w:hint="cs"/>
          <w:sz w:val="28"/>
          <w:szCs w:val="28"/>
          <w:rtl/>
          <w:lang w:bidi="ar-DZ"/>
        </w:rPr>
        <w:t>احترام</w:t>
      </w:r>
      <w:r w:rsidR="00A87921">
        <w:rPr>
          <w:rFonts w:cs="Simplified Arabic" w:hint="cs"/>
          <w:sz w:val="28"/>
          <w:szCs w:val="28"/>
          <w:rtl/>
          <w:lang w:bidi="ar-DZ"/>
        </w:rPr>
        <w:t>التام ل</w:t>
      </w:r>
      <w:r w:rsidR="00A87921" w:rsidRPr="00100CFF">
        <w:rPr>
          <w:rFonts w:cs="Simplified Arabic" w:hint="cs"/>
          <w:sz w:val="28"/>
          <w:szCs w:val="28"/>
          <w:rtl/>
          <w:lang w:bidi="ar-DZ"/>
        </w:rPr>
        <w:t>حقوقهم</w:t>
      </w:r>
      <w:r w:rsidRPr="00100CFF">
        <w:rPr>
          <w:rFonts w:cs="Simplified Arabic" w:hint="cs"/>
          <w:sz w:val="28"/>
          <w:szCs w:val="28"/>
          <w:rtl/>
          <w:lang w:bidi="ar-DZ"/>
        </w:rPr>
        <w:t>؛</w:t>
      </w:r>
    </w:p>
    <w:p w:rsidR="00272008" w:rsidRPr="00272008" w:rsidRDefault="00272008" w:rsidP="00D743FB">
      <w:pPr>
        <w:bidi/>
        <w:spacing w:after="0" w:line="240" w:lineRule="auto"/>
        <w:jc w:val="both"/>
        <w:rPr>
          <w:rFonts w:cs="Simplified Arabic"/>
          <w:sz w:val="28"/>
          <w:szCs w:val="28"/>
          <w:lang w:bidi="ar-DZ"/>
        </w:rPr>
      </w:pPr>
    </w:p>
    <w:p w:rsidR="00100CFF" w:rsidRDefault="00100CFF" w:rsidP="00D743FB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cs="Simplified Arabic"/>
          <w:sz w:val="28"/>
          <w:szCs w:val="28"/>
          <w:lang w:bidi="ar-DZ"/>
        </w:rPr>
      </w:pPr>
      <w:r w:rsidRPr="00100CFF">
        <w:rPr>
          <w:rFonts w:cs="Simplified Arabic" w:hint="cs"/>
          <w:sz w:val="28"/>
          <w:szCs w:val="28"/>
          <w:rtl/>
          <w:lang w:bidi="ar-DZ"/>
        </w:rPr>
        <w:t>تعزيزالاتفاقاتالثنائيةوالمتعددةالأطرافداخلالقارةلضمانحمايةالعمالالمهاجرين؛</w:t>
      </w:r>
    </w:p>
    <w:p w:rsidR="00272008" w:rsidRPr="00272008" w:rsidRDefault="00272008" w:rsidP="00D743FB">
      <w:pPr>
        <w:bidi/>
        <w:spacing w:after="0" w:line="240" w:lineRule="auto"/>
        <w:jc w:val="both"/>
        <w:rPr>
          <w:rFonts w:cs="Simplified Arabic"/>
          <w:sz w:val="28"/>
          <w:szCs w:val="28"/>
          <w:lang w:bidi="ar-DZ"/>
        </w:rPr>
      </w:pPr>
    </w:p>
    <w:p w:rsidR="00100CFF" w:rsidRDefault="00100CFF" w:rsidP="00D743FB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cs="Simplified Arabic"/>
          <w:sz w:val="28"/>
          <w:szCs w:val="28"/>
          <w:lang w:bidi="ar-DZ"/>
        </w:rPr>
      </w:pPr>
      <w:r w:rsidRPr="00100CFF">
        <w:rPr>
          <w:rFonts w:cs="Simplified Arabic" w:hint="cs"/>
          <w:sz w:val="28"/>
          <w:szCs w:val="28"/>
          <w:rtl/>
          <w:lang w:bidi="ar-DZ"/>
        </w:rPr>
        <w:t>وضعسياساتمحددةتستهدفحمايةالفئاتالضعيفةفيبلدانالعبورو</w:t>
      </w:r>
      <w:r w:rsidR="00DF6223">
        <w:rPr>
          <w:rFonts w:cs="Simplified Arabic" w:hint="cs"/>
          <w:sz w:val="28"/>
          <w:szCs w:val="28"/>
          <w:rtl/>
          <w:lang w:bidi="ar-DZ"/>
        </w:rPr>
        <w:t>ال</w:t>
      </w:r>
      <w:r w:rsidRPr="00100CFF">
        <w:rPr>
          <w:rFonts w:cs="Simplified Arabic" w:hint="cs"/>
          <w:sz w:val="28"/>
          <w:szCs w:val="28"/>
          <w:rtl/>
          <w:lang w:bidi="ar-DZ"/>
        </w:rPr>
        <w:t>بلدانالمقص</w:t>
      </w:r>
      <w:r w:rsidR="00DF6223">
        <w:rPr>
          <w:rFonts w:cs="Simplified Arabic" w:hint="cs"/>
          <w:sz w:val="28"/>
          <w:szCs w:val="28"/>
          <w:rtl/>
          <w:lang w:bidi="ar-DZ"/>
        </w:rPr>
        <w:t>و</w:t>
      </w:r>
      <w:r w:rsidRPr="00100CFF">
        <w:rPr>
          <w:rFonts w:cs="Simplified Arabic" w:hint="cs"/>
          <w:sz w:val="28"/>
          <w:szCs w:val="28"/>
          <w:rtl/>
          <w:lang w:bidi="ar-DZ"/>
        </w:rPr>
        <w:t>د</w:t>
      </w:r>
      <w:r w:rsidR="00DF6223">
        <w:rPr>
          <w:rFonts w:cs="Simplified Arabic" w:hint="cs"/>
          <w:sz w:val="28"/>
          <w:szCs w:val="28"/>
          <w:rtl/>
          <w:lang w:bidi="ar-DZ"/>
        </w:rPr>
        <w:t>ة</w:t>
      </w:r>
      <w:r w:rsidRPr="00100CFF">
        <w:rPr>
          <w:rFonts w:cs="Simplified Arabic" w:hint="cs"/>
          <w:sz w:val="28"/>
          <w:szCs w:val="28"/>
          <w:rtl/>
          <w:lang w:bidi="ar-DZ"/>
        </w:rPr>
        <w:t>وضمانتنفيذها؛</w:t>
      </w:r>
    </w:p>
    <w:p w:rsidR="00272008" w:rsidRPr="00272008" w:rsidRDefault="00272008" w:rsidP="00D743FB">
      <w:pPr>
        <w:bidi/>
        <w:spacing w:after="0" w:line="240" w:lineRule="auto"/>
        <w:jc w:val="both"/>
        <w:rPr>
          <w:rFonts w:cs="Simplified Arabic"/>
          <w:sz w:val="28"/>
          <w:szCs w:val="28"/>
          <w:lang w:bidi="ar-DZ"/>
        </w:rPr>
      </w:pPr>
    </w:p>
    <w:p w:rsidR="00100CFF" w:rsidRDefault="00100CFF" w:rsidP="00D743FB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cs="Simplified Arabic"/>
          <w:sz w:val="28"/>
          <w:szCs w:val="28"/>
          <w:lang w:bidi="ar-DZ"/>
        </w:rPr>
      </w:pPr>
      <w:r w:rsidRPr="00100CFF">
        <w:rPr>
          <w:rFonts w:cs="Simplified Arabic" w:hint="cs"/>
          <w:sz w:val="28"/>
          <w:szCs w:val="28"/>
          <w:rtl/>
          <w:lang w:bidi="ar-DZ"/>
        </w:rPr>
        <w:lastRenderedPageBreak/>
        <w:t>ضمانإدراجالمهاجرينفينظمتحديدالهويةوالتوثيقالداخليةفيالبلدانالمضيفةمنأجلزيادةالاعترافبهموتوفيرالخدماتالأساسيةلهم</w:t>
      </w:r>
      <w:r w:rsidR="00C46A40">
        <w:rPr>
          <w:rFonts w:cs="Simplified Arabic" w:hint="cs"/>
          <w:sz w:val="28"/>
          <w:szCs w:val="28"/>
          <w:rtl/>
          <w:lang w:bidi="ar-DZ"/>
        </w:rPr>
        <w:t>؛</w:t>
      </w:r>
    </w:p>
    <w:p w:rsidR="00272008" w:rsidRPr="00272008" w:rsidRDefault="00272008" w:rsidP="00D743FB">
      <w:pPr>
        <w:bidi/>
        <w:spacing w:after="0" w:line="240" w:lineRule="auto"/>
        <w:jc w:val="both"/>
        <w:rPr>
          <w:rFonts w:cs="Simplified Arabic"/>
          <w:sz w:val="28"/>
          <w:szCs w:val="28"/>
          <w:lang w:bidi="ar-DZ"/>
        </w:rPr>
      </w:pPr>
    </w:p>
    <w:p w:rsidR="00AB2F7E" w:rsidRDefault="00100CFF" w:rsidP="00A56F12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cs="Simplified Arabic"/>
          <w:sz w:val="28"/>
          <w:szCs w:val="28"/>
          <w:lang w:bidi="ar-DZ"/>
        </w:rPr>
      </w:pPr>
      <w:r w:rsidRPr="00100CFF">
        <w:rPr>
          <w:rFonts w:cs="Simplified Arabic" w:hint="cs"/>
          <w:sz w:val="28"/>
          <w:szCs w:val="28"/>
          <w:rtl/>
          <w:lang w:bidi="ar-DZ"/>
        </w:rPr>
        <w:t>بناءقدراتالمسؤولينالقضائيينوموظ</w:t>
      </w:r>
      <w:r w:rsidR="00A76570">
        <w:rPr>
          <w:rFonts w:cs="Simplified Arabic" w:hint="cs"/>
          <w:sz w:val="28"/>
          <w:szCs w:val="28"/>
          <w:rtl/>
          <w:lang w:bidi="ar-DZ"/>
        </w:rPr>
        <w:t>ّ</w:t>
      </w:r>
      <w:r w:rsidRPr="00100CFF">
        <w:rPr>
          <w:rFonts w:cs="Simplified Arabic" w:hint="cs"/>
          <w:sz w:val="28"/>
          <w:szCs w:val="28"/>
          <w:rtl/>
          <w:lang w:bidi="ar-DZ"/>
        </w:rPr>
        <w:t>فيإنفاذالقانون،</w:t>
      </w:r>
      <w:r w:rsidR="008D2AB2">
        <w:rPr>
          <w:rFonts w:cs="Simplified Arabic" w:hint="cs"/>
          <w:sz w:val="28"/>
          <w:szCs w:val="28"/>
          <w:rtl/>
          <w:lang w:bidi="ar-DZ"/>
        </w:rPr>
        <w:t xml:space="preserve"> بما في ذلك</w:t>
      </w:r>
      <w:r w:rsidRPr="00100CFF">
        <w:rPr>
          <w:rFonts w:cs="Simplified Arabic" w:hint="cs"/>
          <w:sz w:val="28"/>
          <w:szCs w:val="28"/>
          <w:rtl/>
          <w:lang w:bidi="ar-DZ"/>
        </w:rPr>
        <w:t>وضعبرامجتدريبية</w:t>
      </w:r>
      <w:r w:rsidR="008E2BBF">
        <w:rPr>
          <w:rFonts w:cs="Simplified Arabic" w:hint="cs"/>
          <w:sz w:val="28"/>
          <w:szCs w:val="28"/>
          <w:rtl/>
          <w:lang w:bidi="ar-DZ"/>
        </w:rPr>
        <w:t>حول</w:t>
      </w:r>
      <w:r w:rsidRPr="00100CFF">
        <w:rPr>
          <w:rFonts w:cs="Simplified Arabic" w:hint="cs"/>
          <w:sz w:val="28"/>
          <w:szCs w:val="28"/>
          <w:rtl/>
          <w:lang w:bidi="ar-DZ"/>
        </w:rPr>
        <w:t>حقوقالإنسانوحمايةالمهاجرين</w:t>
      </w:r>
      <w:r w:rsidR="00834E55">
        <w:rPr>
          <w:rFonts w:cs="Simplified Arabic" w:hint="cs"/>
          <w:sz w:val="28"/>
          <w:szCs w:val="28"/>
          <w:rtl/>
          <w:lang w:bidi="ar-DZ"/>
        </w:rPr>
        <w:t>،</w:t>
      </w:r>
      <w:r w:rsidRPr="00100CFF">
        <w:rPr>
          <w:rFonts w:cs="Simplified Arabic" w:hint="cs"/>
          <w:sz w:val="28"/>
          <w:szCs w:val="28"/>
          <w:rtl/>
          <w:lang w:bidi="ar-DZ"/>
        </w:rPr>
        <w:t>لتحديدضحاياالاتجارووضعنظم</w:t>
      </w:r>
      <w:r w:rsidR="008D2AB2">
        <w:rPr>
          <w:rFonts w:cs="Simplified Arabic" w:hint="cs"/>
          <w:sz w:val="28"/>
          <w:szCs w:val="28"/>
          <w:rtl/>
          <w:lang w:bidi="ar-DZ"/>
        </w:rPr>
        <w:t>ل</w:t>
      </w:r>
      <w:r w:rsidRPr="00100CFF">
        <w:rPr>
          <w:rFonts w:cs="Simplified Arabic" w:hint="cs"/>
          <w:sz w:val="28"/>
          <w:szCs w:val="28"/>
          <w:rtl/>
          <w:lang w:bidi="ar-DZ"/>
        </w:rPr>
        <w:t>لإحالة</w:t>
      </w:r>
      <w:r w:rsidRPr="00100CFF">
        <w:rPr>
          <w:rFonts w:cs="Simplified Arabic"/>
          <w:sz w:val="28"/>
          <w:szCs w:val="28"/>
          <w:rtl/>
          <w:lang w:bidi="ar-DZ"/>
        </w:rPr>
        <w:t>.</w:t>
      </w:r>
    </w:p>
    <w:p w:rsidR="00406DE9" w:rsidRPr="00F57111" w:rsidRDefault="00406DE9" w:rsidP="00D35008">
      <w:pPr>
        <w:bidi/>
        <w:spacing w:after="0" w:line="240" w:lineRule="auto"/>
        <w:rPr>
          <w:rFonts w:cs="Simplified Arabic"/>
          <w:sz w:val="28"/>
          <w:szCs w:val="28"/>
          <w:rtl/>
          <w:lang w:bidi="ar-DZ"/>
        </w:rPr>
      </w:pPr>
    </w:p>
    <w:p w:rsidR="00406DE9" w:rsidRPr="00941E24" w:rsidRDefault="007940FC" w:rsidP="00C475FB">
      <w:pPr>
        <w:bidi/>
        <w:spacing w:after="100" w:afterAutospacing="1" w:line="240" w:lineRule="auto"/>
        <w:jc w:val="both"/>
        <w:rPr>
          <w:rFonts w:cs="Simplified Arabic"/>
          <w:b/>
          <w:bCs/>
          <w:color w:val="2F5496" w:themeColor="accent5" w:themeShade="BF"/>
          <w:sz w:val="28"/>
          <w:szCs w:val="28"/>
          <w:rtl/>
          <w:lang w:bidi="ar-DZ"/>
        </w:rPr>
      </w:pPr>
      <w:r w:rsidRPr="00941E24">
        <w:rPr>
          <w:rFonts w:cs="Simplified Arabic" w:hint="cs"/>
          <w:b/>
          <w:bCs/>
          <w:color w:val="2F5496" w:themeColor="accent5" w:themeShade="BF"/>
          <w:sz w:val="28"/>
          <w:szCs w:val="28"/>
          <w:rtl/>
          <w:lang w:bidi="ar-DZ"/>
        </w:rPr>
        <w:t xml:space="preserve">جيم. </w:t>
      </w:r>
      <w:r w:rsidR="004E3E62" w:rsidRPr="00941E24">
        <w:rPr>
          <w:rFonts w:cs="Simplified Arabic" w:hint="cs"/>
          <w:b/>
          <w:bCs/>
          <w:color w:val="2F5496" w:themeColor="accent5" w:themeShade="BF"/>
          <w:sz w:val="28"/>
          <w:szCs w:val="28"/>
          <w:rtl/>
          <w:lang w:bidi="ar-DZ"/>
        </w:rPr>
        <w:t>المجال المواضيعي</w:t>
      </w:r>
      <w:r w:rsidR="00C475FB">
        <w:rPr>
          <w:rFonts w:cs="Simplified Arabic" w:hint="cs"/>
          <w:b/>
          <w:bCs/>
          <w:color w:val="2F5496" w:themeColor="accent5" w:themeShade="BF"/>
          <w:sz w:val="28"/>
          <w:szCs w:val="28"/>
          <w:rtl/>
          <w:lang w:bidi="ar-DZ"/>
        </w:rPr>
        <w:t>3</w:t>
      </w:r>
      <w:r w:rsidR="004E3E62" w:rsidRPr="00941E24">
        <w:rPr>
          <w:rFonts w:cs="Simplified Arabic" w:hint="cs"/>
          <w:b/>
          <w:bCs/>
          <w:color w:val="2F5496" w:themeColor="accent5" w:themeShade="BF"/>
          <w:sz w:val="28"/>
          <w:szCs w:val="28"/>
          <w:rtl/>
          <w:lang w:bidi="ar-DZ"/>
        </w:rPr>
        <w:t xml:space="preserve">: </w:t>
      </w:r>
      <w:r w:rsidR="000D1A0D" w:rsidRPr="00941E24">
        <w:rPr>
          <w:rFonts w:cs="Simplified Arabic" w:hint="cs"/>
          <w:b/>
          <w:bCs/>
          <w:color w:val="2F5496" w:themeColor="accent5" w:themeShade="BF"/>
          <w:sz w:val="28"/>
          <w:szCs w:val="28"/>
          <w:rtl/>
          <w:lang w:bidi="ar-DZ"/>
        </w:rPr>
        <w:t>تهريبالمهاجرينوالاتجاربالأشخاصوأشكالالرق</w:t>
      </w:r>
      <w:r w:rsidR="000608C4" w:rsidRPr="00941E24">
        <w:rPr>
          <w:rFonts w:cs="Simplified Arabic" w:hint="cs"/>
          <w:b/>
          <w:bCs/>
          <w:color w:val="2F5496" w:themeColor="accent5" w:themeShade="BF"/>
          <w:sz w:val="28"/>
          <w:szCs w:val="28"/>
          <w:rtl/>
          <w:lang w:bidi="ar-DZ"/>
        </w:rPr>
        <w:t>ّ</w:t>
      </w:r>
      <w:r w:rsidR="000D1A0D" w:rsidRPr="00941E24">
        <w:rPr>
          <w:rFonts w:cs="Simplified Arabic" w:hint="cs"/>
          <w:b/>
          <w:bCs/>
          <w:color w:val="2F5496" w:themeColor="accent5" w:themeShade="BF"/>
          <w:sz w:val="28"/>
          <w:szCs w:val="28"/>
          <w:rtl/>
          <w:lang w:bidi="ar-DZ"/>
        </w:rPr>
        <w:t>المعاصرة</w:t>
      </w:r>
      <w:r w:rsidR="000608C4" w:rsidRPr="00941E24">
        <w:rPr>
          <w:rFonts w:cs="Simplified Arabic" w:hint="cs"/>
          <w:b/>
          <w:bCs/>
          <w:color w:val="2F5496" w:themeColor="accent5" w:themeShade="BF"/>
          <w:sz w:val="28"/>
          <w:szCs w:val="28"/>
          <w:rtl/>
          <w:lang w:bidi="ar-DZ"/>
        </w:rPr>
        <w:t>.</w:t>
      </w:r>
    </w:p>
    <w:p w:rsidR="000608C4" w:rsidRDefault="00BC0D16" w:rsidP="00991EE9">
      <w:pPr>
        <w:bidi/>
        <w:spacing w:after="100" w:afterAutospacing="1" w:line="240" w:lineRule="auto"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اعترافا</w:t>
      </w:r>
      <w:r w:rsidR="00FD64CA">
        <w:rPr>
          <w:rFonts w:cs="Simplified Arabic" w:hint="cs"/>
          <w:sz w:val="28"/>
          <w:szCs w:val="28"/>
          <w:rtl/>
          <w:lang w:bidi="ar-DZ"/>
        </w:rPr>
        <w:t>بالمخاوف</w:t>
      </w:r>
      <w:r w:rsidR="00037B6E" w:rsidRPr="00037B6E">
        <w:rPr>
          <w:rFonts w:cs="Simplified Arabic" w:hint="cs"/>
          <w:sz w:val="28"/>
          <w:szCs w:val="28"/>
          <w:rtl/>
          <w:lang w:bidi="ar-DZ"/>
        </w:rPr>
        <w:t>الواسعةالنطاقلانتهاكاتحقوقالإنسانالتي</w:t>
      </w:r>
      <w:r w:rsidR="00DC1DD1">
        <w:rPr>
          <w:rFonts w:cs="Simplified Arabic" w:hint="cs"/>
          <w:sz w:val="28"/>
          <w:szCs w:val="28"/>
          <w:rtl/>
          <w:lang w:bidi="ar-DZ"/>
        </w:rPr>
        <w:t>يسببها</w:t>
      </w:r>
      <w:r w:rsidR="00037B6E" w:rsidRPr="00037B6E">
        <w:rPr>
          <w:rFonts w:cs="Simplified Arabic" w:hint="cs"/>
          <w:sz w:val="28"/>
          <w:szCs w:val="28"/>
          <w:rtl/>
          <w:lang w:bidi="ar-DZ"/>
        </w:rPr>
        <w:t>تهريبالبشروالاتجاربهمفيالقارة،فضلاعنضعفالنساءوالأطفال</w:t>
      </w:r>
      <w:r w:rsidR="00BB506F">
        <w:rPr>
          <w:rFonts w:cs="Simplified Arabic" w:hint="cs"/>
          <w:sz w:val="28"/>
          <w:szCs w:val="28"/>
          <w:rtl/>
          <w:lang w:bidi="ar-DZ"/>
        </w:rPr>
        <w:t xml:space="preserve"> بصفة خاصة</w:t>
      </w:r>
      <w:r w:rsidR="00DA4AFC">
        <w:rPr>
          <w:rFonts w:cs="Simplified Arabic" w:hint="cs"/>
          <w:sz w:val="28"/>
          <w:szCs w:val="28"/>
          <w:rtl/>
          <w:lang w:bidi="ar-DZ"/>
        </w:rPr>
        <w:t>أمام ا</w:t>
      </w:r>
      <w:r w:rsidR="00037B6E" w:rsidRPr="00037B6E">
        <w:rPr>
          <w:rFonts w:cs="Simplified Arabic" w:hint="cs"/>
          <w:sz w:val="28"/>
          <w:szCs w:val="28"/>
          <w:rtl/>
          <w:lang w:bidi="ar-DZ"/>
        </w:rPr>
        <w:t>لمت</w:t>
      </w:r>
      <w:r w:rsidR="006630C2">
        <w:rPr>
          <w:rFonts w:cs="Simplified Arabic" w:hint="cs"/>
          <w:sz w:val="28"/>
          <w:szCs w:val="28"/>
          <w:rtl/>
          <w:lang w:bidi="ar-DZ"/>
        </w:rPr>
        <w:t>ا</w:t>
      </w:r>
      <w:r w:rsidR="00037B6E" w:rsidRPr="00037B6E">
        <w:rPr>
          <w:rFonts w:cs="Simplified Arabic" w:hint="cs"/>
          <w:sz w:val="28"/>
          <w:szCs w:val="28"/>
          <w:rtl/>
          <w:lang w:bidi="ar-DZ"/>
        </w:rPr>
        <w:t>جرين</w:t>
      </w:r>
      <w:r w:rsidR="00EA6DD6">
        <w:rPr>
          <w:rFonts w:cs="Simplified Arabic" w:hint="cs"/>
          <w:sz w:val="28"/>
          <w:szCs w:val="28"/>
          <w:rtl/>
          <w:lang w:bidi="ar-DZ"/>
        </w:rPr>
        <w:t>والمهر</w:t>
      </w:r>
      <w:r w:rsidR="00E3268D">
        <w:rPr>
          <w:rFonts w:cs="Simplified Arabic" w:hint="cs"/>
          <w:sz w:val="28"/>
          <w:szCs w:val="28"/>
          <w:rtl/>
          <w:lang w:bidi="ar-DZ"/>
        </w:rPr>
        <w:t>ّ</w:t>
      </w:r>
      <w:r w:rsidR="00EA6DD6">
        <w:rPr>
          <w:rFonts w:cs="Simplified Arabic" w:hint="cs"/>
          <w:sz w:val="28"/>
          <w:szCs w:val="28"/>
          <w:rtl/>
          <w:lang w:bidi="ar-DZ"/>
        </w:rPr>
        <w:t xml:space="preserve">بين، </w:t>
      </w:r>
      <w:r w:rsidR="00C475FB">
        <w:rPr>
          <w:rFonts w:cs="Simplified Arabic" w:hint="cs"/>
          <w:sz w:val="28"/>
          <w:szCs w:val="28"/>
          <w:rtl/>
          <w:lang w:bidi="ar-DZ"/>
        </w:rPr>
        <w:t>ات</w:t>
      </w:r>
      <w:r w:rsidR="00EA6DD6">
        <w:rPr>
          <w:rFonts w:cs="Simplified Arabic" w:hint="cs"/>
          <w:sz w:val="28"/>
          <w:szCs w:val="28"/>
          <w:rtl/>
          <w:lang w:bidi="ar-DZ"/>
        </w:rPr>
        <w:t>فقت الدول الأعضاء على ما يلي:</w:t>
      </w:r>
    </w:p>
    <w:p w:rsidR="00EA6DD6" w:rsidRDefault="008C4F8A" w:rsidP="00991EE9">
      <w:pPr>
        <w:pStyle w:val="ListParagraph"/>
        <w:numPr>
          <w:ilvl w:val="0"/>
          <w:numId w:val="2"/>
        </w:numPr>
        <w:bidi/>
        <w:spacing w:after="0" w:line="240" w:lineRule="auto"/>
        <w:ind w:left="360"/>
        <w:jc w:val="both"/>
        <w:rPr>
          <w:rFonts w:cs="Simplified Arabic"/>
          <w:sz w:val="28"/>
          <w:szCs w:val="28"/>
          <w:lang w:bidi="ar-DZ"/>
        </w:rPr>
      </w:pPr>
      <w:r w:rsidRPr="008C4F8A">
        <w:rPr>
          <w:rFonts w:cs="Simplified Arabic" w:hint="cs"/>
          <w:sz w:val="28"/>
          <w:szCs w:val="28"/>
          <w:rtl/>
          <w:lang w:bidi="ar-DZ"/>
        </w:rPr>
        <w:t>اتخاذخطواتنحووضعسياساتوآلياترصدوطنيةوثنائيةومتعددةالأطراف</w:t>
      </w:r>
      <w:r w:rsidR="00802C92" w:rsidRPr="008C4F8A">
        <w:rPr>
          <w:rFonts w:cs="Simplified Arabic" w:hint="cs"/>
          <w:sz w:val="28"/>
          <w:szCs w:val="28"/>
          <w:rtl/>
          <w:lang w:bidi="ar-DZ"/>
        </w:rPr>
        <w:t>وتنفيذ</w:t>
      </w:r>
      <w:r w:rsidR="00802C92">
        <w:rPr>
          <w:rFonts w:cs="Simplified Arabic" w:hint="cs"/>
          <w:sz w:val="28"/>
          <w:szCs w:val="28"/>
          <w:rtl/>
          <w:lang w:bidi="ar-DZ"/>
        </w:rPr>
        <w:t>ها</w:t>
      </w:r>
      <w:r w:rsidRPr="008C4F8A">
        <w:rPr>
          <w:rFonts w:cs="Simplified Arabic" w:hint="cs"/>
          <w:sz w:val="28"/>
          <w:szCs w:val="28"/>
          <w:rtl/>
          <w:lang w:bidi="ar-DZ"/>
        </w:rPr>
        <w:t>لضمانعملوكالات</w:t>
      </w:r>
      <w:r w:rsidR="009B01A5">
        <w:rPr>
          <w:rFonts w:cs="Simplified Arabic" w:hint="cs"/>
          <w:sz w:val="28"/>
          <w:szCs w:val="28"/>
          <w:rtl/>
          <w:lang w:bidi="ar-DZ"/>
        </w:rPr>
        <w:t>التوظيف</w:t>
      </w:r>
      <w:r w:rsidRPr="008C4F8A">
        <w:rPr>
          <w:rFonts w:cs="Simplified Arabic" w:hint="cs"/>
          <w:sz w:val="28"/>
          <w:szCs w:val="28"/>
          <w:rtl/>
          <w:lang w:bidi="ar-DZ"/>
        </w:rPr>
        <w:t>الخاصةفيإطارالمعاييروالمبادئالتوجيهيةالدوليةبمافيذلكحمايةحقوقالإنسانوحقوقالعم</w:t>
      </w:r>
      <w:r w:rsidR="00B87643">
        <w:rPr>
          <w:rFonts w:cs="Simplified Arabic" w:hint="cs"/>
          <w:sz w:val="28"/>
          <w:szCs w:val="28"/>
          <w:rtl/>
          <w:lang w:bidi="ar-DZ"/>
        </w:rPr>
        <w:t>ا</w:t>
      </w:r>
      <w:r w:rsidRPr="008C4F8A">
        <w:rPr>
          <w:rFonts w:cs="Simplified Arabic" w:hint="cs"/>
          <w:sz w:val="28"/>
          <w:szCs w:val="28"/>
          <w:rtl/>
          <w:lang w:bidi="ar-DZ"/>
        </w:rPr>
        <w:t>ل</w:t>
      </w:r>
      <w:r w:rsidRPr="008C4F8A">
        <w:rPr>
          <w:rFonts w:cs="Simplified Arabic"/>
          <w:sz w:val="28"/>
          <w:szCs w:val="28"/>
          <w:rtl/>
          <w:lang w:bidi="ar-DZ"/>
        </w:rPr>
        <w:t>.</w:t>
      </w:r>
    </w:p>
    <w:p w:rsidR="00E801A6" w:rsidRPr="00E801A6" w:rsidRDefault="00E801A6" w:rsidP="00991EE9">
      <w:pPr>
        <w:bidi/>
        <w:spacing w:after="0" w:line="240" w:lineRule="auto"/>
        <w:jc w:val="both"/>
        <w:rPr>
          <w:rFonts w:cs="Simplified Arabic"/>
          <w:sz w:val="28"/>
          <w:szCs w:val="28"/>
          <w:lang w:bidi="ar-DZ"/>
        </w:rPr>
      </w:pPr>
    </w:p>
    <w:p w:rsidR="00E801A6" w:rsidRDefault="006415C7" w:rsidP="00EB7938">
      <w:pPr>
        <w:pStyle w:val="ListParagraph"/>
        <w:numPr>
          <w:ilvl w:val="0"/>
          <w:numId w:val="2"/>
        </w:numPr>
        <w:bidi/>
        <w:spacing w:after="100" w:afterAutospacing="1" w:line="240" w:lineRule="auto"/>
        <w:ind w:left="360"/>
        <w:contextualSpacing w:val="0"/>
        <w:jc w:val="both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اتخاذ التدابير المناسبة ل</w:t>
      </w:r>
      <w:r w:rsidR="00BD5E05">
        <w:rPr>
          <w:rFonts w:cs="Simplified Arabic" w:hint="cs"/>
          <w:sz w:val="28"/>
          <w:szCs w:val="28"/>
          <w:rtl/>
          <w:lang w:bidi="ar-DZ"/>
        </w:rPr>
        <w:t>دعم حماية الضحايا</w:t>
      </w:r>
      <w:r w:rsidR="007E21E4">
        <w:rPr>
          <w:rFonts w:cs="Simplified Arabic" w:hint="cs"/>
          <w:sz w:val="28"/>
          <w:szCs w:val="28"/>
          <w:rtl/>
          <w:lang w:bidi="ar-DZ"/>
        </w:rPr>
        <w:t xml:space="preserve"> ومساعدتهم من خلال</w:t>
      </w:r>
      <w:r w:rsidR="00DE6822">
        <w:rPr>
          <w:rFonts w:cs="Simplified Arabic" w:hint="cs"/>
          <w:sz w:val="28"/>
          <w:szCs w:val="28"/>
          <w:rtl/>
          <w:lang w:bidi="ar-DZ"/>
        </w:rPr>
        <w:t xml:space="preserve"> اتخاذ</w:t>
      </w:r>
      <w:r w:rsidR="00907AAD">
        <w:rPr>
          <w:rFonts w:cs="Simplified Arabic" w:hint="cs"/>
          <w:sz w:val="28"/>
          <w:szCs w:val="28"/>
          <w:rtl/>
          <w:lang w:bidi="ar-DZ"/>
        </w:rPr>
        <w:t>الإجراءات التالية:</w:t>
      </w:r>
    </w:p>
    <w:p w:rsidR="005243E0" w:rsidRPr="00EB7938" w:rsidRDefault="002654E8" w:rsidP="00EB7938">
      <w:pPr>
        <w:pStyle w:val="ListParagraph"/>
        <w:numPr>
          <w:ilvl w:val="0"/>
          <w:numId w:val="4"/>
        </w:numPr>
        <w:bidi/>
        <w:spacing w:after="100" w:afterAutospacing="1" w:line="240" w:lineRule="auto"/>
        <w:jc w:val="both"/>
        <w:rPr>
          <w:rFonts w:cs="Simplified Arabic"/>
          <w:sz w:val="28"/>
          <w:szCs w:val="28"/>
          <w:lang w:bidi="ar-DZ"/>
        </w:rPr>
      </w:pPr>
      <w:r w:rsidRPr="002654E8">
        <w:rPr>
          <w:rFonts w:cs="Simplified Arabic" w:hint="cs"/>
          <w:sz w:val="28"/>
          <w:szCs w:val="28"/>
          <w:rtl/>
          <w:lang w:bidi="ar-DZ"/>
        </w:rPr>
        <w:t>تحديدضحاياالاتجار</w:t>
      </w:r>
      <w:r w:rsidR="00825FB3">
        <w:rPr>
          <w:rFonts w:cs="Simplified Arabic" w:hint="cs"/>
          <w:sz w:val="28"/>
          <w:szCs w:val="28"/>
          <w:rtl/>
          <w:lang w:bidi="ar-DZ"/>
        </w:rPr>
        <w:t>لتقديم</w:t>
      </w:r>
      <w:r w:rsidRPr="002654E8">
        <w:rPr>
          <w:rFonts w:cs="Simplified Arabic" w:hint="cs"/>
          <w:sz w:val="28"/>
          <w:szCs w:val="28"/>
          <w:rtl/>
          <w:lang w:bidi="ar-DZ"/>
        </w:rPr>
        <w:t>المساعدةوالحمايةالمناسبة</w:t>
      </w:r>
      <w:r w:rsidR="00825FB3">
        <w:rPr>
          <w:rFonts w:cs="Simplified Arabic" w:hint="cs"/>
          <w:sz w:val="28"/>
          <w:szCs w:val="28"/>
          <w:rtl/>
          <w:lang w:bidi="ar-DZ"/>
        </w:rPr>
        <w:t xml:space="preserve"> لهم</w:t>
      </w:r>
      <w:r w:rsidRPr="002654E8">
        <w:rPr>
          <w:rFonts w:cs="Simplified Arabic" w:hint="cs"/>
          <w:sz w:val="28"/>
          <w:szCs w:val="28"/>
          <w:rtl/>
          <w:lang w:bidi="ar-DZ"/>
        </w:rPr>
        <w:t>،مع</w:t>
      </w:r>
      <w:r w:rsidR="000C12C5">
        <w:rPr>
          <w:rFonts w:cs="Simplified Arabic" w:hint="cs"/>
          <w:sz w:val="28"/>
          <w:szCs w:val="28"/>
          <w:rtl/>
          <w:lang w:bidi="ar-DZ"/>
        </w:rPr>
        <w:t>ال</w:t>
      </w:r>
      <w:r w:rsidRPr="002654E8">
        <w:rPr>
          <w:rFonts w:cs="Simplified Arabic" w:hint="cs"/>
          <w:sz w:val="28"/>
          <w:szCs w:val="28"/>
          <w:rtl/>
          <w:lang w:bidi="ar-DZ"/>
        </w:rPr>
        <w:t>مراعاة</w:t>
      </w:r>
      <w:r w:rsidR="000C12C5">
        <w:rPr>
          <w:rFonts w:cs="Simplified Arabic" w:hint="cs"/>
          <w:sz w:val="28"/>
          <w:szCs w:val="28"/>
          <w:rtl/>
          <w:lang w:bidi="ar-DZ"/>
        </w:rPr>
        <w:t xml:space="preserve"> التامةل</w:t>
      </w:r>
      <w:r w:rsidRPr="002654E8">
        <w:rPr>
          <w:rFonts w:cs="Simplified Arabic" w:hint="cs"/>
          <w:sz w:val="28"/>
          <w:szCs w:val="28"/>
          <w:rtl/>
          <w:lang w:bidi="ar-DZ"/>
        </w:rPr>
        <w:t>احتياجاتهمالخاصةومواطنضعفهموحقوقهم</w:t>
      </w:r>
      <w:r w:rsidR="00156A83">
        <w:rPr>
          <w:rFonts w:cs="Simplified Arabic" w:hint="cs"/>
          <w:sz w:val="28"/>
          <w:szCs w:val="28"/>
          <w:rtl/>
          <w:lang w:bidi="ar-DZ"/>
        </w:rPr>
        <w:t>.</w:t>
      </w:r>
    </w:p>
    <w:p w:rsidR="00AF027F" w:rsidRDefault="002654E8" w:rsidP="00194CE6">
      <w:pPr>
        <w:pStyle w:val="ListParagraph"/>
        <w:numPr>
          <w:ilvl w:val="0"/>
          <w:numId w:val="4"/>
        </w:numPr>
        <w:bidi/>
        <w:spacing w:after="0" w:line="240" w:lineRule="auto"/>
        <w:contextualSpacing w:val="0"/>
        <w:jc w:val="both"/>
        <w:rPr>
          <w:rFonts w:cs="Simplified Arabic"/>
          <w:sz w:val="28"/>
          <w:szCs w:val="28"/>
          <w:lang w:bidi="ar-DZ"/>
        </w:rPr>
      </w:pPr>
      <w:r w:rsidRPr="002654E8">
        <w:rPr>
          <w:rFonts w:cs="Simplified Arabic" w:hint="cs"/>
          <w:sz w:val="28"/>
          <w:szCs w:val="28"/>
          <w:rtl/>
          <w:lang w:bidi="ar-DZ"/>
        </w:rPr>
        <w:t>اتخاذالتدابيرالمناسبةلحمايةضحاياالاتجاروتزويدهمبمعلوماتعنحقوقهمالقانونيةوغيرهافيبلدانالعبورو</w:t>
      </w:r>
      <w:r w:rsidR="00194CE6">
        <w:rPr>
          <w:rFonts w:cs="Simplified Arabic" w:hint="cs"/>
          <w:sz w:val="28"/>
          <w:szCs w:val="28"/>
          <w:rtl/>
          <w:lang w:bidi="ar-DZ"/>
        </w:rPr>
        <w:t>ال</w:t>
      </w:r>
      <w:r w:rsidR="002D0AE8" w:rsidRPr="002654E8">
        <w:rPr>
          <w:rFonts w:cs="Simplified Arabic" w:hint="cs"/>
          <w:sz w:val="28"/>
          <w:szCs w:val="28"/>
          <w:rtl/>
          <w:lang w:bidi="ar-DZ"/>
        </w:rPr>
        <w:t>بلدان</w:t>
      </w:r>
      <w:r w:rsidRPr="002654E8">
        <w:rPr>
          <w:rFonts w:cs="Simplified Arabic" w:hint="cs"/>
          <w:sz w:val="28"/>
          <w:szCs w:val="28"/>
          <w:rtl/>
          <w:lang w:bidi="ar-DZ"/>
        </w:rPr>
        <w:t>المقص</w:t>
      </w:r>
      <w:r w:rsidR="00194CE6">
        <w:rPr>
          <w:rFonts w:cs="Simplified Arabic" w:hint="cs"/>
          <w:sz w:val="28"/>
          <w:szCs w:val="28"/>
          <w:rtl/>
          <w:lang w:bidi="ar-DZ"/>
        </w:rPr>
        <w:t>و</w:t>
      </w:r>
      <w:r w:rsidRPr="002654E8">
        <w:rPr>
          <w:rFonts w:cs="Simplified Arabic" w:hint="cs"/>
          <w:sz w:val="28"/>
          <w:szCs w:val="28"/>
          <w:rtl/>
          <w:lang w:bidi="ar-DZ"/>
        </w:rPr>
        <w:t>د</w:t>
      </w:r>
      <w:r w:rsidR="00194CE6">
        <w:rPr>
          <w:rFonts w:cs="Simplified Arabic" w:hint="cs"/>
          <w:sz w:val="28"/>
          <w:szCs w:val="28"/>
          <w:rtl/>
          <w:lang w:bidi="ar-DZ"/>
        </w:rPr>
        <w:t>ة</w:t>
      </w:r>
      <w:r w:rsidRPr="002654E8">
        <w:rPr>
          <w:rFonts w:cs="Simplified Arabic" w:hint="cs"/>
          <w:sz w:val="28"/>
          <w:szCs w:val="28"/>
          <w:rtl/>
          <w:lang w:bidi="ar-DZ"/>
        </w:rPr>
        <w:t>،فضلاعن</w:t>
      </w:r>
      <w:r w:rsidR="00194CE6">
        <w:rPr>
          <w:rFonts w:cs="Simplified Arabic" w:hint="cs"/>
          <w:sz w:val="28"/>
          <w:szCs w:val="28"/>
          <w:rtl/>
          <w:lang w:bidi="ar-DZ"/>
        </w:rPr>
        <w:t>ال</w:t>
      </w:r>
      <w:r w:rsidRPr="002654E8">
        <w:rPr>
          <w:rFonts w:cs="Simplified Arabic" w:hint="cs"/>
          <w:sz w:val="28"/>
          <w:szCs w:val="28"/>
          <w:rtl/>
          <w:lang w:bidi="ar-DZ"/>
        </w:rPr>
        <w:t>بلدال</w:t>
      </w:r>
      <w:r w:rsidR="00194CE6">
        <w:rPr>
          <w:rFonts w:cs="Simplified Arabic" w:hint="cs"/>
          <w:sz w:val="28"/>
          <w:szCs w:val="28"/>
          <w:rtl/>
          <w:lang w:bidi="ar-DZ"/>
        </w:rPr>
        <w:t xml:space="preserve">أصلي </w:t>
      </w:r>
      <w:r w:rsidRPr="002654E8">
        <w:rPr>
          <w:rFonts w:cs="Simplified Arabic" w:hint="cs"/>
          <w:sz w:val="28"/>
          <w:szCs w:val="28"/>
          <w:rtl/>
          <w:lang w:bidi="ar-DZ"/>
        </w:rPr>
        <w:t>فيحالةالعودة</w:t>
      </w:r>
      <w:r w:rsidRPr="002654E8">
        <w:rPr>
          <w:rFonts w:cs="Simplified Arabic"/>
          <w:sz w:val="28"/>
          <w:szCs w:val="28"/>
          <w:rtl/>
          <w:lang w:bidi="ar-DZ"/>
        </w:rPr>
        <w:t>.</w:t>
      </w:r>
    </w:p>
    <w:p w:rsidR="007E3388" w:rsidRPr="00EB7938" w:rsidRDefault="007E3388" w:rsidP="00991EE9">
      <w:pPr>
        <w:bidi/>
        <w:spacing w:after="0" w:line="240" w:lineRule="auto"/>
        <w:ind w:left="360"/>
        <w:rPr>
          <w:rFonts w:cs="Simplified Arabic"/>
          <w:sz w:val="28"/>
          <w:szCs w:val="28"/>
          <w:rtl/>
          <w:lang w:bidi="ar-DZ"/>
        </w:rPr>
      </w:pPr>
    </w:p>
    <w:p w:rsidR="007E3388" w:rsidRDefault="007E3388" w:rsidP="00A56F12">
      <w:pPr>
        <w:pStyle w:val="ListParagraph"/>
        <w:numPr>
          <w:ilvl w:val="0"/>
          <w:numId w:val="2"/>
        </w:numPr>
        <w:bidi/>
        <w:spacing w:after="0" w:line="240" w:lineRule="auto"/>
        <w:ind w:left="360"/>
        <w:jc w:val="both"/>
        <w:rPr>
          <w:rFonts w:cs="Simplified Arabic"/>
          <w:sz w:val="28"/>
          <w:szCs w:val="28"/>
          <w:lang w:bidi="ar-DZ"/>
        </w:rPr>
      </w:pPr>
      <w:r w:rsidRPr="007E3388">
        <w:rPr>
          <w:rFonts w:cs="Simplified Arabic" w:hint="cs"/>
          <w:sz w:val="28"/>
          <w:szCs w:val="28"/>
          <w:rtl/>
          <w:lang w:bidi="ar-DZ"/>
        </w:rPr>
        <w:t>بذلجهودنشطةلدعمأجهزةإنفاذالقانونووكالاتمراقبةالحدودوغيرهامنال</w:t>
      </w:r>
      <w:r w:rsidR="00AC3DA4">
        <w:rPr>
          <w:rFonts w:cs="Simplified Arabic" w:hint="cs"/>
          <w:sz w:val="28"/>
          <w:szCs w:val="28"/>
          <w:rtl/>
          <w:lang w:bidi="ar-DZ"/>
        </w:rPr>
        <w:t>عناصر</w:t>
      </w:r>
      <w:r w:rsidRPr="007E3388">
        <w:rPr>
          <w:rFonts w:cs="Simplified Arabic" w:hint="cs"/>
          <w:sz w:val="28"/>
          <w:szCs w:val="28"/>
          <w:rtl/>
          <w:lang w:bidi="ar-DZ"/>
        </w:rPr>
        <w:t>الفاعلةذاتالصلةمنحيثبناءالقدراتوالاستخباراتوتبادلالمعلوماتوتنسيقالأنشطةالت</w:t>
      </w:r>
      <w:r w:rsidR="00AC3DA4">
        <w:rPr>
          <w:rFonts w:cs="Simplified Arabic" w:hint="cs"/>
          <w:sz w:val="28"/>
          <w:szCs w:val="28"/>
          <w:rtl/>
          <w:lang w:bidi="ar-DZ"/>
        </w:rPr>
        <w:t xml:space="preserve">شغيلية </w:t>
      </w:r>
      <w:r w:rsidRPr="007E3388">
        <w:rPr>
          <w:rFonts w:cs="Simplified Arabic" w:hint="cs"/>
          <w:sz w:val="28"/>
          <w:szCs w:val="28"/>
          <w:rtl/>
          <w:lang w:bidi="ar-DZ"/>
        </w:rPr>
        <w:t>فيجهود</w:t>
      </w:r>
      <w:r w:rsidR="008B564F">
        <w:rPr>
          <w:rFonts w:cs="Simplified Arabic" w:hint="cs"/>
          <w:sz w:val="28"/>
          <w:szCs w:val="28"/>
          <w:rtl/>
          <w:lang w:bidi="ar-DZ"/>
        </w:rPr>
        <w:t xml:space="preserve">إجراء </w:t>
      </w:r>
      <w:r w:rsidRPr="007E3388">
        <w:rPr>
          <w:rFonts w:cs="Simplified Arabic" w:hint="cs"/>
          <w:sz w:val="28"/>
          <w:szCs w:val="28"/>
          <w:rtl/>
          <w:lang w:bidi="ar-DZ"/>
        </w:rPr>
        <w:t>التحقيق</w:t>
      </w:r>
      <w:r w:rsidR="008B564F">
        <w:rPr>
          <w:rFonts w:cs="Simplified Arabic" w:hint="cs"/>
          <w:sz w:val="28"/>
          <w:szCs w:val="28"/>
          <w:rtl/>
          <w:lang w:bidi="ar-DZ"/>
        </w:rPr>
        <w:t>ات</w:t>
      </w:r>
      <w:r w:rsidR="00D12573">
        <w:rPr>
          <w:rFonts w:cs="Simplified Arabic" w:hint="cs"/>
          <w:sz w:val="28"/>
          <w:szCs w:val="28"/>
          <w:rtl/>
          <w:lang w:bidi="ar-DZ"/>
        </w:rPr>
        <w:t>والمحاكمة</w:t>
      </w:r>
      <w:r w:rsidR="00C5437A">
        <w:rPr>
          <w:rFonts w:cs="Simplified Arabic" w:hint="cs"/>
          <w:sz w:val="28"/>
          <w:szCs w:val="28"/>
          <w:rtl/>
          <w:lang w:bidi="ar-DZ"/>
        </w:rPr>
        <w:t>لمواجهةا</w:t>
      </w:r>
      <w:r w:rsidRPr="007E3388">
        <w:rPr>
          <w:rFonts w:cs="Simplified Arabic" w:hint="cs"/>
          <w:sz w:val="28"/>
          <w:szCs w:val="28"/>
          <w:rtl/>
          <w:lang w:bidi="ar-DZ"/>
        </w:rPr>
        <w:t>لجريمةالمنظمة</w:t>
      </w:r>
      <w:r w:rsidR="008927F7">
        <w:rPr>
          <w:rFonts w:cs="Simplified Arabic" w:hint="cs"/>
          <w:sz w:val="28"/>
          <w:szCs w:val="28"/>
          <w:rtl/>
          <w:lang w:bidi="ar-DZ"/>
        </w:rPr>
        <w:t>ال</w:t>
      </w:r>
      <w:r w:rsidRPr="007E3388">
        <w:rPr>
          <w:rFonts w:cs="Simplified Arabic" w:hint="cs"/>
          <w:sz w:val="28"/>
          <w:szCs w:val="28"/>
          <w:rtl/>
          <w:lang w:bidi="ar-DZ"/>
        </w:rPr>
        <w:t>ع</w:t>
      </w:r>
      <w:r w:rsidR="008927F7">
        <w:rPr>
          <w:rFonts w:cs="Simplified Arabic" w:hint="cs"/>
          <w:sz w:val="28"/>
          <w:szCs w:val="28"/>
          <w:rtl/>
          <w:lang w:bidi="ar-DZ"/>
        </w:rPr>
        <w:t>ا</w:t>
      </w:r>
      <w:r w:rsidRPr="007E3388">
        <w:rPr>
          <w:rFonts w:cs="Simplified Arabic" w:hint="cs"/>
          <w:sz w:val="28"/>
          <w:szCs w:val="28"/>
          <w:rtl/>
          <w:lang w:bidi="ar-DZ"/>
        </w:rPr>
        <w:t>بر</w:t>
      </w:r>
      <w:r w:rsidR="008927F7">
        <w:rPr>
          <w:rFonts w:cs="Simplified Arabic" w:hint="cs"/>
          <w:sz w:val="28"/>
          <w:szCs w:val="28"/>
          <w:rtl/>
          <w:lang w:bidi="ar-DZ"/>
        </w:rPr>
        <w:t xml:space="preserve">ةللحدود </w:t>
      </w:r>
      <w:r w:rsidRPr="007E3388">
        <w:rPr>
          <w:rFonts w:cs="Simplified Arabic" w:hint="cs"/>
          <w:sz w:val="28"/>
          <w:szCs w:val="28"/>
          <w:rtl/>
          <w:lang w:bidi="ar-DZ"/>
        </w:rPr>
        <w:t>الوطنيةفيالقارة</w:t>
      </w:r>
      <w:r w:rsidRPr="007E3388">
        <w:rPr>
          <w:rFonts w:cs="Simplified Arabic"/>
          <w:sz w:val="28"/>
          <w:szCs w:val="28"/>
          <w:rtl/>
          <w:lang w:bidi="ar-DZ"/>
        </w:rPr>
        <w:t>.</w:t>
      </w:r>
    </w:p>
    <w:p w:rsidR="00637E06" w:rsidRPr="00637E06" w:rsidRDefault="00637E06" w:rsidP="002A08F7">
      <w:pPr>
        <w:bidi/>
        <w:spacing w:after="0" w:line="240" w:lineRule="auto"/>
        <w:contextualSpacing/>
        <w:jc w:val="both"/>
        <w:rPr>
          <w:rFonts w:cs="Simplified Arabic"/>
          <w:sz w:val="28"/>
          <w:szCs w:val="28"/>
          <w:lang w:bidi="ar-DZ"/>
        </w:rPr>
      </w:pPr>
    </w:p>
    <w:p w:rsidR="00637E06" w:rsidRDefault="00332AD4" w:rsidP="00A56F12">
      <w:pPr>
        <w:pStyle w:val="ListParagraph"/>
        <w:numPr>
          <w:ilvl w:val="0"/>
          <w:numId w:val="2"/>
        </w:numPr>
        <w:bidi/>
        <w:spacing w:after="0" w:line="240" w:lineRule="auto"/>
        <w:ind w:left="360"/>
        <w:jc w:val="both"/>
        <w:rPr>
          <w:rFonts w:cs="Simplified Arabic"/>
          <w:sz w:val="28"/>
          <w:szCs w:val="28"/>
          <w:lang w:bidi="ar-DZ"/>
        </w:rPr>
      </w:pPr>
      <w:r w:rsidRPr="00332AD4">
        <w:rPr>
          <w:rFonts w:cs="Simplified Arabic" w:hint="cs"/>
          <w:sz w:val="28"/>
          <w:szCs w:val="28"/>
          <w:rtl/>
          <w:lang w:bidi="ar-DZ"/>
        </w:rPr>
        <w:t>اتخاذخطواتنحووضعسياساتوطنية</w:t>
      </w:r>
      <w:r w:rsidR="00C94DC4">
        <w:rPr>
          <w:rFonts w:cs="Simplified Arabic" w:hint="cs"/>
          <w:sz w:val="28"/>
          <w:szCs w:val="28"/>
          <w:rtl/>
          <w:lang w:bidi="ar-DZ"/>
        </w:rPr>
        <w:t>خاصة ب</w:t>
      </w:r>
      <w:r w:rsidR="00EC2161">
        <w:rPr>
          <w:rFonts w:cs="Simplified Arabic" w:hint="cs"/>
          <w:sz w:val="28"/>
          <w:szCs w:val="28"/>
          <w:rtl/>
          <w:lang w:bidi="ar-DZ"/>
        </w:rPr>
        <w:t xml:space="preserve">نوع </w:t>
      </w:r>
      <w:r w:rsidR="00C94DC4">
        <w:rPr>
          <w:rFonts w:cs="Simplified Arabic" w:hint="cs"/>
          <w:sz w:val="28"/>
          <w:szCs w:val="28"/>
          <w:rtl/>
          <w:lang w:bidi="ar-DZ"/>
        </w:rPr>
        <w:t>الجنس</w:t>
      </w:r>
      <w:r w:rsidR="006F5ECE">
        <w:rPr>
          <w:rFonts w:cs="Simplified Arabic" w:hint="cs"/>
          <w:sz w:val="28"/>
          <w:szCs w:val="28"/>
          <w:rtl/>
          <w:lang w:bidi="ar-DZ"/>
        </w:rPr>
        <w:t>والسنّ</w:t>
      </w:r>
      <w:r w:rsidR="004176E1">
        <w:rPr>
          <w:rFonts w:cs="Simplified Arabic" w:hint="cs"/>
          <w:sz w:val="28"/>
          <w:szCs w:val="28"/>
          <w:rtl/>
          <w:lang w:bidi="ar-DZ"/>
        </w:rPr>
        <w:t>لمعالجةا</w:t>
      </w:r>
      <w:r w:rsidRPr="00332AD4">
        <w:rPr>
          <w:rFonts w:cs="Simplified Arabic" w:hint="cs"/>
          <w:sz w:val="28"/>
          <w:szCs w:val="28"/>
          <w:rtl/>
          <w:lang w:bidi="ar-DZ"/>
        </w:rPr>
        <w:t>لاتجاربالنساءوالأطفال</w:t>
      </w:r>
      <w:r w:rsidRPr="00332AD4">
        <w:rPr>
          <w:rFonts w:cs="Simplified Arabic"/>
          <w:sz w:val="28"/>
          <w:szCs w:val="28"/>
          <w:rtl/>
          <w:lang w:bidi="ar-DZ"/>
        </w:rPr>
        <w:t>.</w:t>
      </w:r>
    </w:p>
    <w:p w:rsidR="007352F2" w:rsidRPr="007352F2" w:rsidRDefault="007352F2" w:rsidP="002A08F7">
      <w:pPr>
        <w:bidi/>
        <w:spacing w:after="0" w:line="240" w:lineRule="auto"/>
        <w:contextualSpacing/>
        <w:rPr>
          <w:rFonts w:cs="Simplified Arabic"/>
          <w:sz w:val="28"/>
          <w:szCs w:val="28"/>
          <w:rtl/>
          <w:lang w:bidi="ar-DZ"/>
        </w:rPr>
      </w:pPr>
    </w:p>
    <w:p w:rsidR="007352F2" w:rsidRPr="00641DE3" w:rsidRDefault="007352F2" w:rsidP="002A08F7">
      <w:pPr>
        <w:pStyle w:val="ListParagraph"/>
        <w:numPr>
          <w:ilvl w:val="0"/>
          <w:numId w:val="2"/>
        </w:numPr>
        <w:bidi/>
        <w:spacing w:after="0" w:line="240" w:lineRule="auto"/>
        <w:ind w:left="360"/>
        <w:jc w:val="both"/>
        <w:rPr>
          <w:rFonts w:cs="Simplified Arabic"/>
          <w:sz w:val="28"/>
          <w:szCs w:val="28"/>
          <w:lang w:bidi="ar-DZ"/>
        </w:rPr>
      </w:pPr>
      <w:r w:rsidRPr="00641DE3">
        <w:rPr>
          <w:rFonts w:cs="Simplified Arabic" w:hint="cs"/>
          <w:sz w:val="28"/>
          <w:szCs w:val="28"/>
          <w:rtl/>
          <w:lang w:bidi="ar-DZ"/>
        </w:rPr>
        <w:t>التوقيعوالتصديقوالتنفيذالكامل</w:t>
      </w:r>
      <w:r w:rsidR="008F1972" w:rsidRPr="00641DE3">
        <w:rPr>
          <w:rFonts w:cs="Simplified Arabic" w:hint="cs"/>
          <w:sz w:val="28"/>
          <w:szCs w:val="28"/>
          <w:rtl/>
          <w:lang w:bidi="ar-DZ"/>
        </w:rPr>
        <w:t>لاتفاقيةا</w:t>
      </w:r>
      <w:r w:rsidRPr="00641DE3">
        <w:rPr>
          <w:rFonts w:cs="Simplified Arabic" w:hint="cs"/>
          <w:sz w:val="28"/>
          <w:szCs w:val="28"/>
          <w:rtl/>
          <w:lang w:bidi="ar-DZ"/>
        </w:rPr>
        <w:t>لأممالمتحدةلمكافحةالجريمةالمنظمة</w:t>
      </w:r>
      <w:r w:rsidR="00E670DB" w:rsidRPr="00641DE3">
        <w:rPr>
          <w:rFonts w:cs="Simplified Arabic" w:hint="cs"/>
          <w:sz w:val="28"/>
          <w:szCs w:val="28"/>
          <w:rtl/>
          <w:lang w:bidi="ar-DZ"/>
        </w:rPr>
        <w:t>ال</w:t>
      </w:r>
      <w:r w:rsidRPr="00641DE3">
        <w:rPr>
          <w:rFonts w:cs="Simplified Arabic" w:hint="cs"/>
          <w:sz w:val="28"/>
          <w:szCs w:val="28"/>
          <w:rtl/>
          <w:lang w:bidi="ar-DZ"/>
        </w:rPr>
        <w:t>ع</w:t>
      </w:r>
      <w:r w:rsidR="00E670DB" w:rsidRPr="00641DE3">
        <w:rPr>
          <w:rFonts w:cs="Simplified Arabic" w:hint="cs"/>
          <w:sz w:val="28"/>
          <w:szCs w:val="28"/>
          <w:rtl/>
          <w:lang w:bidi="ar-DZ"/>
        </w:rPr>
        <w:t>ا</w:t>
      </w:r>
      <w:r w:rsidRPr="00641DE3">
        <w:rPr>
          <w:rFonts w:cs="Simplified Arabic" w:hint="cs"/>
          <w:sz w:val="28"/>
          <w:szCs w:val="28"/>
          <w:rtl/>
          <w:lang w:bidi="ar-DZ"/>
        </w:rPr>
        <w:t>بر</w:t>
      </w:r>
      <w:r w:rsidR="00E670DB" w:rsidRPr="00641DE3">
        <w:rPr>
          <w:rFonts w:cs="Simplified Arabic" w:hint="cs"/>
          <w:sz w:val="28"/>
          <w:szCs w:val="28"/>
          <w:rtl/>
          <w:lang w:bidi="ar-DZ"/>
        </w:rPr>
        <w:t>ة للحدود</w:t>
      </w:r>
      <w:r w:rsidRPr="00641DE3">
        <w:rPr>
          <w:rFonts w:cs="Simplified Arabic" w:hint="cs"/>
          <w:sz w:val="28"/>
          <w:szCs w:val="28"/>
          <w:rtl/>
          <w:lang w:bidi="ar-DZ"/>
        </w:rPr>
        <w:t>الوطنية</w:t>
      </w:r>
      <w:r w:rsidR="004F5735" w:rsidRPr="00641DE3">
        <w:rPr>
          <w:rFonts w:cs="Simplified Arabic" w:hint="cs"/>
          <w:sz w:val="28"/>
          <w:szCs w:val="28"/>
          <w:rtl/>
          <w:lang w:bidi="ar-DZ"/>
        </w:rPr>
        <w:t>،</w:t>
      </w:r>
      <w:r w:rsidRPr="00641DE3">
        <w:rPr>
          <w:rFonts w:cs="Simplified Arabic" w:hint="cs"/>
          <w:sz w:val="28"/>
          <w:szCs w:val="28"/>
          <w:rtl/>
          <w:lang w:bidi="ar-DZ"/>
        </w:rPr>
        <w:t>وبروتوكولمنعوقمعومعاقبةالاتجاربالأشخاص،</w:t>
      </w:r>
      <w:r w:rsidR="00F46813" w:rsidRPr="00641DE3">
        <w:rPr>
          <w:rFonts w:cs="Simplified Arabic" w:hint="cs"/>
          <w:sz w:val="28"/>
          <w:szCs w:val="28"/>
          <w:rtl/>
          <w:lang w:bidi="ar-DZ"/>
        </w:rPr>
        <w:t>و</w:t>
      </w:r>
      <w:r w:rsidRPr="00641DE3">
        <w:rPr>
          <w:rFonts w:cs="Simplified Arabic" w:hint="cs"/>
          <w:sz w:val="28"/>
          <w:szCs w:val="28"/>
          <w:rtl/>
          <w:lang w:bidi="ar-DZ"/>
        </w:rPr>
        <w:t>خاصةالنساءوالأطفال،المكم</w:t>
      </w:r>
      <w:r w:rsidR="00DA6CAD" w:rsidRPr="00641DE3">
        <w:rPr>
          <w:rFonts w:cs="Simplified Arabic" w:hint="cs"/>
          <w:sz w:val="28"/>
          <w:szCs w:val="28"/>
          <w:rtl/>
          <w:lang w:bidi="ar-DZ"/>
        </w:rPr>
        <w:t>ّ</w:t>
      </w:r>
      <w:r w:rsidRPr="00641DE3">
        <w:rPr>
          <w:rFonts w:cs="Simplified Arabic" w:hint="cs"/>
          <w:sz w:val="28"/>
          <w:szCs w:val="28"/>
          <w:rtl/>
          <w:lang w:bidi="ar-DZ"/>
        </w:rPr>
        <w:t>لللاتفاقية،وبروتوكولمكافحةتهريبالمهاجرينعنطريقالبر</w:t>
      </w:r>
      <w:r w:rsidR="001C558B" w:rsidRPr="00641DE3">
        <w:rPr>
          <w:rFonts w:cs="Simplified Arabic" w:hint="cs"/>
          <w:sz w:val="28"/>
          <w:szCs w:val="28"/>
          <w:rtl/>
          <w:lang w:bidi="ar-DZ"/>
        </w:rPr>
        <w:t>ّ</w:t>
      </w:r>
      <w:r w:rsidRPr="00641DE3">
        <w:rPr>
          <w:rFonts w:cs="Simplified Arabic" w:hint="cs"/>
          <w:sz w:val="28"/>
          <w:szCs w:val="28"/>
          <w:rtl/>
          <w:lang w:bidi="ar-DZ"/>
        </w:rPr>
        <w:t>والبحروالجو</w:t>
      </w:r>
      <w:r w:rsidR="001C558B" w:rsidRPr="00641DE3">
        <w:rPr>
          <w:rFonts w:cs="Simplified Arabic" w:hint="cs"/>
          <w:sz w:val="28"/>
          <w:szCs w:val="28"/>
          <w:rtl/>
          <w:lang w:bidi="ar-DZ"/>
        </w:rPr>
        <w:t>ّ</w:t>
      </w:r>
      <w:r w:rsidRPr="00641DE3">
        <w:rPr>
          <w:rFonts w:cs="Simplified Arabic" w:hint="cs"/>
          <w:sz w:val="28"/>
          <w:szCs w:val="28"/>
          <w:rtl/>
          <w:lang w:bidi="ar-DZ"/>
        </w:rPr>
        <w:t>،</w:t>
      </w:r>
      <w:r w:rsidR="00D968AA" w:rsidRPr="00641DE3">
        <w:rPr>
          <w:rFonts w:cs="Simplified Arabic" w:hint="cs"/>
          <w:sz w:val="28"/>
          <w:szCs w:val="28"/>
          <w:rtl/>
          <w:lang w:bidi="ar-DZ"/>
        </w:rPr>
        <w:t>المكمّل لاتفا</w:t>
      </w:r>
      <w:r w:rsidR="004F5735" w:rsidRPr="00641DE3">
        <w:rPr>
          <w:rFonts w:cs="Simplified Arabic" w:hint="cs"/>
          <w:sz w:val="28"/>
          <w:szCs w:val="28"/>
          <w:rtl/>
          <w:lang w:bidi="ar-DZ"/>
        </w:rPr>
        <w:t>قيةالأممالمتحدةلمكافحةالجريمةالمنظمةالعابرة للحدودالوطنية</w:t>
      </w:r>
      <w:r w:rsidRPr="00641DE3">
        <w:rPr>
          <w:rFonts w:cs="Simplified Arabic" w:hint="cs"/>
          <w:sz w:val="28"/>
          <w:szCs w:val="28"/>
          <w:rtl/>
          <w:lang w:bidi="ar-DZ"/>
        </w:rPr>
        <w:t>،فضلاعنالصكوكالقانونيةالإقليميةوالدوليةالأخرىذاتالصلة</w:t>
      </w:r>
      <w:r w:rsidRPr="00641DE3">
        <w:rPr>
          <w:rFonts w:cs="Simplified Arabic"/>
          <w:sz w:val="28"/>
          <w:szCs w:val="28"/>
          <w:rtl/>
          <w:lang w:bidi="ar-DZ"/>
        </w:rPr>
        <w:t>.</w:t>
      </w:r>
    </w:p>
    <w:p w:rsidR="00084D42" w:rsidRPr="00084D42" w:rsidRDefault="00084D42" w:rsidP="002A08F7">
      <w:pPr>
        <w:bidi/>
        <w:spacing w:after="0" w:line="240" w:lineRule="auto"/>
        <w:rPr>
          <w:rFonts w:cs="Simplified Arabic"/>
          <w:sz w:val="28"/>
          <w:szCs w:val="28"/>
          <w:rtl/>
          <w:lang w:bidi="ar-DZ"/>
        </w:rPr>
      </w:pPr>
    </w:p>
    <w:p w:rsidR="00084D42" w:rsidRDefault="00084D42" w:rsidP="002A08F7">
      <w:pPr>
        <w:pStyle w:val="ListParagraph"/>
        <w:numPr>
          <w:ilvl w:val="0"/>
          <w:numId w:val="2"/>
        </w:numPr>
        <w:bidi/>
        <w:spacing w:after="0" w:line="240" w:lineRule="auto"/>
        <w:ind w:left="360"/>
        <w:contextualSpacing w:val="0"/>
        <w:jc w:val="both"/>
        <w:rPr>
          <w:rFonts w:cs="Simplified Arabic"/>
          <w:sz w:val="28"/>
          <w:szCs w:val="28"/>
          <w:lang w:bidi="ar-DZ"/>
        </w:rPr>
      </w:pPr>
      <w:r w:rsidRPr="00084D42">
        <w:rPr>
          <w:rFonts w:cs="Simplified Arabic" w:hint="cs"/>
          <w:sz w:val="28"/>
          <w:szCs w:val="28"/>
          <w:rtl/>
          <w:lang w:bidi="ar-DZ"/>
        </w:rPr>
        <w:t>دعمالتعاونوالتنسيقعلىالمستوياتالوطنيةوالإقليميةوالقاريةبشأنمنعالاتجار</w:t>
      </w:r>
      <w:r w:rsidR="001C4F60">
        <w:rPr>
          <w:rFonts w:cs="Simplified Arabic" w:hint="cs"/>
          <w:sz w:val="28"/>
          <w:szCs w:val="28"/>
          <w:rtl/>
          <w:lang w:bidi="ar-DZ"/>
        </w:rPr>
        <w:t xml:space="preserve"> ب</w:t>
      </w:r>
      <w:r w:rsidR="001C4F60" w:rsidRPr="00084D42">
        <w:rPr>
          <w:rFonts w:cs="Simplified Arabic" w:hint="cs"/>
          <w:sz w:val="28"/>
          <w:szCs w:val="28"/>
          <w:rtl/>
          <w:lang w:bidi="ar-DZ"/>
        </w:rPr>
        <w:t xml:space="preserve">المهاجرين </w:t>
      </w:r>
      <w:r w:rsidRPr="00084D42">
        <w:rPr>
          <w:rFonts w:cs="Simplified Arabic" w:hint="cs"/>
          <w:sz w:val="28"/>
          <w:szCs w:val="28"/>
          <w:rtl/>
          <w:lang w:bidi="ar-DZ"/>
        </w:rPr>
        <w:t>وتهريب</w:t>
      </w:r>
      <w:r w:rsidR="001C4F60">
        <w:rPr>
          <w:rFonts w:cs="Simplified Arabic" w:hint="cs"/>
          <w:sz w:val="28"/>
          <w:szCs w:val="28"/>
          <w:rtl/>
          <w:lang w:bidi="ar-DZ"/>
        </w:rPr>
        <w:t>هم</w:t>
      </w:r>
      <w:r w:rsidRPr="00084D42">
        <w:rPr>
          <w:rFonts w:cs="Simplified Arabic" w:hint="cs"/>
          <w:sz w:val="28"/>
          <w:szCs w:val="28"/>
          <w:rtl/>
          <w:lang w:bidi="ar-DZ"/>
        </w:rPr>
        <w:t>،ولاسيماالنساءوالأطفال</w:t>
      </w:r>
      <w:r w:rsidR="00091F17">
        <w:rPr>
          <w:rFonts w:cs="Simplified Arabic" w:hint="cs"/>
          <w:sz w:val="28"/>
          <w:szCs w:val="28"/>
          <w:rtl/>
          <w:lang w:bidi="ar-DZ"/>
        </w:rPr>
        <w:t>، من خلال ما يلي:</w:t>
      </w:r>
    </w:p>
    <w:p w:rsidR="003C073C" w:rsidRDefault="003C073C" w:rsidP="002A08F7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Simplified Arabic"/>
          <w:sz w:val="28"/>
          <w:szCs w:val="28"/>
          <w:lang w:bidi="ar-DZ"/>
        </w:rPr>
      </w:pPr>
      <w:r w:rsidRPr="003C073C">
        <w:rPr>
          <w:rFonts w:cs="Simplified Arabic" w:hint="cs"/>
          <w:sz w:val="28"/>
          <w:szCs w:val="28"/>
          <w:rtl/>
          <w:lang w:bidi="ar-DZ"/>
        </w:rPr>
        <w:t>دعم</w:t>
      </w:r>
      <w:r w:rsidR="00635F27">
        <w:rPr>
          <w:rFonts w:cs="Simplified Arabic" w:hint="cs"/>
          <w:sz w:val="28"/>
          <w:szCs w:val="28"/>
          <w:rtl/>
          <w:lang w:bidi="ar-DZ"/>
        </w:rPr>
        <w:t>ال</w:t>
      </w:r>
      <w:r w:rsidRPr="003C073C">
        <w:rPr>
          <w:rFonts w:cs="Simplified Arabic" w:hint="cs"/>
          <w:sz w:val="28"/>
          <w:szCs w:val="28"/>
          <w:rtl/>
          <w:lang w:bidi="ar-DZ"/>
        </w:rPr>
        <w:t>مبادرات</w:t>
      </w:r>
      <w:r w:rsidR="00635F27">
        <w:rPr>
          <w:rFonts w:cs="Simplified Arabic" w:hint="cs"/>
          <w:sz w:val="28"/>
          <w:szCs w:val="28"/>
          <w:rtl/>
          <w:lang w:bidi="ar-DZ"/>
        </w:rPr>
        <w:t xml:space="preserve"> التي يقودها</w:t>
      </w:r>
      <w:r w:rsidRPr="003C073C">
        <w:rPr>
          <w:rFonts w:cs="Simplified Arabic" w:hint="cs"/>
          <w:sz w:val="28"/>
          <w:szCs w:val="28"/>
          <w:rtl/>
          <w:lang w:bidi="ar-DZ"/>
        </w:rPr>
        <w:t>الاتحادالأفريقيالتيتهدفإلىمعالجةهذهالمشكلةفي</w:t>
      </w:r>
      <w:r w:rsidR="00A07732">
        <w:rPr>
          <w:rFonts w:cs="Simplified Arabic" w:hint="cs"/>
          <w:sz w:val="28"/>
          <w:szCs w:val="28"/>
          <w:rtl/>
          <w:lang w:bidi="ar-DZ"/>
        </w:rPr>
        <w:t>أفريقيا،</w:t>
      </w:r>
      <w:r w:rsidRPr="003C073C">
        <w:rPr>
          <w:rFonts w:cs="Simplified Arabic" w:hint="cs"/>
          <w:sz w:val="28"/>
          <w:szCs w:val="28"/>
          <w:rtl/>
          <w:lang w:bidi="ar-DZ"/>
        </w:rPr>
        <w:t>بمافيذلك</w:t>
      </w:r>
      <w:r w:rsidR="008E62F9">
        <w:rPr>
          <w:rFonts w:cs="Simplified Arabic" w:hint="cs"/>
          <w:sz w:val="28"/>
          <w:szCs w:val="28"/>
          <w:rtl/>
          <w:lang w:bidi="ar-DZ"/>
        </w:rPr>
        <w:t>مبادرة</w:t>
      </w:r>
      <w:r w:rsidRPr="003C073C">
        <w:rPr>
          <w:rFonts w:cs="Simplified Arabic" w:hint="cs"/>
          <w:sz w:val="28"/>
          <w:szCs w:val="28"/>
          <w:rtl/>
          <w:lang w:bidi="ar-DZ"/>
        </w:rPr>
        <w:t>مفوضيةالاتحادالأفريقي</w:t>
      </w:r>
      <w:r w:rsidR="00652F5F">
        <w:rPr>
          <w:rFonts w:cs="Simplified Arabic" w:hint="cs"/>
          <w:sz w:val="28"/>
          <w:szCs w:val="28"/>
          <w:rtl/>
          <w:lang w:bidi="ar-DZ"/>
        </w:rPr>
        <w:t xml:space="preserve"> لمكافحة الاتجار</w:t>
      </w:r>
      <w:r w:rsidRPr="003C073C">
        <w:rPr>
          <w:rFonts w:cs="Simplified Arabic" w:hint="cs"/>
          <w:sz w:val="28"/>
          <w:szCs w:val="28"/>
          <w:rtl/>
          <w:lang w:bidi="ar-DZ"/>
        </w:rPr>
        <w:t>،ومبادرةالاتحادالأفريقيوالقرنالأفريقيبشأنالاتجاربالبشروتهريبالمهاجرين،وتنفيذخطةعملوا</w:t>
      </w:r>
      <w:r w:rsidR="00635F27">
        <w:rPr>
          <w:rFonts w:cs="Simplified Arabic" w:hint="cs"/>
          <w:sz w:val="28"/>
          <w:szCs w:val="28"/>
          <w:rtl/>
          <w:lang w:bidi="ar-DZ"/>
        </w:rPr>
        <w:t>ج</w:t>
      </w:r>
      <w:r w:rsidRPr="003C073C">
        <w:rPr>
          <w:rFonts w:cs="Simplified Arabic" w:hint="cs"/>
          <w:sz w:val="28"/>
          <w:szCs w:val="28"/>
          <w:rtl/>
          <w:lang w:bidi="ar-DZ"/>
        </w:rPr>
        <w:t>ادو</w:t>
      </w:r>
      <w:r w:rsidR="00635F27">
        <w:rPr>
          <w:rFonts w:cs="Simplified Arabic" w:hint="cs"/>
          <w:sz w:val="28"/>
          <w:szCs w:val="28"/>
          <w:rtl/>
          <w:lang w:bidi="ar-DZ"/>
        </w:rPr>
        <w:t>ج</w:t>
      </w:r>
      <w:r w:rsidRPr="003C073C">
        <w:rPr>
          <w:rFonts w:cs="Simplified Arabic" w:hint="cs"/>
          <w:sz w:val="28"/>
          <w:szCs w:val="28"/>
          <w:rtl/>
          <w:lang w:bidi="ar-DZ"/>
        </w:rPr>
        <w:t>ولعام</w:t>
      </w:r>
      <w:r w:rsidRPr="003C073C">
        <w:rPr>
          <w:rFonts w:cs="Simplified Arabic"/>
          <w:sz w:val="28"/>
          <w:szCs w:val="28"/>
          <w:rtl/>
          <w:lang w:bidi="ar-DZ"/>
        </w:rPr>
        <w:t xml:space="preserve"> 2006 </w:t>
      </w:r>
      <w:r w:rsidR="00303E7B">
        <w:rPr>
          <w:rFonts w:cs="Simplified Arabic" w:hint="cs"/>
          <w:sz w:val="28"/>
          <w:szCs w:val="28"/>
          <w:rtl/>
          <w:lang w:bidi="ar-DZ"/>
        </w:rPr>
        <w:t>ل</w:t>
      </w:r>
      <w:r w:rsidRPr="003C073C">
        <w:rPr>
          <w:rFonts w:cs="Simplified Arabic" w:hint="cs"/>
          <w:sz w:val="28"/>
          <w:szCs w:val="28"/>
          <w:rtl/>
          <w:lang w:bidi="ar-DZ"/>
        </w:rPr>
        <w:t>منعتهريبالأشخاصوالاتجاربهم</w:t>
      </w:r>
      <w:r w:rsidR="00303E7B" w:rsidRPr="003C073C">
        <w:rPr>
          <w:rFonts w:cs="Simplified Arabic" w:hint="cs"/>
          <w:sz w:val="28"/>
          <w:szCs w:val="28"/>
          <w:rtl/>
          <w:lang w:bidi="ar-DZ"/>
        </w:rPr>
        <w:t>فيأفريقيا</w:t>
      </w:r>
      <w:r w:rsidRPr="003C073C">
        <w:rPr>
          <w:rFonts w:cs="Simplified Arabic" w:hint="cs"/>
          <w:sz w:val="28"/>
          <w:szCs w:val="28"/>
          <w:rtl/>
          <w:lang w:bidi="ar-DZ"/>
        </w:rPr>
        <w:t>،</w:t>
      </w:r>
      <w:r w:rsidR="00F90C9D">
        <w:rPr>
          <w:rFonts w:cs="Simplified Arabic" w:hint="cs"/>
          <w:sz w:val="28"/>
          <w:szCs w:val="28"/>
          <w:rtl/>
          <w:lang w:bidi="ar-DZ"/>
        </w:rPr>
        <w:t>وخاصة</w:t>
      </w:r>
      <w:r w:rsidRPr="003C073C">
        <w:rPr>
          <w:rFonts w:cs="Simplified Arabic" w:hint="cs"/>
          <w:sz w:val="28"/>
          <w:szCs w:val="28"/>
          <w:rtl/>
          <w:lang w:bidi="ar-DZ"/>
        </w:rPr>
        <w:t>النساءوالأطفال</w:t>
      </w:r>
      <w:r w:rsidRPr="003C073C">
        <w:rPr>
          <w:rFonts w:cs="Simplified Arabic"/>
          <w:sz w:val="28"/>
          <w:szCs w:val="28"/>
          <w:rtl/>
          <w:lang w:bidi="ar-DZ"/>
        </w:rPr>
        <w:t>.</w:t>
      </w:r>
    </w:p>
    <w:p w:rsidR="003C073C" w:rsidRPr="00BE1AE6" w:rsidRDefault="003C073C" w:rsidP="002A08F7">
      <w:pPr>
        <w:bidi/>
        <w:spacing w:after="0" w:line="240" w:lineRule="auto"/>
        <w:jc w:val="both"/>
        <w:rPr>
          <w:rFonts w:cs="Simplified Arabic"/>
          <w:sz w:val="28"/>
          <w:szCs w:val="28"/>
          <w:lang w:bidi="ar-DZ"/>
        </w:rPr>
      </w:pPr>
    </w:p>
    <w:p w:rsidR="003C073C" w:rsidRDefault="003C073C" w:rsidP="00934BED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Simplified Arabic"/>
          <w:sz w:val="28"/>
          <w:szCs w:val="28"/>
          <w:lang w:bidi="ar-DZ"/>
        </w:rPr>
      </w:pPr>
      <w:r w:rsidRPr="003C073C">
        <w:rPr>
          <w:rFonts w:cs="Simplified Arabic" w:hint="cs"/>
          <w:sz w:val="28"/>
          <w:szCs w:val="28"/>
          <w:rtl/>
          <w:lang w:bidi="ar-DZ"/>
        </w:rPr>
        <w:t>تشجيعالتعاونعلى</w:t>
      </w:r>
      <w:r w:rsidR="001D0F71">
        <w:rPr>
          <w:rFonts w:cs="Simplified Arabic" w:hint="cs"/>
          <w:sz w:val="28"/>
          <w:szCs w:val="28"/>
          <w:rtl/>
          <w:lang w:bidi="ar-DZ"/>
        </w:rPr>
        <w:t>المستويات</w:t>
      </w:r>
      <w:r w:rsidRPr="003C073C">
        <w:rPr>
          <w:rFonts w:cs="Simplified Arabic" w:hint="cs"/>
          <w:sz w:val="28"/>
          <w:szCs w:val="28"/>
          <w:rtl/>
          <w:lang w:bidi="ar-DZ"/>
        </w:rPr>
        <w:t>الثنائي</w:t>
      </w:r>
      <w:r w:rsidR="001D0F71">
        <w:rPr>
          <w:rFonts w:cs="Simplified Arabic" w:hint="cs"/>
          <w:sz w:val="28"/>
          <w:szCs w:val="28"/>
          <w:rtl/>
          <w:lang w:bidi="ar-DZ"/>
        </w:rPr>
        <w:t>ة</w:t>
      </w:r>
      <w:r w:rsidRPr="003C073C">
        <w:rPr>
          <w:rFonts w:cs="Simplified Arabic" w:hint="cs"/>
          <w:sz w:val="28"/>
          <w:szCs w:val="28"/>
          <w:rtl/>
          <w:lang w:bidi="ar-DZ"/>
        </w:rPr>
        <w:t>والإقليمي</w:t>
      </w:r>
      <w:r w:rsidR="001D0F71">
        <w:rPr>
          <w:rFonts w:cs="Simplified Arabic" w:hint="cs"/>
          <w:sz w:val="28"/>
          <w:szCs w:val="28"/>
          <w:rtl/>
          <w:lang w:bidi="ar-DZ"/>
        </w:rPr>
        <w:t>ة</w:t>
      </w:r>
      <w:r w:rsidRPr="003C073C">
        <w:rPr>
          <w:rFonts w:cs="Simplified Arabic" w:hint="cs"/>
          <w:sz w:val="28"/>
          <w:szCs w:val="28"/>
          <w:rtl/>
          <w:lang w:bidi="ar-DZ"/>
        </w:rPr>
        <w:t>والإقليمي</w:t>
      </w:r>
      <w:r w:rsidR="001D0F71">
        <w:rPr>
          <w:rFonts w:cs="Simplified Arabic" w:hint="cs"/>
          <w:sz w:val="28"/>
          <w:szCs w:val="28"/>
          <w:rtl/>
          <w:lang w:bidi="ar-DZ"/>
        </w:rPr>
        <w:t>ة</w:t>
      </w:r>
      <w:r w:rsidR="00635F27">
        <w:rPr>
          <w:rFonts w:cs="Simplified Arabic" w:hint="cs"/>
          <w:sz w:val="28"/>
          <w:szCs w:val="28"/>
          <w:rtl/>
          <w:lang w:bidi="ar-DZ"/>
        </w:rPr>
        <w:t xml:space="preserve"> الفرعية </w:t>
      </w:r>
      <w:r w:rsidRPr="003C073C">
        <w:rPr>
          <w:rFonts w:cs="Simplified Arabic" w:hint="cs"/>
          <w:sz w:val="28"/>
          <w:szCs w:val="28"/>
          <w:rtl/>
          <w:lang w:bidi="ar-DZ"/>
        </w:rPr>
        <w:t>بشأنجميعجوانبالاتجاربالبشر،بمافيذلك</w:t>
      </w:r>
      <w:r w:rsidR="00F51309">
        <w:rPr>
          <w:rFonts w:cs="Simplified Arabic" w:hint="cs"/>
          <w:sz w:val="28"/>
          <w:szCs w:val="28"/>
          <w:rtl/>
          <w:lang w:bidi="ar-DZ"/>
        </w:rPr>
        <w:t>الحظر</w:t>
      </w:r>
      <w:r w:rsidRPr="003C073C">
        <w:rPr>
          <w:rFonts w:cs="Simplified Arabic" w:hint="cs"/>
          <w:sz w:val="28"/>
          <w:szCs w:val="28"/>
          <w:rtl/>
          <w:lang w:bidi="ar-DZ"/>
        </w:rPr>
        <w:t>و</w:t>
      </w:r>
      <w:r w:rsidR="005534E6">
        <w:rPr>
          <w:rFonts w:cs="Simplified Arabic" w:hint="cs"/>
          <w:sz w:val="28"/>
          <w:szCs w:val="28"/>
          <w:rtl/>
          <w:lang w:bidi="ar-DZ"/>
        </w:rPr>
        <w:t xml:space="preserve">إجراء </w:t>
      </w:r>
      <w:r w:rsidRPr="003C073C">
        <w:rPr>
          <w:rFonts w:cs="Simplified Arabic" w:hint="cs"/>
          <w:sz w:val="28"/>
          <w:szCs w:val="28"/>
          <w:rtl/>
          <w:lang w:bidi="ar-DZ"/>
        </w:rPr>
        <w:t>التحقيق</w:t>
      </w:r>
      <w:r w:rsidR="005534E6">
        <w:rPr>
          <w:rFonts w:cs="Simplified Arabic" w:hint="cs"/>
          <w:sz w:val="28"/>
          <w:szCs w:val="28"/>
          <w:rtl/>
          <w:lang w:bidi="ar-DZ"/>
        </w:rPr>
        <w:t>ات</w:t>
      </w:r>
      <w:r w:rsidR="007775E5">
        <w:rPr>
          <w:rFonts w:cs="Simplified Arabic" w:hint="cs"/>
          <w:sz w:val="28"/>
          <w:szCs w:val="28"/>
          <w:rtl/>
          <w:lang w:bidi="ar-DZ"/>
        </w:rPr>
        <w:t>والمحاكمة</w:t>
      </w:r>
      <w:r w:rsidR="004E192A">
        <w:rPr>
          <w:rFonts w:cs="Simplified Arabic" w:hint="cs"/>
          <w:sz w:val="28"/>
          <w:szCs w:val="28"/>
          <w:rtl/>
          <w:lang w:bidi="ar-DZ"/>
        </w:rPr>
        <w:t>،وحماية الضحايا</w:t>
      </w:r>
      <w:r w:rsidRPr="003C073C">
        <w:rPr>
          <w:rFonts w:cs="Simplified Arabic" w:hint="cs"/>
          <w:sz w:val="28"/>
          <w:szCs w:val="28"/>
          <w:rtl/>
          <w:lang w:bidi="ar-DZ"/>
        </w:rPr>
        <w:t>ومساعدتهم،</w:t>
      </w:r>
      <w:r w:rsidR="00635F27">
        <w:rPr>
          <w:rFonts w:cs="Simplified Arabic" w:hint="cs"/>
          <w:sz w:val="28"/>
          <w:szCs w:val="28"/>
          <w:rtl/>
          <w:lang w:bidi="ar-DZ"/>
        </w:rPr>
        <w:t>بما ي</w:t>
      </w:r>
      <w:r w:rsidRPr="003C073C">
        <w:rPr>
          <w:rFonts w:cs="Simplified Arabic" w:hint="cs"/>
          <w:sz w:val="28"/>
          <w:szCs w:val="28"/>
          <w:rtl/>
          <w:lang w:bidi="ar-DZ"/>
        </w:rPr>
        <w:t>عكس</w:t>
      </w:r>
      <w:r w:rsidR="00FE4FE5">
        <w:rPr>
          <w:rFonts w:cs="Simplified Arabic" w:hint="cs"/>
          <w:sz w:val="28"/>
          <w:szCs w:val="28"/>
          <w:rtl/>
          <w:lang w:bidi="ar-DZ"/>
        </w:rPr>
        <w:t>بالكامل</w:t>
      </w:r>
      <w:r w:rsidRPr="003C073C">
        <w:rPr>
          <w:rFonts w:cs="Simplified Arabic" w:hint="cs"/>
          <w:sz w:val="28"/>
          <w:szCs w:val="28"/>
          <w:rtl/>
          <w:lang w:bidi="ar-DZ"/>
        </w:rPr>
        <w:t>الدورالهام</w:t>
      </w:r>
      <w:r w:rsidR="00C42A97">
        <w:rPr>
          <w:rFonts w:cs="Simplified Arabic" w:hint="cs"/>
          <w:sz w:val="28"/>
          <w:szCs w:val="28"/>
          <w:rtl/>
          <w:lang w:bidi="ar-DZ"/>
        </w:rPr>
        <w:t>الذي تضطلع به ا</w:t>
      </w:r>
      <w:r w:rsidRPr="003C073C">
        <w:rPr>
          <w:rFonts w:cs="Simplified Arabic" w:hint="cs"/>
          <w:sz w:val="28"/>
          <w:szCs w:val="28"/>
          <w:rtl/>
          <w:lang w:bidi="ar-DZ"/>
        </w:rPr>
        <w:t>لمنظماتالحكوميةال</w:t>
      </w:r>
      <w:r w:rsidR="00635F27">
        <w:rPr>
          <w:rFonts w:cs="Simplified Arabic" w:hint="cs"/>
          <w:sz w:val="28"/>
          <w:szCs w:val="28"/>
          <w:rtl/>
          <w:lang w:bidi="ar-DZ"/>
        </w:rPr>
        <w:t xml:space="preserve">مشتركة </w:t>
      </w:r>
      <w:r w:rsidRPr="003C073C">
        <w:rPr>
          <w:rFonts w:cs="Simplified Arabic" w:hint="cs"/>
          <w:sz w:val="28"/>
          <w:szCs w:val="28"/>
          <w:rtl/>
          <w:lang w:bidi="ar-DZ"/>
        </w:rPr>
        <w:t>والمنظماتغيرالحكوميةوغيرهامنأعضاء</w:t>
      </w:r>
      <w:r w:rsidR="00993B31">
        <w:rPr>
          <w:rFonts w:cs="Simplified Arabic" w:hint="cs"/>
          <w:sz w:val="28"/>
          <w:szCs w:val="28"/>
          <w:rtl/>
          <w:lang w:bidi="ar-DZ"/>
        </w:rPr>
        <w:t>ال</w:t>
      </w:r>
      <w:r w:rsidRPr="003C073C">
        <w:rPr>
          <w:rFonts w:cs="Simplified Arabic" w:hint="cs"/>
          <w:sz w:val="28"/>
          <w:szCs w:val="28"/>
          <w:rtl/>
          <w:lang w:bidi="ar-DZ"/>
        </w:rPr>
        <w:t>مجتمع</w:t>
      </w:r>
      <w:r w:rsidR="00993B31">
        <w:rPr>
          <w:rFonts w:cs="Simplified Arabic" w:hint="cs"/>
          <w:sz w:val="28"/>
          <w:szCs w:val="28"/>
          <w:rtl/>
          <w:lang w:bidi="ar-DZ"/>
        </w:rPr>
        <w:t>ال</w:t>
      </w:r>
      <w:r w:rsidRPr="003C073C">
        <w:rPr>
          <w:rFonts w:cs="Simplified Arabic" w:hint="cs"/>
          <w:sz w:val="28"/>
          <w:szCs w:val="28"/>
          <w:rtl/>
          <w:lang w:bidi="ar-DZ"/>
        </w:rPr>
        <w:t>مدني</w:t>
      </w:r>
      <w:r w:rsidRPr="003C073C">
        <w:rPr>
          <w:rFonts w:cs="Simplified Arabic"/>
          <w:sz w:val="28"/>
          <w:szCs w:val="28"/>
          <w:rtl/>
          <w:lang w:bidi="ar-DZ"/>
        </w:rPr>
        <w:t>.</w:t>
      </w:r>
    </w:p>
    <w:p w:rsidR="003C073C" w:rsidRPr="003C073C" w:rsidRDefault="003C073C" w:rsidP="002A08F7">
      <w:pPr>
        <w:bidi/>
        <w:spacing w:after="0" w:line="240" w:lineRule="auto"/>
        <w:jc w:val="both"/>
        <w:rPr>
          <w:rFonts w:cs="Simplified Arabic"/>
          <w:sz w:val="28"/>
          <w:szCs w:val="28"/>
          <w:lang w:bidi="ar-DZ"/>
        </w:rPr>
      </w:pPr>
    </w:p>
    <w:p w:rsidR="003C073C" w:rsidRDefault="003C073C" w:rsidP="006635C4">
      <w:pPr>
        <w:pStyle w:val="ListParagraph"/>
        <w:numPr>
          <w:ilvl w:val="0"/>
          <w:numId w:val="5"/>
        </w:numPr>
        <w:bidi/>
        <w:spacing w:after="0" w:line="240" w:lineRule="auto"/>
        <w:contextualSpacing w:val="0"/>
        <w:jc w:val="both"/>
        <w:rPr>
          <w:rFonts w:cs="Simplified Arabic"/>
          <w:sz w:val="28"/>
          <w:szCs w:val="28"/>
          <w:lang w:bidi="ar-DZ"/>
        </w:rPr>
      </w:pPr>
      <w:r w:rsidRPr="003C073C">
        <w:rPr>
          <w:rFonts w:cs="Simplified Arabic" w:hint="cs"/>
          <w:sz w:val="28"/>
          <w:szCs w:val="28"/>
          <w:rtl/>
          <w:lang w:bidi="ar-DZ"/>
        </w:rPr>
        <w:t>دعمالمبادراتالتي</w:t>
      </w:r>
      <w:r w:rsidR="002A0C72">
        <w:rPr>
          <w:rFonts w:cs="Simplified Arabic" w:hint="cs"/>
          <w:sz w:val="28"/>
          <w:szCs w:val="28"/>
          <w:rtl/>
          <w:lang w:bidi="ar-DZ"/>
        </w:rPr>
        <w:t>تتصدىل</w:t>
      </w:r>
      <w:r w:rsidRPr="003C073C">
        <w:rPr>
          <w:rFonts w:cs="Simplified Arabic" w:hint="cs"/>
          <w:sz w:val="28"/>
          <w:szCs w:val="28"/>
          <w:rtl/>
          <w:lang w:bidi="ar-DZ"/>
        </w:rPr>
        <w:t>لاتجاربالبشرعلىمستوى</w:t>
      </w:r>
      <w:r w:rsidR="008159CA">
        <w:rPr>
          <w:rFonts w:cs="Simplified Arabic" w:hint="cs"/>
          <w:sz w:val="28"/>
          <w:szCs w:val="28"/>
          <w:rtl/>
          <w:lang w:bidi="ar-DZ"/>
        </w:rPr>
        <w:t>المجموعات</w:t>
      </w:r>
      <w:r w:rsidRPr="003C073C">
        <w:rPr>
          <w:rFonts w:cs="Simplified Arabic" w:hint="cs"/>
          <w:sz w:val="28"/>
          <w:szCs w:val="28"/>
          <w:rtl/>
          <w:lang w:bidi="ar-DZ"/>
        </w:rPr>
        <w:t>الاقتصاديةالإقليميةبمافيذلكتنفيذالصكوكالقانونيةمثلالمساعدةالقانونيةالمتبادلةوتقاليدهافيالمسائلالجنائية</w:t>
      </w:r>
      <w:r w:rsidR="006635C4">
        <w:rPr>
          <w:rFonts w:cs="Simplified Arabic" w:hint="cs"/>
          <w:sz w:val="28"/>
          <w:szCs w:val="28"/>
          <w:rtl/>
          <w:lang w:bidi="ar-DZ"/>
        </w:rPr>
        <w:t xml:space="preserve">بهدف </w:t>
      </w:r>
      <w:r w:rsidRPr="003C073C">
        <w:rPr>
          <w:rFonts w:cs="Simplified Arabic" w:hint="cs"/>
          <w:sz w:val="28"/>
          <w:szCs w:val="28"/>
          <w:rtl/>
          <w:lang w:bidi="ar-DZ"/>
        </w:rPr>
        <w:t>التصديلتهريبالبشروالاتجار</w:t>
      </w:r>
      <w:r w:rsidR="00184FDD">
        <w:rPr>
          <w:rFonts w:cs="Simplified Arabic" w:hint="cs"/>
          <w:sz w:val="28"/>
          <w:szCs w:val="28"/>
          <w:rtl/>
          <w:lang w:bidi="ar-DZ"/>
        </w:rPr>
        <w:t>بالأشخاص</w:t>
      </w:r>
      <w:r w:rsidRPr="003C073C">
        <w:rPr>
          <w:rFonts w:cs="Simplified Arabic"/>
          <w:sz w:val="28"/>
          <w:szCs w:val="28"/>
          <w:rtl/>
          <w:lang w:bidi="ar-DZ"/>
        </w:rPr>
        <w:t>.</w:t>
      </w:r>
    </w:p>
    <w:p w:rsidR="00825055" w:rsidRDefault="00825055" w:rsidP="00825055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DZ"/>
        </w:rPr>
      </w:pPr>
    </w:p>
    <w:p w:rsidR="00781620" w:rsidRDefault="00781620" w:rsidP="00781620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DZ"/>
        </w:rPr>
      </w:pPr>
    </w:p>
    <w:p w:rsidR="00781620" w:rsidRPr="00825055" w:rsidRDefault="00781620" w:rsidP="00781620">
      <w:pPr>
        <w:bidi/>
        <w:spacing w:after="0" w:line="240" w:lineRule="auto"/>
        <w:jc w:val="both"/>
        <w:rPr>
          <w:rFonts w:cs="Simplified Arabic"/>
          <w:sz w:val="28"/>
          <w:szCs w:val="28"/>
          <w:lang w:bidi="ar-DZ"/>
        </w:rPr>
      </w:pPr>
    </w:p>
    <w:p w:rsidR="002D2DBD" w:rsidRPr="00B422E4" w:rsidRDefault="001341BB" w:rsidP="009500D5">
      <w:pPr>
        <w:bidi/>
        <w:spacing w:after="100" w:afterAutospacing="1" w:line="240" w:lineRule="auto"/>
        <w:rPr>
          <w:rFonts w:cs="Simplified Arabic"/>
          <w:b/>
          <w:bCs/>
          <w:color w:val="2F5496" w:themeColor="accent5" w:themeShade="BF"/>
          <w:sz w:val="28"/>
          <w:szCs w:val="28"/>
          <w:rtl/>
          <w:lang w:bidi="ar-DZ"/>
        </w:rPr>
      </w:pPr>
      <w:r w:rsidRPr="00B422E4">
        <w:rPr>
          <w:rFonts w:cs="Simplified Arabic" w:hint="cs"/>
          <w:b/>
          <w:bCs/>
          <w:color w:val="2F5496" w:themeColor="accent5" w:themeShade="BF"/>
          <w:sz w:val="28"/>
          <w:szCs w:val="28"/>
          <w:rtl/>
          <w:lang w:bidi="ar-DZ"/>
        </w:rPr>
        <w:t>دال. المجال المواضيعي</w:t>
      </w:r>
      <w:r w:rsidR="009500D5">
        <w:rPr>
          <w:rFonts w:cs="Simplified Arabic" w:hint="cs"/>
          <w:b/>
          <w:bCs/>
          <w:color w:val="2F5496" w:themeColor="accent5" w:themeShade="BF"/>
          <w:sz w:val="28"/>
          <w:szCs w:val="28"/>
          <w:rtl/>
          <w:lang w:bidi="ar-DZ"/>
        </w:rPr>
        <w:t>4</w:t>
      </w:r>
      <w:r w:rsidRPr="00B422E4">
        <w:rPr>
          <w:rFonts w:cs="Simplified Arabic" w:hint="cs"/>
          <w:b/>
          <w:bCs/>
          <w:color w:val="2F5496" w:themeColor="accent5" w:themeShade="BF"/>
          <w:sz w:val="28"/>
          <w:szCs w:val="28"/>
          <w:rtl/>
          <w:lang w:bidi="ar-DZ"/>
        </w:rPr>
        <w:t xml:space="preserve">: </w:t>
      </w:r>
      <w:r w:rsidR="00D77447" w:rsidRPr="00B422E4">
        <w:rPr>
          <w:rFonts w:cs="Simplified Arabic" w:hint="cs"/>
          <w:b/>
          <w:bCs/>
          <w:color w:val="2F5496" w:themeColor="accent5" w:themeShade="BF"/>
          <w:sz w:val="28"/>
          <w:szCs w:val="28"/>
          <w:rtl/>
          <w:lang w:bidi="ar-DZ"/>
        </w:rPr>
        <w:t>التعاون الدولي و</w:t>
      </w:r>
      <w:r w:rsidR="00B422E4" w:rsidRPr="00B422E4">
        <w:rPr>
          <w:rFonts w:cs="Simplified Arabic" w:hint="cs"/>
          <w:b/>
          <w:bCs/>
          <w:color w:val="2F5496" w:themeColor="accent5" w:themeShade="BF"/>
          <w:sz w:val="28"/>
          <w:szCs w:val="28"/>
          <w:rtl/>
          <w:lang w:bidi="ar-DZ"/>
        </w:rPr>
        <w:t>إدارة الهجرة.</w:t>
      </w:r>
    </w:p>
    <w:p w:rsidR="00781620" w:rsidRDefault="002A0DBE" w:rsidP="00781620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DZ"/>
        </w:rPr>
      </w:pPr>
      <w:r w:rsidRPr="002A0DBE">
        <w:rPr>
          <w:rFonts w:cs="Simplified Arabic" w:hint="cs"/>
          <w:sz w:val="28"/>
          <w:szCs w:val="28"/>
          <w:rtl/>
          <w:lang w:bidi="ar-DZ"/>
        </w:rPr>
        <w:t>إدراكامنها</w:t>
      </w:r>
      <w:r w:rsidR="001D3BD5">
        <w:rPr>
          <w:rFonts w:cs="Simplified Arabic" w:hint="cs"/>
          <w:sz w:val="28"/>
          <w:szCs w:val="28"/>
          <w:rtl/>
          <w:lang w:bidi="ar-DZ"/>
        </w:rPr>
        <w:t>لضرورة</w:t>
      </w:r>
      <w:r w:rsidRPr="002A0DBE">
        <w:rPr>
          <w:rFonts w:cs="Simplified Arabic" w:hint="cs"/>
          <w:sz w:val="28"/>
          <w:szCs w:val="28"/>
          <w:rtl/>
          <w:lang w:bidi="ar-DZ"/>
        </w:rPr>
        <w:t>تحسينبناءالتآزربينالدولالأعضاءبشأنإدارةالهجرةوالتنقل،فضلاعنتعزيزنظمإدارةالحدودوجمعالبيانات</w:t>
      </w:r>
      <w:r w:rsidR="00C53781" w:rsidRPr="002A0DBE">
        <w:rPr>
          <w:rFonts w:cs="Simplified Arabic" w:hint="cs"/>
          <w:sz w:val="28"/>
          <w:szCs w:val="28"/>
          <w:rtl/>
          <w:lang w:bidi="ar-DZ"/>
        </w:rPr>
        <w:t>وتنسيق</w:t>
      </w:r>
      <w:r w:rsidR="00C53781">
        <w:rPr>
          <w:rFonts w:cs="Simplified Arabic" w:hint="cs"/>
          <w:sz w:val="28"/>
          <w:szCs w:val="28"/>
          <w:rtl/>
          <w:lang w:bidi="ar-DZ"/>
        </w:rPr>
        <w:t>ها</w:t>
      </w:r>
      <w:r w:rsidR="002B6A34">
        <w:rPr>
          <w:rFonts w:cs="Simplified Arabic" w:hint="cs"/>
          <w:sz w:val="28"/>
          <w:szCs w:val="28"/>
          <w:rtl/>
          <w:lang w:bidi="ar-DZ"/>
        </w:rPr>
        <w:t>،</w:t>
      </w:r>
      <w:r w:rsidRPr="002A0DBE">
        <w:rPr>
          <w:rFonts w:cs="Simplified Arabic" w:hint="cs"/>
          <w:sz w:val="28"/>
          <w:szCs w:val="28"/>
          <w:rtl/>
          <w:lang w:bidi="ar-DZ"/>
        </w:rPr>
        <w:t>قد</w:t>
      </w:r>
      <w:r w:rsidR="00076A19">
        <w:rPr>
          <w:rFonts w:cs="Simplified Arabic" w:hint="cs"/>
          <w:sz w:val="28"/>
          <w:szCs w:val="28"/>
          <w:rtl/>
          <w:lang w:bidi="ar-DZ"/>
        </w:rPr>
        <w:t>ّ</w:t>
      </w:r>
      <w:r w:rsidRPr="002A0DBE">
        <w:rPr>
          <w:rFonts w:cs="Simplified Arabic" w:hint="cs"/>
          <w:sz w:val="28"/>
          <w:szCs w:val="28"/>
          <w:rtl/>
          <w:lang w:bidi="ar-DZ"/>
        </w:rPr>
        <w:t>م</w:t>
      </w:r>
      <w:r w:rsidR="00076A19">
        <w:rPr>
          <w:rFonts w:cs="Simplified Arabic" w:hint="cs"/>
          <w:sz w:val="28"/>
          <w:szCs w:val="28"/>
          <w:rtl/>
          <w:lang w:bidi="ar-DZ"/>
        </w:rPr>
        <w:t>ت</w:t>
      </w:r>
      <w:r w:rsidRPr="002A0DBE">
        <w:rPr>
          <w:rFonts w:cs="Simplified Arabic" w:hint="cs"/>
          <w:sz w:val="28"/>
          <w:szCs w:val="28"/>
          <w:rtl/>
          <w:lang w:bidi="ar-DZ"/>
        </w:rPr>
        <w:t>الدولالأعضاء</w:t>
      </w:r>
      <w:r w:rsidR="00E628EF">
        <w:rPr>
          <w:rFonts w:cs="Simplified Arabic" w:hint="cs"/>
          <w:sz w:val="28"/>
          <w:szCs w:val="28"/>
          <w:rtl/>
          <w:lang w:bidi="ar-DZ"/>
        </w:rPr>
        <w:t>الطلبات</w:t>
      </w:r>
      <w:r w:rsidRPr="002A0DBE">
        <w:rPr>
          <w:rFonts w:cs="Simplified Arabic" w:hint="cs"/>
          <w:sz w:val="28"/>
          <w:szCs w:val="28"/>
          <w:rtl/>
          <w:lang w:bidi="ar-DZ"/>
        </w:rPr>
        <w:t>والالتزاماتالتالية</w:t>
      </w:r>
      <w:r w:rsidRPr="002A0DBE">
        <w:rPr>
          <w:rFonts w:cs="Simplified Arabic"/>
          <w:sz w:val="28"/>
          <w:szCs w:val="28"/>
          <w:rtl/>
          <w:lang w:bidi="ar-DZ"/>
        </w:rPr>
        <w:t>:</w:t>
      </w:r>
    </w:p>
    <w:p w:rsidR="00781620" w:rsidRDefault="00781620" w:rsidP="00781620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DZ"/>
        </w:rPr>
      </w:pPr>
    </w:p>
    <w:p w:rsidR="003B084E" w:rsidRDefault="00944BE8" w:rsidP="00991EE9">
      <w:pPr>
        <w:pStyle w:val="ListParagraph"/>
        <w:numPr>
          <w:ilvl w:val="0"/>
          <w:numId w:val="2"/>
        </w:numPr>
        <w:bidi/>
        <w:spacing w:after="0" w:line="240" w:lineRule="auto"/>
        <w:ind w:left="360"/>
        <w:jc w:val="both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الالتزام</w:t>
      </w:r>
      <w:r w:rsidR="003B084E" w:rsidRPr="003B084E">
        <w:rPr>
          <w:rFonts w:cs="Simplified Arabic" w:hint="cs"/>
          <w:sz w:val="28"/>
          <w:szCs w:val="28"/>
          <w:rtl/>
          <w:lang w:bidi="ar-DZ"/>
        </w:rPr>
        <w:t>بالصكوكالقانونيةوالسياسيةالدوليةوالإقليميةالمتعلقةبالهجرةولاسيمابشأنحمايةالمهاجرين</w:t>
      </w:r>
      <w:r w:rsidR="003B084E" w:rsidRPr="003B084E">
        <w:rPr>
          <w:rFonts w:cs="Simplified Arabic"/>
          <w:sz w:val="28"/>
          <w:szCs w:val="28"/>
          <w:rtl/>
          <w:lang w:bidi="ar-DZ"/>
        </w:rPr>
        <w:t xml:space="preserve">. </w:t>
      </w:r>
      <w:r w:rsidR="003B084E" w:rsidRPr="003B084E">
        <w:rPr>
          <w:rFonts w:cs="Simplified Arabic" w:hint="cs"/>
          <w:sz w:val="28"/>
          <w:szCs w:val="28"/>
          <w:rtl/>
          <w:lang w:bidi="ar-DZ"/>
        </w:rPr>
        <w:t>وسيكفلذلكحمايةحقوقالإنسانلجميعالمهاجرينداخلالولاياتالقضائيةللدولالأعضاء</w:t>
      </w:r>
      <w:r w:rsidR="003B084E" w:rsidRPr="003B084E">
        <w:rPr>
          <w:rFonts w:cs="Simplified Arabic"/>
          <w:sz w:val="28"/>
          <w:szCs w:val="28"/>
          <w:rtl/>
          <w:lang w:bidi="ar-DZ"/>
        </w:rPr>
        <w:t>.</w:t>
      </w:r>
    </w:p>
    <w:p w:rsidR="00B06701" w:rsidRPr="00B06701" w:rsidRDefault="00B06701" w:rsidP="00991EE9">
      <w:pPr>
        <w:bidi/>
        <w:spacing w:after="0" w:line="240" w:lineRule="auto"/>
        <w:jc w:val="both"/>
        <w:rPr>
          <w:rFonts w:cs="Simplified Arabic"/>
          <w:sz w:val="28"/>
          <w:szCs w:val="28"/>
          <w:lang w:bidi="ar-DZ"/>
        </w:rPr>
      </w:pPr>
    </w:p>
    <w:p w:rsidR="00753633" w:rsidRDefault="00317C10" w:rsidP="00991EE9">
      <w:pPr>
        <w:pStyle w:val="ListParagraph"/>
        <w:numPr>
          <w:ilvl w:val="0"/>
          <w:numId w:val="2"/>
        </w:numPr>
        <w:bidi/>
        <w:spacing w:after="0" w:line="240" w:lineRule="auto"/>
        <w:ind w:left="360"/>
        <w:jc w:val="both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التعهد ب</w:t>
      </w:r>
      <w:r w:rsidR="009C0B39">
        <w:rPr>
          <w:rFonts w:cs="Simplified Arabic" w:hint="cs"/>
          <w:sz w:val="28"/>
          <w:szCs w:val="28"/>
          <w:rtl/>
          <w:lang w:bidi="ar-DZ"/>
        </w:rPr>
        <w:t>التزامات</w:t>
      </w:r>
      <w:r w:rsidR="00384301" w:rsidRPr="00384301">
        <w:rPr>
          <w:rFonts w:cs="Simplified Arabic" w:hint="cs"/>
          <w:sz w:val="28"/>
          <w:szCs w:val="28"/>
          <w:rtl/>
          <w:lang w:bidi="ar-DZ"/>
        </w:rPr>
        <w:t>وطنيةوإقليميةوأقاليميةوعابرةللقاراتبشأنالهجرة</w:t>
      </w:r>
      <w:r w:rsidR="00AC6631">
        <w:rPr>
          <w:rFonts w:cs="Simplified Arabic" w:hint="cs"/>
          <w:sz w:val="28"/>
          <w:szCs w:val="28"/>
          <w:rtl/>
          <w:lang w:bidi="ar-DZ"/>
        </w:rPr>
        <w:t xml:space="preserve">من خلال </w:t>
      </w:r>
      <w:r w:rsidR="00384301" w:rsidRPr="00384301">
        <w:rPr>
          <w:rFonts w:cs="Simplified Arabic" w:hint="cs"/>
          <w:sz w:val="28"/>
          <w:szCs w:val="28"/>
          <w:rtl/>
          <w:lang w:bidi="ar-DZ"/>
        </w:rPr>
        <w:t>حوارسياسيوتنفيذيشاملومتوازنومستنيرلتحديدالقضاياذاتالاهتمامالمشتركواعتمادالردودوالاستراتيجياتالمناسبةو</w:t>
      </w:r>
      <w:r w:rsidR="00384301" w:rsidRPr="00384301">
        <w:rPr>
          <w:rFonts w:cs="Simplified Arabic"/>
          <w:sz w:val="28"/>
          <w:szCs w:val="28"/>
          <w:rtl/>
          <w:lang w:bidi="ar-DZ"/>
        </w:rPr>
        <w:t>/</w:t>
      </w:r>
      <w:r w:rsidR="00384301" w:rsidRPr="00384301">
        <w:rPr>
          <w:rFonts w:cs="Simplified Arabic" w:hint="cs"/>
          <w:sz w:val="28"/>
          <w:szCs w:val="28"/>
          <w:rtl/>
          <w:lang w:bidi="ar-DZ"/>
        </w:rPr>
        <w:t>أوالآلياتالفعالةالتيتعودبالنفععلىجميعأصحابالمصلحة</w:t>
      </w:r>
      <w:r w:rsidR="00384301" w:rsidRPr="00384301">
        <w:rPr>
          <w:rFonts w:cs="Simplified Arabic"/>
          <w:sz w:val="28"/>
          <w:szCs w:val="28"/>
          <w:rtl/>
          <w:lang w:bidi="ar-DZ"/>
        </w:rPr>
        <w:t>.</w:t>
      </w:r>
    </w:p>
    <w:p w:rsidR="00753633" w:rsidRPr="00753633" w:rsidRDefault="00753633" w:rsidP="00991EE9">
      <w:pPr>
        <w:bidi/>
        <w:spacing w:after="0" w:line="240" w:lineRule="auto"/>
        <w:contextualSpacing/>
        <w:jc w:val="both"/>
        <w:rPr>
          <w:rFonts w:cs="Simplified Arabic"/>
          <w:sz w:val="28"/>
          <w:szCs w:val="28"/>
          <w:rtl/>
          <w:lang w:bidi="ar-DZ"/>
        </w:rPr>
      </w:pPr>
    </w:p>
    <w:p w:rsidR="00753633" w:rsidRDefault="005577BE" w:rsidP="00A56F12">
      <w:pPr>
        <w:pStyle w:val="ListParagraph"/>
        <w:numPr>
          <w:ilvl w:val="0"/>
          <w:numId w:val="2"/>
        </w:numPr>
        <w:bidi/>
        <w:spacing w:after="0" w:line="240" w:lineRule="auto"/>
        <w:ind w:left="360"/>
        <w:jc w:val="both"/>
        <w:rPr>
          <w:rFonts w:cs="Simplified Arabic"/>
          <w:sz w:val="28"/>
          <w:szCs w:val="28"/>
          <w:lang w:bidi="ar-DZ"/>
        </w:rPr>
      </w:pPr>
      <w:r w:rsidRPr="005577BE">
        <w:rPr>
          <w:rFonts w:cs="Simplified Arabic" w:hint="cs"/>
          <w:sz w:val="28"/>
          <w:szCs w:val="28"/>
          <w:rtl/>
          <w:lang w:bidi="ar-DZ"/>
        </w:rPr>
        <w:t>حث</w:t>
      </w:r>
      <w:r>
        <w:rPr>
          <w:rFonts w:cs="Simplified Arabic" w:hint="cs"/>
          <w:sz w:val="28"/>
          <w:szCs w:val="28"/>
          <w:rtl/>
          <w:lang w:bidi="ar-DZ"/>
        </w:rPr>
        <w:t>ّ</w:t>
      </w:r>
      <w:r w:rsidRPr="005577BE">
        <w:rPr>
          <w:rFonts w:cs="Simplified Arabic" w:hint="cs"/>
          <w:sz w:val="28"/>
          <w:szCs w:val="28"/>
          <w:rtl/>
          <w:lang w:bidi="ar-DZ"/>
        </w:rPr>
        <w:t>المجتمعالدوليعلىتنفيذالتزاماتهبدعمالجهودالإنمائية</w:t>
      </w:r>
      <w:r w:rsidR="0045094E">
        <w:rPr>
          <w:rFonts w:cs="Simplified Arabic" w:hint="cs"/>
          <w:sz w:val="28"/>
          <w:szCs w:val="28"/>
          <w:rtl/>
          <w:lang w:bidi="ar-DZ"/>
        </w:rPr>
        <w:t>ل</w:t>
      </w:r>
      <w:r w:rsidRPr="005577BE">
        <w:rPr>
          <w:rFonts w:cs="Simplified Arabic" w:hint="cs"/>
          <w:sz w:val="28"/>
          <w:szCs w:val="28"/>
          <w:rtl/>
          <w:lang w:bidi="ar-DZ"/>
        </w:rPr>
        <w:t>لبلدانال</w:t>
      </w:r>
      <w:r w:rsidR="0045094E">
        <w:rPr>
          <w:rFonts w:cs="Simplified Arabic" w:hint="cs"/>
          <w:sz w:val="28"/>
          <w:szCs w:val="28"/>
          <w:rtl/>
          <w:lang w:bidi="ar-DZ"/>
        </w:rPr>
        <w:t xml:space="preserve">أصلية </w:t>
      </w:r>
      <w:r w:rsidRPr="005577BE">
        <w:rPr>
          <w:rFonts w:cs="Simplified Arabic" w:hint="cs"/>
          <w:sz w:val="28"/>
          <w:szCs w:val="28"/>
          <w:rtl/>
          <w:lang w:bidi="ar-DZ"/>
        </w:rPr>
        <w:t>و</w:t>
      </w:r>
      <w:r w:rsidR="00BC1123">
        <w:rPr>
          <w:rFonts w:cs="Simplified Arabic" w:hint="cs"/>
          <w:sz w:val="28"/>
          <w:szCs w:val="28"/>
          <w:rtl/>
          <w:lang w:bidi="ar-DZ"/>
        </w:rPr>
        <w:t xml:space="preserve">بلدان </w:t>
      </w:r>
      <w:r w:rsidRPr="005577BE">
        <w:rPr>
          <w:rFonts w:cs="Simplified Arabic" w:hint="cs"/>
          <w:sz w:val="28"/>
          <w:szCs w:val="28"/>
          <w:rtl/>
          <w:lang w:bidi="ar-DZ"/>
        </w:rPr>
        <w:t>العبور</w:t>
      </w:r>
      <w:r w:rsidR="00C03A66">
        <w:rPr>
          <w:rFonts w:cs="Simplified Arabic" w:hint="cs"/>
          <w:sz w:val="28"/>
          <w:szCs w:val="28"/>
          <w:rtl/>
          <w:lang w:bidi="ar-DZ"/>
        </w:rPr>
        <w:t>،</w:t>
      </w:r>
      <w:r w:rsidRPr="005577BE">
        <w:rPr>
          <w:rFonts w:cs="Simplified Arabic" w:hint="cs"/>
          <w:sz w:val="28"/>
          <w:szCs w:val="28"/>
          <w:rtl/>
          <w:lang w:bidi="ar-DZ"/>
        </w:rPr>
        <w:t>والمساهمةفيتحقيقأهدافالتنميةالمستدامةوخطةعملأديسأبابالعام</w:t>
      </w:r>
      <w:r w:rsidRPr="005577BE">
        <w:rPr>
          <w:rFonts w:cs="Simplified Arabic"/>
          <w:sz w:val="28"/>
          <w:szCs w:val="28"/>
          <w:rtl/>
          <w:lang w:bidi="ar-DZ"/>
        </w:rPr>
        <w:t xml:space="preserve"> 2015</w:t>
      </w:r>
      <w:r w:rsidR="0045094E">
        <w:rPr>
          <w:rFonts w:cs="Simplified Arabic" w:hint="cs"/>
          <w:sz w:val="28"/>
          <w:szCs w:val="28"/>
          <w:rtl/>
          <w:lang w:bidi="ar-DZ"/>
        </w:rPr>
        <w:t xml:space="preserve">حول </w:t>
      </w:r>
      <w:r w:rsidRPr="005577BE">
        <w:rPr>
          <w:rFonts w:cs="Simplified Arabic" w:hint="cs"/>
          <w:sz w:val="28"/>
          <w:szCs w:val="28"/>
          <w:rtl/>
          <w:lang w:bidi="ar-DZ"/>
        </w:rPr>
        <w:t>تمويلالتنمية</w:t>
      </w:r>
      <w:r w:rsidR="00C03A66">
        <w:rPr>
          <w:rFonts w:cs="Simplified Arabic" w:hint="cs"/>
          <w:sz w:val="28"/>
          <w:szCs w:val="28"/>
          <w:rtl/>
          <w:lang w:bidi="ar-DZ"/>
        </w:rPr>
        <w:t>،</w:t>
      </w:r>
      <w:r w:rsidRPr="005577BE">
        <w:rPr>
          <w:rFonts w:cs="Simplified Arabic" w:hint="cs"/>
          <w:sz w:val="28"/>
          <w:szCs w:val="28"/>
          <w:rtl/>
          <w:lang w:bidi="ar-DZ"/>
        </w:rPr>
        <w:t>وخطةعملاسطنبول</w:t>
      </w:r>
      <w:r w:rsidR="00B8739B">
        <w:rPr>
          <w:rFonts w:cs="Simplified Arabic" w:hint="cs"/>
          <w:sz w:val="28"/>
          <w:szCs w:val="28"/>
          <w:rtl/>
          <w:lang w:bidi="ar-DZ"/>
        </w:rPr>
        <w:t>،</w:t>
      </w:r>
      <w:r w:rsidR="009F16E9">
        <w:rPr>
          <w:rFonts w:cs="Simplified Arabic" w:hint="cs"/>
          <w:sz w:val="28"/>
          <w:szCs w:val="28"/>
          <w:rtl/>
          <w:lang w:bidi="ar-DZ"/>
        </w:rPr>
        <w:t>و</w:t>
      </w:r>
      <w:r w:rsidR="00A40F4B">
        <w:rPr>
          <w:rFonts w:cs="Simplified Arabic" w:hint="cs"/>
          <w:sz w:val="28"/>
          <w:szCs w:val="28"/>
          <w:rtl/>
          <w:lang w:bidi="ar-DZ"/>
        </w:rPr>
        <w:t>الاعترافب</w:t>
      </w:r>
      <w:r w:rsidRPr="005577BE">
        <w:rPr>
          <w:rFonts w:cs="Simplified Arabic" w:hint="cs"/>
          <w:sz w:val="28"/>
          <w:szCs w:val="28"/>
          <w:rtl/>
          <w:lang w:bidi="ar-DZ"/>
        </w:rPr>
        <w:t>أن</w:t>
      </w:r>
      <w:r w:rsidR="00B8739B">
        <w:rPr>
          <w:rFonts w:cs="Simplified Arabic" w:hint="cs"/>
          <w:sz w:val="28"/>
          <w:szCs w:val="28"/>
          <w:rtl/>
          <w:lang w:bidi="ar-DZ"/>
        </w:rPr>
        <w:t>ّ</w:t>
      </w:r>
      <w:r w:rsidR="00EA13F6">
        <w:rPr>
          <w:rFonts w:cs="Simplified Arabic" w:hint="cs"/>
          <w:sz w:val="28"/>
          <w:szCs w:val="28"/>
          <w:rtl/>
          <w:lang w:bidi="ar-DZ"/>
        </w:rPr>
        <w:t xml:space="preserve"> من شأ</w:t>
      </w:r>
      <w:r w:rsidR="00A40F4B">
        <w:rPr>
          <w:rFonts w:cs="Simplified Arabic" w:hint="cs"/>
          <w:sz w:val="28"/>
          <w:szCs w:val="28"/>
          <w:rtl/>
          <w:lang w:bidi="ar-DZ"/>
        </w:rPr>
        <w:t xml:space="preserve">ن </w:t>
      </w:r>
      <w:r w:rsidRPr="005577BE">
        <w:rPr>
          <w:rFonts w:cs="Simplified Arabic" w:hint="cs"/>
          <w:sz w:val="28"/>
          <w:szCs w:val="28"/>
          <w:rtl/>
          <w:lang w:bidi="ar-DZ"/>
        </w:rPr>
        <w:t>هذهالتنمية</w:t>
      </w:r>
      <w:r w:rsidR="00A40F4B">
        <w:rPr>
          <w:rFonts w:cs="Simplified Arabic" w:hint="cs"/>
          <w:sz w:val="28"/>
          <w:szCs w:val="28"/>
          <w:rtl/>
          <w:lang w:bidi="ar-DZ"/>
        </w:rPr>
        <w:t xml:space="preserve">أن </w:t>
      </w:r>
      <w:r w:rsidRPr="005577BE">
        <w:rPr>
          <w:rFonts w:cs="Simplified Arabic" w:hint="cs"/>
          <w:sz w:val="28"/>
          <w:szCs w:val="28"/>
          <w:rtl/>
          <w:lang w:bidi="ar-DZ"/>
        </w:rPr>
        <w:t>تس</w:t>
      </w:r>
      <w:r w:rsidR="00A87FAF">
        <w:rPr>
          <w:rFonts w:cs="Simplified Arabic" w:hint="cs"/>
          <w:sz w:val="28"/>
          <w:szCs w:val="28"/>
          <w:rtl/>
          <w:lang w:bidi="ar-DZ"/>
        </w:rPr>
        <w:t>ا</w:t>
      </w:r>
      <w:r w:rsidRPr="005577BE">
        <w:rPr>
          <w:rFonts w:cs="Simplified Arabic" w:hint="cs"/>
          <w:sz w:val="28"/>
          <w:szCs w:val="28"/>
          <w:rtl/>
          <w:lang w:bidi="ar-DZ"/>
        </w:rPr>
        <w:t>همفيالهجرةالقانونيةوالطوعيةوالمنظ</w:t>
      </w:r>
      <w:r w:rsidR="00A40F4B">
        <w:rPr>
          <w:rFonts w:cs="Simplified Arabic" w:hint="cs"/>
          <w:sz w:val="28"/>
          <w:szCs w:val="28"/>
          <w:rtl/>
          <w:lang w:bidi="ar-DZ"/>
        </w:rPr>
        <w:t>ّ</w:t>
      </w:r>
      <w:r w:rsidRPr="005577BE">
        <w:rPr>
          <w:rFonts w:cs="Simplified Arabic" w:hint="cs"/>
          <w:sz w:val="28"/>
          <w:szCs w:val="28"/>
          <w:rtl/>
          <w:lang w:bidi="ar-DZ"/>
        </w:rPr>
        <w:t>مة</w:t>
      </w:r>
      <w:r w:rsidR="00707ADF">
        <w:rPr>
          <w:rFonts w:cs="Simplified Arabic" w:hint="cs"/>
          <w:sz w:val="28"/>
          <w:szCs w:val="28"/>
          <w:rtl/>
          <w:lang w:bidi="ar-DZ"/>
        </w:rPr>
        <w:t>.</w:t>
      </w:r>
    </w:p>
    <w:p w:rsidR="00B8739B" w:rsidRPr="00B8739B" w:rsidRDefault="00B8739B" w:rsidP="00991EE9">
      <w:pPr>
        <w:bidi/>
        <w:spacing w:after="0" w:line="240" w:lineRule="auto"/>
        <w:rPr>
          <w:rFonts w:cs="Simplified Arabic"/>
          <w:sz w:val="28"/>
          <w:szCs w:val="28"/>
          <w:rtl/>
          <w:lang w:bidi="ar-DZ"/>
        </w:rPr>
      </w:pPr>
    </w:p>
    <w:p w:rsidR="00B8739B" w:rsidRDefault="007F0D28" w:rsidP="00991EE9">
      <w:pPr>
        <w:pStyle w:val="ListParagraph"/>
        <w:numPr>
          <w:ilvl w:val="0"/>
          <w:numId w:val="2"/>
        </w:numPr>
        <w:bidi/>
        <w:spacing w:after="0" w:line="240" w:lineRule="auto"/>
        <w:ind w:left="360"/>
        <w:contextualSpacing w:val="0"/>
        <w:jc w:val="both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الاعتراف</w:t>
      </w:r>
      <w:r w:rsidR="007377A2" w:rsidRPr="007377A2">
        <w:rPr>
          <w:rFonts w:cs="Simplified Arabic" w:hint="cs"/>
          <w:sz w:val="28"/>
          <w:szCs w:val="28"/>
          <w:rtl/>
          <w:lang w:bidi="ar-DZ"/>
        </w:rPr>
        <w:t>بالحاجةإلىبناءالقدراتفيمجالإدارةالهجرةبمافيذلكالممارسات</w:t>
      </w:r>
      <w:r w:rsidR="00D34BF0">
        <w:rPr>
          <w:rFonts w:cs="Simplified Arabic" w:hint="cs"/>
          <w:sz w:val="28"/>
          <w:szCs w:val="28"/>
          <w:rtl/>
          <w:lang w:bidi="ar-DZ"/>
        </w:rPr>
        <w:t>التي تراعي</w:t>
      </w:r>
      <w:r w:rsidR="00D97CD6">
        <w:rPr>
          <w:rFonts w:cs="Simplified Arabic" w:hint="cs"/>
          <w:sz w:val="28"/>
          <w:szCs w:val="28"/>
          <w:rtl/>
          <w:lang w:bidi="ar-DZ"/>
        </w:rPr>
        <w:t>مسائل الجنسين</w:t>
      </w:r>
      <w:r w:rsidR="00D34BF0">
        <w:rPr>
          <w:rFonts w:cs="Simplified Arabic" w:hint="cs"/>
          <w:sz w:val="28"/>
          <w:szCs w:val="28"/>
          <w:rtl/>
          <w:lang w:bidi="ar-DZ"/>
        </w:rPr>
        <w:t>وا</w:t>
      </w:r>
      <w:r w:rsidR="007377A2" w:rsidRPr="007377A2">
        <w:rPr>
          <w:rFonts w:cs="Simplified Arabic" w:hint="cs"/>
          <w:sz w:val="28"/>
          <w:szCs w:val="28"/>
          <w:rtl/>
          <w:lang w:bidi="ar-DZ"/>
        </w:rPr>
        <w:t>لحمايةوالممارساتالقائمةعلىحقوقالإنسان،وفقاللالتزاماتالقانونيةالدوليةوالقوانينالوطنية</w:t>
      </w:r>
      <w:r w:rsidR="007377A2" w:rsidRPr="007377A2">
        <w:rPr>
          <w:rFonts w:cs="Simplified Arabic"/>
          <w:sz w:val="28"/>
          <w:szCs w:val="28"/>
          <w:rtl/>
          <w:lang w:bidi="ar-DZ"/>
        </w:rPr>
        <w:t>.</w:t>
      </w:r>
    </w:p>
    <w:p w:rsidR="0022040F" w:rsidRPr="0022040F" w:rsidRDefault="0022040F" w:rsidP="00991EE9">
      <w:pPr>
        <w:bidi/>
        <w:spacing w:after="0" w:line="240" w:lineRule="auto"/>
        <w:rPr>
          <w:rFonts w:cs="Simplified Arabic"/>
          <w:sz w:val="28"/>
          <w:szCs w:val="28"/>
          <w:rtl/>
          <w:lang w:bidi="ar-DZ"/>
        </w:rPr>
      </w:pPr>
    </w:p>
    <w:p w:rsidR="0022040F" w:rsidRDefault="00436D4B" w:rsidP="00A56F12">
      <w:pPr>
        <w:pStyle w:val="ListParagraph"/>
        <w:numPr>
          <w:ilvl w:val="0"/>
          <w:numId w:val="2"/>
        </w:numPr>
        <w:bidi/>
        <w:spacing w:after="0" w:line="240" w:lineRule="auto"/>
        <w:ind w:left="360"/>
        <w:contextualSpacing w:val="0"/>
        <w:jc w:val="both"/>
        <w:rPr>
          <w:rFonts w:cs="Simplified Arabic"/>
          <w:sz w:val="28"/>
          <w:szCs w:val="28"/>
          <w:lang w:bidi="ar-DZ"/>
        </w:rPr>
      </w:pPr>
      <w:r w:rsidRPr="00436D4B">
        <w:rPr>
          <w:rFonts w:cs="Simplified Arabic" w:hint="cs"/>
          <w:sz w:val="28"/>
          <w:szCs w:val="28"/>
          <w:rtl/>
          <w:lang w:bidi="ar-DZ"/>
        </w:rPr>
        <w:t>تعزيزاستراتيجياتمستدامةللعودةوإعادةالإدماجفيمابينالدولالأعضاءبهدفوضعإجراءاتفعالةومستدامة</w:t>
      </w:r>
      <w:r w:rsidR="00F12B8C">
        <w:rPr>
          <w:rFonts w:cs="Simplified Arabic" w:hint="cs"/>
          <w:sz w:val="28"/>
          <w:szCs w:val="28"/>
          <w:rtl/>
          <w:lang w:bidi="ar-DZ"/>
        </w:rPr>
        <w:t>ل</w:t>
      </w:r>
      <w:r w:rsidRPr="00436D4B">
        <w:rPr>
          <w:rFonts w:cs="Simplified Arabic" w:hint="cs"/>
          <w:sz w:val="28"/>
          <w:szCs w:val="28"/>
          <w:rtl/>
          <w:lang w:bidi="ar-DZ"/>
        </w:rPr>
        <w:t>عودة</w:t>
      </w:r>
      <w:r w:rsidR="00F12B8C">
        <w:rPr>
          <w:rFonts w:cs="Simplified Arabic" w:hint="cs"/>
          <w:sz w:val="28"/>
          <w:szCs w:val="28"/>
          <w:rtl/>
          <w:lang w:bidi="ar-DZ"/>
        </w:rPr>
        <w:t>ا</w:t>
      </w:r>
      <w:r w:rsidR="00F12B8C" w:rsidRPr="00436D4B">
        <w:rPr>
          <w:rFonts w:cs="Simplified Arabic" w:hint="cs"/>
          <w:sz w:val="28"/>
          <w:szCs w:val="28"/>
          <w:rtl/>
          <w:lang w:bidi="ar-DZ"/>
        </w:rPr>
        <w:t>لمهاجرينغير</w:t>
      </w:r>
      <w:r w:rsidR="00F12B8C">
        <w:rPr>
          <w:rFonts w:cs="Simplified Arabic" w:hint="cs"/>
          <w:sz w:val="28"/>
          <w:szCs w:val="28"/>
          <w:rtl/>
          <w:lang w:bidi="ar-DZ"/>
        </w:rPr>
        <w:t>القانونيين</w:t>
      </w:r>
      <w:r w:rsidRPr="00436D4B">
        <w:rPr>
          <w:rFonts w:cs="Simplified Arabic" w:hint="cs"/>
          <w:sz w:val="28"/>
          <w:szCs w:val="28"/>
          <w:rtl/>
          <w:lang w:bidi="ar-DZ"/>
        </w:rPr>
        <w:t>وإعادة</w:t>
      </w:r>
      <w:r w:rsidR="009963E9">
        <w:rPr>
          <w:rFonts w:cs="Simplified Arabic" w:hint="cs"/>
          <w:sz w:val="28"/>
          <w:szCs w:val="28"/>
          <w:rtl/>
          <w:lang w:bidi="ar-DZ"/>
        </w:rPr>
        <w:t>إدماج</w:t>
      </w:r>
      <w:r w:rsidR="00F12B8C">
        <w:rPr>
          <w:rFonts w:cs="Simplified Arabic" w:hint="cs"/>
          <w:sz w:val="28"/>
          <w:szCs w:val="28"/>
          <w:rtl/>
          <w:lang w:bidi="ar-DZ"/>
        </w:rPr>
        <w:t>هم</w:t>
      </w:r>
      <w:r w:rsidR="00A0577F">
        <w:rPr>
          <w:rFonts w:cs="Simplified Arabic" w:hint="cs"/>
          <w:sz w:val="28"/>
          <w:szCs w:val="28"/>
          <w:rtl/>
          <w:lang w:bidi="ar-DZ"/>
        </w:rPr>
        <w:t xml:space="preserve">، </w:t>
      </w:r>
      <w:r w:rsidR="007A41FE">
        <w:rPr>
          <w:rFonts w:cs="Simplified Arabic" w:hint="cs"/>
          <w:sz w:val="28"/>
          <w:szCs w:val="28"/>
          <w:rtl/>
          <w:lang w:bidi="ar-DZ"/>
        </w:rPr>
        <w:t>مما ي</w:t>
      </w:r>
      <w:r w:rsidRPr="00436D4B">
        <w:rPr>
          <w:rFonts w:cs="Simplified Arabic" w:hint="cs"/>
          <w:sz w:val="28"/>
          <w:szCs w:val="28"/>
          <w:rtl/>
          <w:lang w:bidi="ar-DZ"/>
        </w:rPr>
        <w:t>تطلبالتعاونوالتفاهمالمتبادلبين</w:t>
      </w:r>
      <w:r w:rsidR="007A41FE">
        <w:rPr>
          <w:rFonts w:cs="Simplified Arabic" w:hint="cs"/>
          <w:sz w:val="28"/>
          <w:szCs w:val="28"/>
          <w:rtl/>
          <w:lang w:bidi="ar-DZ"/>
        </w:rPr>
        <w:t>ال</w:t>
      </w:r>
      <w:r w:rsidR="001E0518">
        <w:rPr>
          <w:rFonts w:cs="Simplified Arabic" w:hint="cs"/>
          <w:sz w:val="28"/>
          <w:szCs w:val="28"/>
          <w:rtl/>
          <w:lang w:bidi="ar-DZ"/>
        </w:rPr>
        <w:t>بلدان</w:t>
      </w:r>
      <w:r w:rsidRPr="00436D4B">
        <w:rPr>
          <w:rFonts w:cs="Simplified Arabic" w:hint="cs"/>
          <w:sz w:val="28"/>
          <w:szCs w:val="28"/>
          <w:rtl/>
          <w:lang w:bidi="ar-DZ"/>
        </w:rPr>
        <w:t>ال</w:t>
      </w:r>
      <w:r w:rsidR="007A41FE">
        <w:rPr>
          <w:rFonts w:cs="Simplified Arabic" w:hint="cs"/>
          <w:sz w:val="28"/>
          <w:szCs w:val="28"/>
          <w:rtl/>
          <w:lang w:bidi="ar-DZ"/>
        </w:rPr>
        <w:t>أصلية</w:t>
      </w:r>
      <w:r w:rsidRPr="00436D4B">
        <w:rPr>
          <w:rFonts w:cs="Simplified Arabic" w:hint="cs"/>
          <w:sz w:val="28"/>
          <w:szCs w:val="28"/>
          <w:rtl/>
          <w:lang w:bidi="ar-DZ"/>
        </w:rPr>
        <w:t>و</w:t>
      </w:r>
      <w:r w:rsidR="00650BAC">
        <w:rPr>
          <w:rFonts w:cs="Simplified Arabic" w:hint="cs"/>
          <w:sz w:val="28"/>
          <w:szCs w:val="28"/>
          <w:rtl/>
          <w:lang w:bidi="ar-DZ"/>
        </w:rPr>
        <w:t xml:space="preserve">بلدان </w:t>
      </w:r>
      <w:r w:rsidRPr="00436D4B">
        <w:rPr>
          <w:rFonts w:cs="Simplified Arabic" w:hint="cs"/>
          <w:sz w:val="28"/>
          <w:szCs w:val="28"/>
          <w:rtl/>
          <w:lang w:bidi="ar-DZ"/>
        </w:rPr>
        <w:t>العبورو</w:t>
      </w:r>
      <w:r w:rsidR="007A41FE">
        <w:rPr>
          <w:rFonts w:cs="Simplified Arabic" w:hint="cs"/>
          <w:sz w:val="28"/>
          <w:szCs w:val="28"/>
          <w:rtl/>
          <w:lang w:bidi="ar-DZ"/>
        </w:rPr>
        <w:t>ال</w:t>
      </w:r>
      <w:r w:rsidR="00650BAC">
        <w:rPr>
          <w:rFonts w:cs="Simplified Arabic" w:hint="cs"/>
          <w:sz w:val="28"/>
          <w:szCs w:val="28"/>
          <w:rtl/>
          <w:lang w:bidi="ar-DZ"/>
        </w:rPr>
        <w:t xml:space="preserve">بلدان </w:t>
      </w:r>
      <w:r w:rsidRPr="00436D4B">
        <w:rPr>
          <w:rFonts w:cs="Simplified Arabic" w:hint="cs"/>
          <w:sz w:val="28"/>
          <w:szCs w:val="28"/>
          <w:rtl/>
          <w:lang w:bidi="ar-DZ"/>
        </w:rPr>
        <w:t>المقص</w:t>
      </w:r>
      <w:r w:rsidR="007A41FE">
        <w:rPr>
          <w:rFonts w:cs="Simplified Arabic" w:hint="cs"/>
          <w:sz w:val="28"/>
          <w:szCs w:val="28"/>
          <w:rtl/>
          <w:lang w:bidi="ar-DZ"/>
        </w:rPr>
        <w:t>و</w:t>
      </w:r>
      <w:r w:rsidRPr="00436D4B">
        <w:rPr>
          <w:rFonts w:cs="Simplified Arabic" w:hint="cs"/>
          <w:sz w:val="28"/>
          <w:szCs w:val="28"/>
          <w:rtl/>
          <w:lang w:bidi="ar-DZ"/>
        </w:rPr>
        <w:t>د</w:t>
      </w:r>
      <w:r w:rsidR="007A41FE">
        <w:rPr>
          <w:rFonts w:cs="Simplified Arabic" w:hint="cs"/>
          <w:sz w:val="28"/>
          <w:szCs w:val="28"/>
          <w:rtl/>
          <w:lang w:bidi="ar-DZ"/>
        </w:rPr>
        <w:t>ة</w:t>
      </w:r>
      <w:r w:rsidRPr="00436D4B">
        <w:rPr>
          <w:rFonts w:cs="Simplified Arabic"/>
          <w:sz w:val="28"/>
          <w:szCs w:val="28"/>
          <w:rtl/>
          <w:lang w:bidi="ar-DZ"/>
        </w:rPr>
        <w:t>.</w:t>
      </w:r>
    </w:p>
    <w:p w:rsidR="00C674E0" w:rsidRPr="007B4540" w:rsidRDefault="00C674E0" w:rsidP="00991EE9">
      <w:pPr>
        <w:bidi/>
        <w:spacing w:after="0" w:line="240" w:lineRule="auto"/>
        <w:rPr>
          <w:rFonts w:cs="Simplified Arabic"/>
          <w:sz w:val="28"/>
          <w:szCs w:val="28"/>
          <w:rtl/>
          <w:lang w:bidi="ar-DZ"/>
        </w:rPr>
      </w:pPr>
    </w:p>
    <w:p w:rsidR="00C674E0" w:rsidRDefault="00BC0AB9" w:rsidP="00702DEF">
      <w:pPr>
        <w:pStyle w:val="ListParagraph"/>
        <w:numPr>
          <w:ilvl w:val="0"/>
          <w:numId w:val="2"/>
        </w:numPr>
        <w:bidi/>
        <w:spacing w:after="0" w:line="240" w:lineRule="auto"/>
        <w:ind w:left="360"/>
        <w:contextualSpacing w:val="0"/>
        <w:jc w:val="both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الدعوة</w:t>
      </w:r>
      <w:r w:rsidRPr="00E34FBE">
        <w:rPr>
          <w:rFonts w:cs="Simplified Arabic" w:hint="cs"/>
          <w:sz w:val="28"/>
          <w:szCs w:val="28"/>
          <w:rtl/>
          <w:lang w:bidi="ar-DZ"/>
        </w:rPr>
        <w:t>إلىالاعترافالمناسببالفوائدالمحتملةللهجرةوتدفقاتالهجرةال</w:t>
      </w:r>
      <w:r>
        <w:rPr>
          <w:rFonts w:cs="Simplified Arabic" w:hint="cs"/>
          <w:sz w:val="28"/>
          <w:szCs w:val="28"/>
          <w:rtl/>
          <w:lang w:bidi="ar-DZ"/>
        </w:rPr>
        <w:t>شر</w:t>
      </w:r>
      <w:r w:rsidRPr="00E34FBE">
        <w:rPr>
          <w:rFonts w:cs="Simplified Arabic" w:hint="cs"/>
          <w:sz w:val="28"/>
          <w:szCs w:val="28"/>
          <w:rtl/>
          <w:lang w:bidi="ar-DZ"/>
        </w:rPr>
        <w:t>ع</w:t>
      </w:r>
      <w:r>
        <w:rPr>
          <w:rFonts w:cs="Simplified Arabic" w:hint="cs"/>
          <w:sz w:val="28"/>
          <w:szCs w:val="28"/>
          <w:rtl/>
          <w:lang w:bidi="ar-DZ"/>
        </w:rPr>
        <w:t>ي</w:t>
      </w:r>
      <w:r w:rsidRPr="00E34FBE">
        <w:rPr>
          <w:rFonts w:cs="Simplified Arabic" w:hint="cs"/>
          <w:sz w:val="28"/>
          <w:szCs w:val="28"/>
          <w:rtl/>
          <w:lang w:bidi="ar-DZ"/>
        </w:rPr>
        <w:t>ة</w:t>
      </w:r>
      <w:r w:rsidR="00702DEF">
        <w:rPr>
          <w:rFonts w:cs="Simplified Arabic" w:hint="cs"/>
          <w:sz w:val="28"/>
          <w:szCs w:val="28"/>
          <w:rtl/>
          <w:lang w:bidi="ar-DZ"/>
        </w:rPr>
        <w:t xml:space="preserve">مع أخذ </w:t>
      </w:r>
      <w:r w:rsidR="00E34FBE" w:rsidRPr="00E34FBE">
        <w:rPr>
          <w:rFonts w:cs="Simplified Arabic" w:hint="cs"/>
          <w:sz w:val="28"/>
          <w:szCs w:val="28"/>
          <w:rtl/>
          <w:lang w:bidi="ar-DZ"/>
        </w:rPr>
        <w:t>الشواغلالأمنيةللدولالأعضاء</w:t>
      </w:r>
      <w:r w:rsidR="00702DEF">
        <w:rPr>
          <w:rFonts w:cs="Simplified Arabic" w:hint="cs"/>
          <w:sz w:val="28"/>
          <w:szCs w:val="28"/>
          <w:rtl/>
          <w:lang w:bidi="ar-DZ"/>
        </w:rPr>
        <w:t>في الحسبان</w:t>
      </w:r>
      <w:r w:rsidR="00E34FBE" w:rsidRPr="00E34FBE">
        <w:rPr>
          <w:rFonts w:cs="Simplified Arabic"/>
          <w:sz w:val="28"/>
          <w:szCs w:val="28"/>
          <w:rtl/>
          <w:lang w:bidi="ar-DZ"/>
        </w:rPr>
        <w:t xml:space="preserve">. </w:t>
      </w:r>
      <w:r w:rsidR="00E34FBE" w:rsidRPr="00E34FBE">
        <w:rPr>
          <w:rFonts w:cs="Simplified Arabic" w:hint="cs"/>
          <w:sz w:val="28"/>
          <w:szCs w:val="28"/>
          <w:rtl/>
          <w:lang w:bidi="ar-DZ"/>
        </w:rPr>
        <w:t>وتلتزمالدولالأعضاءأيضابإيجادتوازنبينالشواغلالأمنيةالوطنيةوالتزاماتهاالدوليةبحمايةالمهاجرين</w:t>
      </w:r>
      <w:r w:rsidR="00E34FBE" w:rsidRPr="00E34FBE">
        <w:rPr>
          <w:rFonts w:cs="Simplified Arabic"/>
          <w:sz w:val="28"/>
          <w:szCs w:val="28"/>
          <w:rtl/>
          <w:lang w:bidi="ar-DZ"/>
        </w:rPr>
        <w:t>.</w:t>
      </w:r>
    </w:p>
    <w:p w:rsidR="000F0F4E" w:rsidRPr="000F0F4E" w:rsidRDefault="000F0F4E" w:rsidP="00991EE9">
      <w:pPr>
        <w:bidi/>
        <w:spacing w:after="0" w:line="240" w:lineRule="auto"/>
        <w:rPr>
          <w:rFonts w:cs="Simplified Arabic"/>
          <w:sz w:val="28"/>
          <w:szCs w:val="28"/>
          <w:rtl/>
          <w:lang w:bidi="ar-DZ"/>
        </w:rPr>
      </w:pPr>
    </w:p>
    <w:p w:rsidR="00781620" w:rsidRDefault="00C40382" w:rsidP="00781620">
      <w:pPr>
        <w:pStyle w:val="ListParagraph"/>
        <w:numPr>
          <w:ilvl w:val="0"/>
          <w:numId w:val="2"/>
        </w:numPr>
        <w:bidi/>
        <w:spacing w:after="0" w:line="240" w:lineRule="auto"/>
        <w:ind w:left="360"/>
        <w:contextualSpacing w:val="0"/>
        <w:jc w:val="both"/>
        <w:rPr>
          <w:rFonts w:cs="Simplified Arabic"/>
          <w:sz w:val="28"/>
          <w:szCs w:val="28"/>
          <w:lang w:bidi="ar-DZ"/>
        </w:rPr>
      </w:pPr>
      <w:r w:rsidRPr="00C40382">
        <w:rPr>
          <w:rFonts w:cs="Simplified Arabic" w:hint="cs"/>
          <w:sz w:val="28"/>
          <w:szCs w:val="28"/>
          <w:rtl/>
          <w:lang w:bidi="ar-DZ"/>
        </w:rPr>
        <w:lastRenderedPageBreak/>
        <w:t>المساعدةفيتعزيزمبادراتالتكاملالإقليميودعمالجهودالإقليميةالتيتعززالن</w:t>
      </w:r>
      <w:r w:rsidR="000D176D">
        <w:rPr>
          <w:rFonts w:cs="Simplified Arabic" w:hint="cs"/>
          <w:sz w:val="28"/>
          <w:szCs w:val="28"/>
          <w:rtl/>
          <w:lang w:bidi="ar-DZ"/>
        </w:rPr>
        <w:t>ّ</w:t>
      </w:r>
      <w:r w:rsidRPr="00C40382">
        <w:rPr>
          <w:rFonts w:cs="Simplified Arabic" w:hint="cs"/>
          <w:sz w:val="28"/>
          <w:szCs w:val="28"/>
          <w:rtl/>
          <w:lang w:bidi="ar-DZ"/>
        </w:rPr>
        <w:t>هجالم</w:t>
      </w:r>
      <w:r w:rsidR="00B46A6C">
        <w:rPr>
          <w:rFonts w:cs="Simplified Arabic" w:hint="cs"/>
          <w:sz w:val="28"/>
          <w:szCs w:val="28"/>
          <w:rtl/>
          <w:lang w:bidi="ar-DZ"/>
        </w:rPr>
        <w:t>ت</w:t>
      </w:r>
      <w:r w:rsidRPr="00C40382">
        <w:rPr>
          <w:rFonts w:cs="Simplified Arabic" w:hint="cs"/>
          <w:sz w:val="28"/>
          <w:szCs w:val="28"/>
          <w:rtl/>
          <w:lang w:bidi="ar-DZ"/>
        </w:rPr>
        <w:t>س</w:t>
      </w:r>
      <w:r w:rsidR="00C40E88">
        <w:rPr>
          <w:rFonts w:cs="Simplified Arabic" w:hint="cs"/>
          <w:sz w:val="28"/>
          <w:szCs w:val="28"/>
          <w:rtl/>
          <w:lang w:bidi="ar-DZ"/>
        </w:rPr>
        <w:t>ّ</w:t>
      </w:r>
      <w:r w:rsidR="0043382D">
        <w:rPr>
          <w:rFonts w:cs="Simplified Arabic" w:hint="cs"/>
          <w:sz w:val="28"/>
          <w:szCs w:val="28"/>
          <w:rtl/>
          <w:lang w:bidi="ar-DZ"/>
        </w:rPr>
        <w:t>َ</w:t>
      </w:r>
      <w:r w:rsidRPr="00C40382">
        <w:rPr>
          <w:rFonts w:cs="Simplified Arabic" w:hint="cs"/>
          <w:sz w:val="28"/>
          <w:szCs w:val="28"/>
          <w:rtl/>
          <w:lang w:bidi="ar-DZ"/>
        </w:rPr>
        <w:t>قة</w:t>
      </w:r>
      <w:r w:rsidR="00E8644F">
        <w:rPr>
          <w:rFonts w:cs="Simplified Arabic" w:hint="cs"/>
          <w:sz w:val="28"/>
          <w:szCs w:val="28"/>
          <w:rtl/>
          <w:lang w:bidi="ar-DZ"/>
        </w:rPr>
        <w:t>ل</w:t>
      </w:r>
      <w:r w:rsidRPr="00C40382">
        <w:rPr>
          <w:rFonts w:cs="Simplified Arabic" w:hint="cs"/>
          <w:sz w:val="28"/>
          <w:szCs w:val="28"/>
          <w:rtl/>
          <w:lang w:bidi="ar-DZ"/>
        </w:rPr>
        <w:t>لهجرةوالتجارةوحريةتنقلالأشخاصفيأفريقيا</w:t>
      </w:r>
      <w:r w:rsidRPr="00C40382">
        <w:rPr>
          <w:rFonts w:cs="Simplified Arabic"/>
          <w:sz w:val="28"/>
          <w:szCs w:val="28"/>
          <w:rtl/>
          <w:lang w:bidi="ar-DZ"/>
        </w:rPr>
        <w:t>.</w:t>
      </w:r>
    </w:p>
    <w:p w:rsidR="00781620" w:rsidRPr="00781620" w:rsidRDefault="00781620" w:rsidP="00781620">
      <w:pPr>
        <w:pStyle w:val="ListParagraph"/>
        <w:rPr>
          <w:rFonts w:ascii="Simplified Arabic" w:hAnsi="Simplified Arabic" w:cs="Simplified Arabic"/>
          <w:color w:val="212121"/>
          <w:sz w:val="16"/>
          <w:szCs w:val="16"/>
          <w:rtl/>
        </w:rPr>
      </w:pPr>
    </w:p>
    <w:p w:rsidR="00781620" w:rsidRPr="00781620" w:rsidRDefault="00781620" w:rsidP="00781620">
      <w:pPr>
        <w:pStyle w:val="ListParagraph"/>
        <w:numPr>
          <w:ilvl w:val="0"/>
          <w:numId w:val="2"/>
        </w:numPr>
        <w:bidi/>
        <w:spacing w:after="0" w:line="240" w:lineRule="auto"/>
        <w:ind w:left="360"/>
        <w:contextualSpacing w:val="0"/>
        <w:jc w:val="both"/>
        <w:rPr>
          <w:rFonts w:cs="Simplified Arabic"/>
          <w:sz w:val="28"/>
          <w:szCs w:val="28"/>
          <w:lang w:bidi="ar-DZ"/>
        </w:rPr>
      </w:pPr>
      <w:r w:rsidRPr="00781620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تشجيع </w:t>
      </w:r>
      <w:r w:rsidRPr="00781620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الترابط</w:t>
      </w:r>
      <w:r w:rsidRPr="00781620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البيني بين ن</w:t>
      </w:r>
      <w:r w:rsidRPr="00781620">
        <w:rPr>
          <w:rFonts w:ascii="Simplified Arabic" w:hAnsi="Simplified Arabic" w:cs="Simplified Arabic" w:hint="cs"/>
          <w:color w:val="212121"/>
          <w:sz w:val="28"/>
          <w:szCs w:val="28"/>
          <w:rtl/>
        </w:rPr>
        <w:t>ُ</w:t>
      </w:r>
      <w:r w:rsidRPr="00781620">
        <w:rPr>
          <w:rFonts w:ascii="Simplified Arabic" w:hAnsi="Simplified Arabic" w:cs="Simplified Arabic"/>
          <w:color w:val="212121"/>
          <w:sz w:val="28"/>
          <w:szCs w:val="28"/>
          <w:rtl/>
        </w:rPr>
        <w:t>ظ</w:t>
      </w:r>
      <w:r w:rsidRPr="00781620">
        <w:rPr>
          <w:rFonts w:ascii="Simplified Arabic" w:hAnsi="Simplified Arabic" w:cs="Simplified Arabic" w:hint="cs"/>
          <w:color w:val="212121"/>
          <w:sz w:val="28"/>
          <w:szCs w:val="28"/>
          <w:rtl/>
        </w:rPr>
        <w:t>ُ</w:t>
      </w:r>
      <w:r w:rsidRPr="00781620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م إدارة الحدود من أجل تيسير التنقل السلس وتحديد وثائق 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</w:rPr>
        <w:t>التنقل</w:t>
      </w:r>
      <w:r w:rsidRPr="00781620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المزورة.</w:t>
      </w:r>
    </w:p>
    <w:p w:rsidR="00781620" w:rsidRPr="00781620" w:rsidRDefault="00781620" w:rsidP="00781620">
      <w:pPr>
        <w:pStyle w:val="ListParagraph"/>
        <w:rPr>
          <w:rFonts w:ascii="Simplified Arabic" w:hAnsi="Simplified Arabic" w:cs="Simplified Arabic"/>
          <w:color w:val="212121"/>
          <w:sz w:val="16"/>
          <w:szCs w:val="16"/>
          <w:rtl/>
        </w:rPr>
      </w:pPr>
    </w:p>
    <w:p w:rsidR="00781620" w:rsidRPr="00781620" w:rsidRDefault="00781620" w:rsidP="00781620">
      <w:pPr>
        <w:pStyle w:val="ListParagraph"/>
        <w:numPr>
          <w:ilvl w:val="0"/>
          <w:numId w:val="2"/>
        </w:numPr>
        <w:bidi/>
        <w:spacing w:after="0" w:line="240" w:lineRule="auto"/>
        <w:ind w:left="360"/>
        <w:contextualSpacing w:val="0"/>
        <w:jc w:val="both"/>
        <w:rPr>
          <w:rFonts w:cs="Simplified Arabic"/>
          <w:sz w:val="28"/>
          <w:szCs w:val="28"/>
          <w:lang w:bidi="ar-DZ"/>
        </w:rPr>
      </w:pPr>
      <w:r w:rsidRPr="00781620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إنشاء آلية تنسيق وطنية وإقليمية بشأن الهجرة مع تشجيع عمليات الحوار القائمة في الوقت نفسه من أجل تعزيز أوجه التآزر 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</w:rPr>
        <w:t>وتبادل</w:t>
      </w:r>
      <w:r w:rsidRPr="00781620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أفضل الممارسات في القارة.</w:t>
      </w:r>
    </w:p>
    <w:p w:rsidR="00934BED" w:rsidRPr="00781620" w:rsidRDefault="00934BED" w:rsidP="00934BED">
      <w:pPr>
        <w:bidi/>
        <w:spacing w:after="100" w:afterAutospacing="1" w:line="240" w:lineRule="auto"/>
        <w:jc w:val="both"/>
        <w:rPr>
          <w:rFonts w:cs="Simplified Arabic"/>
          <w:b/>
          <w:bCs/>
          <w:color w:val="2F5496" w:themeColor="accent5" w:themeShade="BF"/>
          <w:sz w:val="28"/>
          <w:szCs w:val="28"/>
          <w:rtl/>
          <w:lang w:bidi="ar-DZ"/>
        </w:rPr>
      </w:pPr>
    </w:p>
    <w:p w:rsidR="0092572A" w:rsidRPr="00C2081B" w:rsidRDefault="0020569A" w:rsidP="00934BED">
      <w:pPr>
        <w:bidi/>
        <w:spacing w:after="100" w:afterAutospacing="1" w:line="240" w:lineRule="auto"/>
        <w:jc w:val="both"/>
        <w:rPr>
          <w:rFonts w:cs="Simplified Arabic"/>
          <w:b/>
          <w:bCs/>
          <w:color w:val="2F5496" w:themeColor="accent5" w:themeShade="BF"/>
          <w:sz w:val="28"/>
          <w:szCs w:val="28"/>
          <w:rtl/>
          <w:lang w:bidi="ar-DZ"/>
        </w:rPr>
      </w:pPr>
      <w:r w:rsidRPr="00C2081B">
        <w:rPr>
          <w:rFonts w:cs="Simplified Arabic" w:hint="cs"/>
          <w:b/>
          <w:bCs/>
          <w:color w:val="2F5496" w:themeColor="accent5" w:themeShade="BF"/>
          <w:sz w:val="28"/>
          <w:szCs w:val="28"/>
          <w:rtl/>
          <w:lang w:bidi="ar-DZ"/>
        </w:rPr>
        <w:t>هاء. المجال المواضيعي</w:t>
      </w:r>
      <w:r w:rsidR="00B46A6C">
        <w:rPr>
          <w:rFonts w:cs="Simplified Arabic" w:hint="cs"/>
          <w:b/>
          <w:bCs/>
          <w:color w:val="2F5496" w:themeColor="accent5" w:themeShade="BF"/>
          <w:sz w:val="28"/>
          <w:szCs w:val="28"/>
          <w:rtl/>
          <w:lang w:bidi="ar-DZ"/>
        </w:rPr>
        <w:t xml:space="preserve"> 5 </w:t>
      </w:r>
      <w:r w:rsidRPr="00C2081B">
        <w:rPr>
          <w:rFonts w:cs="Simplified Arabic" w:hint="cs"/>
          <w:b/>
          <w:bCs/>
          <w:color w:val="2F5496" w:themeColor="accent5" w:themeShade="BF"/>
          <w:sz w:val="28"/>
          <w:szCs w:val="28"/>
          <w:rtl/>
          <w:lang w:bidi="ar-DZ"/>
        </w:rPr>
        <w:t xml:space="preserve">: </w:t>
      </w:r>
      <w:r w:rsidR="002854DB" w:rsidRPr="00C2081B">
        <w:rPr>
          <w:rFonts w:cs="Simplified Arabic" w:hint="cs"/>
          <w:b/>
          <w:bCs/>
          <w:color w:val="2F5496" w:themeColor="accent5" w:themeShade="BF"/>
          <w:sz w:val="28"/>
          <w:szCs w:val="28"/>
          <w:rtl/>
          <w:lang w:bidi="ar-DZ"/>
        </w:rPr>
        <w:t>الهجرة غير القانونية و</w:t>
      </w:r>
      <w:r w:rsidR="007519C9" w:rsidRPr="00C2081B">
        <w:rPr>
          <w:rFonts w:cs="Simplified Arabic" w:hint="cs"/>
          <w:b/>
          <w:bCs/>
          <w:color w:val="2F5496" w:themeColor="accent5" w:themeShade="BF"/>
          <w:sz w:val="28"/>
          <w:szCs w:val="28"/>
          <w:rtl/>
          <w:lang w:bidi="ar-DZ"/>
        </w:rPr>
        <w:t>المسارات</w:t>
      </w:r>
      <w:r w:rsidR="009070B0" w:rsidRPr="00C2081B">
        <w:rPr>
          <w:rFonts w:cs="Simplified Arabic" w:hint="cs"/>
          <w:b/>
          <w:bCs/>
          <w:color w:val="2F5496" w:themeColor="accent5" w:themeShade="BF"/>
          <w:sz w:val="28"/>
          <w:szCs w:val="28"/>
          <w:rtl/>
          <w:lang w:bidi="ar-DZ"/>
        </w:rPr>
        <w:t xml:space="preserve"> المنتظمة</w:t>
      </w:r>
    </w:p>
    <w:p w:rsidR="009070B0" w:rsidRDefault="00570899" w:rsidP="00A56F12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DZ"/>
        </w:rPr>
      </w:pPr>
      <w:r w:rsidRPr="00570899">
        <w:rPr>
          <w:rFonts w:cs="Simplified Arabic" w:hint="cs"/>
          <w:sz w:val="28"/>
          <w:szCs w:val="28"/>
          <w:rtl/>
          <w:lang w:bidi="ar-DZ"/>
        </w:rPr>
        <w:t>معالاعترافالواجببالتحدي</w:t>
      </w:r>
      <w:r w:rsidR="001B47ED">
        <w:rPr>
          <w:rFonts w:cs="Simplified Arabic" w:hint="cs"/>
          <w:sz w:val="28"/>
          <w:szCs w:val="28"/>
          <w:rtl/>
          <w:lang w:bidi="ar-DZ"/>
        </w:rPr>
        <w:t>الذي تطرحه</w:t>
      </w:r>
      <w:r w:rsidRPr="00570899">
        <w:rPr>
          <w:rFonts w:cs="Simplified Arabic" w:hint="cs"/>
          <w:sz w:val="28"/>
          <w:szCs w:val="28"/>
          <w:rtl/>
          <w:lang w:bidi="ar-DZ"/>
        </w:rPr>
        <w:t>الهجرةغير</w:t>
      </w:r>
      <w:r w:rsidR="003078F9">
        <w:rPr>
          <w:rFonts w:cs="Simplified Arabic" w:hint="cs"/>
          <w:sz w:val="28"/>
          <w:szCs w:val="28"/>
          <w:rtl/>
          <w:lang w:bidi="ar-DZ"/>
        </w:rPr>
        <w:t>القانونية</w:t>
      </w:r>
      <w:r w:rsidRPr="00570899">
        <w:rPr>
          <w:rFonts w:cs="Simplified Arabic" w:hint="cs"/>
          <w:sz w:val="28"/>
          <w:szCs w:val="28"/>
          <w:rtl/>
          <w:lang w:bidi="ar-DZ"/>
        </w:rPr>
        <w:t>فيالقارةوالفرصالضائعة</w:t>
      </w:r>
      <w:r w:rsidR="00B66225">
        <w:rPr>
          <w:rFonts w:cs="Simplified Arabic" w:hint="cs"/>
          <w:sz w:val="28"/>
          <w:szCs w:val="28"/>
          <w:rtl/>
          <w:lang w:bidi="ar-DZ"/>
        </w:rPr>
        <w:t>الناتجة</w:t>
      </w:r>
      <w:r w:rsidRPr="00570899">
        <w:rPr>
          <w:rFonts w:cs="Simplified Arabic" w:hint="cs"/>
          <w:sz w:val="28"/>
          <w:szCs w:val="28"/>
          <w:rtl/>
          <w:lang w:bidi="ar-DZ"/>
        </w:rPr>
        <w:t>عنعدمتنظيمالهجرة،فإن</w:t>
      </w:r>
      <w:r w:rsidR="00BF1B5E">
        <w:rPr>
          <w:rFonts w:cs="Simplified Arabic" w:hint="cs"/>
          <w:sz w:val="28"/>
          <w:szCs w:val="28"/>
          <w:rtl/>
          <w:lang w:bidi="ar-DZ"/>
        </w:rPr>
        <w:t>ّ</w:t>
      </w:r>
      <w:r w:rsidRPr="00570899">
        <w:rPr>
          <w:rFonts w:cs="Simplified Arabic" w:hint="cs"/>
          <w:sz w:val="28"/>
          <w:szCs w:val="28"/>
          <w:rtl/>
          <w:lang w:bidi="ar-DZ"/>
        </w:rPr>
        <w:t>أهمية</w:t>
      </w:r>
      <w:r w:rsidR="00B46A6C">
        <w:rPr>
          <w:rFonts w:cs="Simplified Arabic" w:hint="cs"/>
          <w:sz w:val="28"/>
          <w:szCs w:val="28"/>
          <w:rtl/>
          <w:lang w:bidi="ar-DZ"/>
        </w:rPr>
        <w:t xml:space="preserve"> اتخاذ</w:t>
      </w:r>
      <w:r w:rsidR="005F3A90">
        <w:rPr>
          <w:rFonts w:cs="Simplified Arabic" w:hint="cs"/>
          <w:sz w:val="28"/>
          <w:szCs w:val="28"/>
          <w:rtl/>
          <w:lang w:bidi="ar-DZ"/>
        </w:rPr>
        <w:t>ال</w:t>
      </w:r>
      <w:r w:rsidRPr="00570899">
        <w:rPr>
          <w:rFonts w:cs="Simplified Arabic" w:hint="cs"/>
          <w:sz w:val="28"/>
          <w:szCs w:val="28"/>
          <w:rtl/>
          <w:lang w:bidi="ar-DZ"/>
        </w:rPr>
        <w:t>تدابير</w:t>
      </w:r>
      <w:r w:rsidR="005F3A90">
        <w:rPr>
          <w:rFonts w:cs="Simplified Arabic" w:hint="cs"/>
          <w:sz w:val="28"/>
          <w:szCs w:val="28"/>
          <w:rtl/>
          <w:lang w:bidi="ar-DZ"/>
        </w:rPr>
        <w:t xml:space="preserve"> التي</w:t>
      </w:r>
      <w:r w:rsidRPr="00570899">
        <w:rPr>
          <w:rFonts w:cs="Simplified Arabic" w:hint="cs"/>
          <w:sz w:val="28"/>
          <w:szCs w:val="28"/>
          <w:rtl/>
          <w:lang w:bidi="ar-DZ"/>
        </w:rPr>
        <w:t>تكفلهجرةاليدالعاملةبطريقةآمنةومنظ</w:t>
      </w:r>
      <w:r w:rsidR="0093570C">
        <w:rPr>
          <w:rFonts w:cs="Simplified Arabic" w:hint="cs"/>
          <w:sz w:val="28"/>
          <w:szCs w:val="28"/>
          <w:rtl/>
          <w:lang w:bidi="ar-DZ"/>
        </w:rPr>
        <w:t>ّ</w:t>
      </w:r>
      <w:r w:rsidRPr="00570899">
        <w:rPr>
          <w:rFonts w:cs="Simplified Arabic" w:hint="cs"/>
          <w:sz w:val="28"/>
          <w:szCs w:val="28"/>
          <w:rtl/>
          <w:lang w:bidi="ar-DZ"/>
        </w:rPr>
        <w:t>مة</w:t>
      </w:r>
      <w:r w:rsidR="00094976">
        <w:rPr>
          <w:rFonts w:cs="Simplified Arabic" w:hint="cs"/>
          <w:sz w:val="28"/>
          <w:szCs w:val="28"/>
          <w:rtl/>
          <w:lang w:bidi="ar-DZ"/>
        </w:rPr>
        <w:t>وقانونية</w:t>
      </w:r>
      <w:r w:rsidRPr="00570899">
        <w:rPr>
          <w:rFonts w:cs="Simplified Arabic" w:hint="cs"/>
          <w:sz w:val="28"/>
          <w:szCs w:val="28"/>
          <w:rtl/>
          <w:lang w:bidi="ar-DZ"/>
        </w:rPr>
        <w:t>معحمايةحقوقالإنسان</w:t>
      </w:r>
      <w:r w:rsidR="00C50C88">
        <w:rPr>
          <w:rFonts w:cs="Simplified Arabic" w:hint="cs"/>
          <w:sz w:val="28"/>
          <w:szCs w:val="28"/>
          <w:rtl/>
          <w:lang w:bidi="ar-DZ"/>
        </w:rPr>
        <w:t>و</w:t>
      </w:r>
      <w:r w:rsidRPr="00570899">
        <w:rPr>
          <w:rFonts w:cs="Simplified Arabic" w:hint="cs"/>
          <w:sz w:val="28"/>
          <w:szCs w:val="28"/>
          <w:rtl/>
          <w:lang w:bidi="ar-DZ"/>
        </w:rPr>
        <w:t>العمال</w:t>
      </w:r>
      <w:r w:rsidR="00C50C88">
        <w:rPr>
          <w:rFonts w:cs="Simplified Arabic" w:hint="cs"/>
          <w:sz w:val="28"/>
          <w:szCs w:val="28"/>
          <w:rtl/>
          <w:lang w:bidi="ar-DZ"/>
        </w:rPr>
        <w:t xml:space="preserve">لجميع </w:t>
      </w:r>
      <w:r w:rsidRPr="00570899">
        <w:rPr>
          <w:rFonts w:cs="Simplified Arabic" w:hint="cs"/>
          <w:sz w:val="28"/>
          <w:szCs w:val="28"/>
          <w:rtl/>
          <w:lang w:bidi="ar-DZ"/>
        </w:rPr>
        <w:t>المهاجرين،</w:t>
      </w:r>
      <w:r w:rsidR="00886CC9">
        <w:rPr>
          <w:rFonts w:cs="Simplified Arabic" w:hint="cs"/>
          <w:sz w:val="28"/>
          <w:szCs w:val="28"/>
          <w:rtl/>
          <w:lang w:bidi="ar-DZ"/>
        </w:rPr>
        <w:t xml:space="preserve">أمر </w:t>
      </w:r>
      <w:r w:rsidRPr="00570899">
        <w:rPr>
          <w:rFonts w:cs="Simplified Arabic" w:hint="cs"/>
          <w:sz w:val="28"/>
          <w:szCs w:val="28"/>
          <w:rtl/>
          <w:lang w:bidi="ar-DZ"/>
        </w:rPr>
        <w:t>لايمكنالاستهانة</w:t>
      </w:r>
      <w:r w:rsidR="00834EEB">
        <w:rPr>
          <w:rFonts w:cs="Simplified Arabic" w:hint="cs"/>
          <w:sz w:val="28"/>
          <w:szCs w:val="28"/>
          <w:rtl/>
          <w:lang w:bidi="ar-DZ"/>
        </w:rPr>
        <w:t>به</w:t>
      </w:r>
      <w:r w:rsidRPr="00570899">
        <w:rPr>
          <w:rFonts w:cs="Simplified Arabic"/>
          <w:sz w:val="28"/>
          <w:szCs w:val="28"/>
          <w:rtl/>
          <w:lang w:bidi="ar-DZ"/>
        </w:rPr>
        <w:t>.</w:t>
      </w:r>
    </w:p>
    <w:p w:rsidR="002E0B14" w:rsidRDefault="00523C38" w:rsidP="004F0326">
      <w:pPr>
        <w:bidi/>
        <w:spacing w:after="100" w:afterAutospacing="1" w:line="240" w:lineRule="auto"/>
        <w:jc w:val="both"/>
        <w:rPr>
          <w:rFonts w:cs="Simplified Arabic"/>
          <w:sz w:val="28"/>
          <w:szCs w:val="28"/>
          <w:rtl/>
          <w:lang w:bidi="ar-DZ"/>
        </w:rPr>
      </w:pPr>
      <w:r w:rsidRPr="00523C38">
        <w:rPr>
          <w:rFonts w:cs="Simplified Arabic" w:hint="cs"/>
          <w:sz w:val="28"/>
          <w:szCs w:val="28"/>
          <w:rtl/>
          <w:lang w:bidi="ar-DZ"/>
        </w:rPr>
        <w:t>علىهذاالنحو،تلتزمالدولالأعضاءبالاضطلاعبمايلي</w:t>
      </w:r>
      <w:r w:rsidRPr="00523C38">
        <w:rPr>
          <w:rFonts w:cs="Simplified Arabic"/>
          <w:sz w:val="28"/>
          <w:szCs w:val="28"/>
          <w:rtl/>
          <w:lang w:bidi="ar-DZ"/>
        </w:rPr>
        <w:t>:</w:t>
      </w:r>
    </w:p>
    <w:p w:rsidR="00367481" w:rsidRDefault="006E2007" w:rsidP="004F0326">
      <w:pPr>
        <w:pStyle w:val="ListParagraph"/>
        <w:numPr>
          <w:ilvl w:val="0"/>
          <w:numId w:val="2"/>
        </w:numPr>
        <w:bidi/>
        <w:spacing w:after="0" w:line="240" w:lineRule="auto"/>
        <w:ind w:left="360"/>
        <w:jc w:val="both"/>
        <w:rPr>
          <w:rFonts w:cs="Simplified Arabic"/>
          <w:sz w:val="28"/>
          <w:szCs w:val="28"/>
          <w:lang w:bidi="ar-DZ"/>
        </w:rPr>
      </w:pPr>
      <w:r w:rsidRPr="006E2007">
        <w:rPr>
          <w:rFonts w:cs="Simplified Arabic" w:hint="cs"/>
          <w:sz w:val="28"/>
          <w:szCs w:val="28"/>
          <w:rtl/>
          <w:lang w:bidi="ar-DZ"/>
        </w:rPr>
        <w:t>دعموتعزيز</w:t>
      </w:r>
      <w:r w:rsidR="00D96C25">
        <w:rPr>
          <w:rFonts w:cs="Simplified Arabic" w:hint="cs"/>
          <w:sz w:val="28"/>
          <w:szCs w:val="28"/>
          <w:rtl/>
          <w:lang w:bidi="ar-DZ"/>
        </w:rPr>
        <w:t>ال</w:t>
      </w:r>
      <w:r w:rsidRPr="006E2007">
        <w:rPr>
          <w:rFonts w:cs="Simplified Arabic" w:hint="cs"/>
          <w:sz w:val="28"/>
          <w:szCs w:val="28"/>
          <w:rtl/>
          <w:lang w:bidi="ar-DZ"/>
        </w:rPr>
        <w:t>برنامج</w:t>
      </w:r>
      <w:r w:rsidR="00D96C25" w:rsidRPr="006E2007">
        <w:rPr>
          <w:rFonts w:cs="Simplified Arabic" w:hint="cs"/>
          <w:sz w:val="28"/>
          <w:szCs w:val="28"/>
          <w:rtl/>
          <w:lang w:bidi="ar-DZ"/>
        </w:rPr>
        <w:t>المشترك</w:t>
      </w:r>
      <w:r w:rsidRPr="006E2007">
        <w:rPr>
          <w:rFonts w:cs="Simplified Arabic" w:hint="cs"/>
          <w:sz w:val="28"/>
          <w:szCs w:val="28"/>
          <w:rtl/>
          <w:lang w:bidi="ar-DZ"/>
        </w:rPr>
        <w:t>لهجرةالعمالالذياعتمدتهالدولالأعضاءفي</w:t>
      </w:r>
      <w:r w:rsidRPr="006E2007">
        <w:rPr>
          <w:rFonts w:cs="Simplified Arabic"/>
          <w:sz w:val="28"/>
          <w:szCs w:val="28"/>
          <w:rtl/>
          <w:lang w:bidi="ar-DZ"/>
        </w:rPr>
        <w:t xml:space="preserve"> 2015 </w:t>
      </w:r>
      <w:r w:rsidRPr="006E2007">
        <w:rPr>
          <w:rFonts w:cs="Simplified Arabic" w:hint="cs"/>
          <w:sz w:val="28"/>
          <w:szCs w:val="28"/>
          <w:rtl/>
          <w:lang w:bidi="ar-DZ"/>
        </w:rPr>
        <w:t>منخلالضمانتوافرالمواردالكافية</w:t>
      </w:r>
      <w:r w:rsidR="00E30BC9">
        <w:rPr>
          <w:rFonts w:cs="Simplified Arabic" w:hint="cs"/>
          <w:sz w:val="28"/>
          <w:szCs w:val="28"/>
          <w:rtl/>
          <w:lang w:bidi="ar-DZ"/>
        </w:rPr>
        <w:t>لتنفيذه</w:t>
      </w:r>
      <w:r w:rsidRPr="006E2007">
        <w:rPr>
          <w:rFonts w:cs="Simplified Arabic"/>
          <w:sz w:val="28"/>
          <w:szCs w:val="28"/>
          <w:rtl/>
          <w:lang w:bidi="ar-DZ"/>
        </w:rPr>
        <w:t>.</w:t>
      </w:r>
    </w:p>
    <w:p w:rsidR="00E30BC9" w:rsidRPr="00E30BC9" w:rsidRDefault="00E30BC9" w:rsidP="004F0326">
      <w:pPr>
        <w:bidi/>
        <w:spacing w:after="0" w:line="240" w:lineRule="auto"/>
        <w:jc w:val="both"/>
        <w:rPr>
          <w:rFonts w:cs="Simplified Arabic"/>
          <w:sz w:val="28"/>
          <w:szCs w:val="28"/>
          <w:lang w:bidi="ar-DZ"/>
        </w:rPr>
      </w:pPr>
    </w:p>
    <w:p w:rsidR="00E30BC9" w:rsidRDefault="007B343D" w:rsidP="004F0326">
      <w:pPr>
        <w:pStyle w:val="ListParagraph"/>
        <w:numPr>
          <w:ilvl w:val="0"/>
          <w:numId w:val="2"/>
        </w:numPr>
        <w:bidi/>
        <w:spacing w:after="0" w:line="240" w:lineRule="auto"/>
        <w:ind w:left="360"/>
        <w:jc w:val="both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الالتزام</w:t>
      </w:r>
      <w:r w:rsidR="00151168" w:rsidRPr="00151168">
        <w:rPr>
          <w:rFonts w:cs="Simplified Arabic" w:hint="cs"/>
          <w:sz w:val="28"/>
          <w:szCs w:val="28"/>
          <w:rtl/>
          <w:lang w:bidi="ar-DZ"/>
        </w:rPr>
        <w:t>بالتصديقعلىالبروتوكولالمتعلقبحريةتنقلالأشخاص</w:t>
      </w:r>
      <w:r w:rsidR="009C27EB">
        <w:rPr>
          <w:rFonts w:cs="Simplified Arabic" w:hint="cs"/>
          <w:sz w:val="28"/>
          <w:szCs w:val="28"/>
          <w:rtl/>
          <w:lang w:bidi="ar-DZ"/>
        </w:rPr>
        <w:t>وال</w:t>
      </w:r>
      <w:r w:rsidR="00151168" w:rsidRPr="00151168">
        <w:rPr>
          <w:rFonts w:cs="Simplified Arabic" w:hint="cs"/>
          <w:sz w:val="28"/>
          <w:szCs w:val="28"/>
          <w:rtl/>
          <w:lang w:bidi="ar-DZ"/>
        </w:rPr>
        <w:t>سياسات</w:t>
      </w:r>
      <w:r w:rsidR="009C27EB">
        <w:rPr>
          <w:rFonts w:cs="Simplified Arabic" w:hint="cs"/>
          <w:sz w:val="28"/>
          <w:szCs w:val="28"/>
          <w:rtl/>
          <w:lang w:bidi="ar-DZ"/>
        </w:rPr>
        <w:t>ال</w:t>
      </w:r>
      <w:r w:rsidR="00151168" w:rsidRPr="00151168">
        <w:rPr>
          <w:rFonts w:cs="Simplified Arabic" w:hint="cs"/>
          <w:sz w:val="28"/>
          <w:szCs w:val="28"/>
          <w:rtl/>
          <w:lang w:bidi="ar-DZ"/>
        </w:rPr>
        <w:t>قارية</w:t>
      </w:r>
      <w:r w:rsidR="009C27EB">
        <w:rPr>
          <w:rFonts w:cs="Simplified Arabic" w:hint="cs"/>
          <w:sz w:val="28"/>
          <w:szCs w:val="28"/>
          <w:rtl/>
          <w:lang w:bidi="ar-DZ"/>
        </w:rPr>
        <w:t xml:space="preserve"> ذات الصلة</w:t>
      </w:r>
      <w:r w:rsidR="00151168" w:rsidRPr="00151168">
        <w:rPr>
          <w:rFonts w:cs="Simplified Arabic" w:hint="cs"/>
          <w:sz w:val="28"/>
          <w:szCs w:val="28"/>
          <w:rtl/>
          <w:lang w:bidi="ar-DZ"/>
        </w:rPr>
        <w:t>بشأنالهجرةوتنفيذه</w:t>
      </w:r>
      <w:r w:rsidR="00B46A6C">
        <w:rPr>
          <w:rFonts w:cs="Simplified Arabic" w:hint="cs"/>
          <w:sz w:val="28"/>
          <w:szCs w:val="28"/>
          <w:rtl/>
          <w:lang w:bidi="ar-DZ"/>
        </w:rPr>
        <w:t>م</w:t>
      </w:r>
      <w:r w:rsidR="00151168" w:rsidRPr="00151168">
        <w:rPr>
          <w:rFonts w:cs="Simplified Arabic" w:hint="cs"/>
          <w:sz w:val="28"/>
          <w:szCs w:val="28"/>
          <w:rtl/>
          <w:lang w:bidi="ar-DZ"/>
        </w:rPr>
        <w:t>ا</w:t>
      </w:r>
      <w:r w:rsidR="00151168" w:rsidRPr="00151168">
        <w:rPr>
          <w:rFonts w:cs="Simplified Arabic"/>
          <w:sz w:val="28"/>
          <w:szCs w:val="28"/>
          <w:rtl/>
          <w:lang w:bidi="ar-DZ"/>
        </w:rPr>
        <w:t>.</w:t>
      </w:r>
    </w:p>
    <w:p w:rsidR="00DC4210" w:rsidRPr="0081475F" w:rsidRDefault="00DC4210" w:rsidP="004F0326">
      <w:pPr>
        <w:bidi/>
        <w:spacing w:after="0" w:line="240" w:lineRule="auto"/>
        <w:rPr>
          <w:rFonts w:cs="Simplified Arabic"/>
          <w:sz w:val="28"/>
          <w:szCs w:val="28"/>
          <w:rtl/>
          <w:lang w:bidi="ar-DZ"/>
        </w:rPr>
      </w:pPr>
    </w:p>
    <w:p w:rsidR="00DC4210" w:rsidRDefault="00DC4210" w:rsidP="004F0326">
      <w:pPr>
        <w:pStyle w:val="ListParagraph"/>
        <w:numPr>
          <w:ilvl w:val="0"/>
          <w:numId w:val="2"/>
        </w:numPr>
        <w:bidi/>
        <w:spacing w:after="0" w:line="240" w:lineRule="auto"/>
        <w:ind w:left="360"/>
        <w:jc w:val="both"/>
        <w:rPr>
          <w:rFonts w:cs="Simplified Arabic"/>
          <w:sz w:val="28"/>
          <w:szCs w:val="28"/>
          <w:lang w:bidi="ar-DZ"/>
        </w:rPr>
      </w:pPr>
      <w:r w:rsidRPr="00DC4210">
        <w:rPr>
          <w:rFonts w:cs="Simplified Arabic" w:hint="cs"/>
          <w:sz w:val="28"/>
          <w:szCs w:val="28"/>
          <w:rtl/>
          <w:lang w:bidi="ar-DZ"/>
        </w:rPr>
        <w:t>إنشاءمنبرلتشجيعالحوار</w:t>
      </w:r>
      <w:r w:rsidR="00427B20">
        <w:rPr>
          <w:rFonts w:cs="Simplified Arabic" w:hint="cs"/>
          <w:sz w:val="28"/>
          <w:szCs w:val="28"/>
          <w:rtl/>
          <w:lang w:bidi="ar-DZ"/>
        </w:rPr>
        <w:t xml:space="preserve">الإقليمي والأقاليمي </w:t>
      </w:r>
      <w:r w:rsidRPr="00DC4210">
        <w:rPr>
          <w:rFonts w:cs="Simplified Arabic" w:hint="cs"/>
          <w:sz w:val="28"/>
          <w:szCs w:val="28"/>
          <w:rtl/>
          <w:lang w:bidi="ar-DZ"/>
        </w:rPr>
        <w:t>المتوازنمنأجلضمانأنتكون</w:t>
      </w:r>
      <w:r w:rsidR="00A32674">
        <w:rPr>
          <w:rFonts w:cs="Simplified Arabic" w:hint="cs"/>
          <w:sz w:val="28"/>
          <w:szCs w:val="28"/>
          <w:rtl/>
          <w:lang w:bidi="ar-DZ"/>
        </w:rPr>
        <w:t>أ</w:t>
      </w:r>
      <w:r w:rsidRPr="00DC4210">
        <w:rPr>
          <w:rFonts w:cs="Simplified Arabic" w:hint="cs"/>
          <w:sz w:val="28"/>
          <w:szCs w:val="28"/>
          <w:rtl/>
          <w:lang w:bidi="ar-DZ"/>
        </w:rPr>
        <w:t>نظم</w:t>
      </w:r>
      <w:r w:rsidR="00A32674">
        <w:rPr>
          <w:rFonts w:cs="Simplified Arabic" w:hint="cs"/>
          <w:sz w:val="28"/>
          <w:szCs w:val="28"/>
          <w:rtl/>
          <w:lang w:bidi="ar-DZ"/>
        </w:rPr>
        <w:t>ة</w:t>
      </w:r>
      <w:r w:rsidRPr="00DC4210">
        <w:rPr>
          <w:rFonts w:cs="Simplified Arabic" w:hint="cs"/>
          <w:sz w:val="28"/>
          <w:szCs w:val="28"/>
          <w:rtl/>
          <w:lang w:bidi="ar-DZ"/>
        </w:rPr>
        <w:t>الهجرة</w:t>
      </w:r>
      <w:r w:rsidR="002A3D4C">
        <w:rPr>
          <w:rFonts w:cs="Simplified Arabic" w:hint="cs"/>
          <w:sz w:val="28"/>
          <w:szCs w:val="28"/>
          <w:rtl/>
          <w:lang w:bidi="ar-DZ"/>
        </w:rPr>
        <w:t>وسبل</w:t>
      </w:r>
      <w:r w:rsidRPr="00DC4210">
        <w:rPr>
          <w:rFonts w:cs="Simplified Arabic" w:hint="cs"/>
          <w:sz w:val="28"/>
          <w:szCs w:val="28"/>
          <w:rtl/>
          <w:lang w:bidi="ar-DZ"/>
        </w:rPr>
        <w:t>التوظيفعادلةوتحترمحقوقالإنسانوحقوقالعم</w:t>
      </w:r>
      <w:r w:rsidR="005A4374">
        <w:rPr>
          <w:rFonts w:cs="Simplified Arabic" w:hint="cs"/>
          <w:sz w:val="28"/>
          <w:szCs w:val="28"/>
          <w:rtl/>
          <w:lang w:bidi="ar-DZ"/>
        </w:rPr>
        <w:t>ا</w:t>
      </w:r>
      <w:r w:rsidRPr="00DC4210">
        <w:rPr>
          <w:rFonts w:cs="Simplified Arabic" w:hint="cs"/>
          <w:sz w:val="28"/>
          <w:szCs w:val="28"/>
          <w:rtl/>
          <w:lang w:bidi="ar-DZ"/>
        </w:rPr>
        <w:t>ل</w:t>
      </w:r>
      <w:r w:rsidR="00EE4370">
        <w:rPr>
          <w:rFonts w:cs="Simplified Arabic" w:hint="cs"/>
          <w:sz w:val="28"/>
          <w:szCs w:val="28"/>
          <w:rtl/>
          <w:lang w:bidi="ar-DZ"/>
        </w:rPr>
        <w:t>،</w:t>
      </w:r>
      <w:r w:rsidRPr="00DC4210">
        <w:rPr>
          <w:rFonts w:cs="Simplified Arabic" w:hint="cs"/>
          <w:sz w:val="28"/>
          <w:szCs w:val="28"/>
          <w:rtl/>
          <w:lang w:bidi="ar-DZ"/>
        </w:rPr>
        <w:t>ومنعالاتجاربالبشروالعمل</w:t>
      </w:r>
      <w:r w:rsidR="0084071E">
        <w:rPr>
          <w:rFonts w:cs="Simplified Arabic" w:hint="cs"/>
          <w:sz w:val="28"/>
          <w:szCs w:val="28"/>
          <w:rtl/>
          <w:lang w:bidi="ar-DZ"/>
        </w:rPr>
        <w:t>القسري</w:t>
      </w:r>
      <w:r w:rsidRPr="00DC4210">
        <w:rPr>
          <w:rFonts w:cs="Simplified Arabic" w:hint="cs"/>
          <w:sz w:val="28"/>
          <w:szCs w:val="28"/>
          <w:rtl/>
          <w:lang w:bidi="ar-DZ"/>
        </w:rPr>
        <w:t>،فضلاعنضمان</w:t>
      </w:r>
      <w:r w:rsidR="00496A0E">
        <w:rPr>
          <w:rFonts w:cs="Simplified Arabic" w:hint="cs"/>
          <w:sz w:val="28"/>
          <w:szCs w:val="28"/>
          <w:rtl/>
          <w:lang w:bidi="ar-DZ"/>
        </w:rPr>
        <w:t>إمكانية تحويل</w:t>
      </w:r>
      <w:r w:rsidRPr="00DC4210">
        <w:rPr>
          <w:rFonts w:cs="Simplified Arabic" w:hint="cs"/>
          <w:sz w:val="28"/>
          <w:szCs w:val="28"/>
          <w:rtl/>
          <w:lang w:bidi="ar-DZ"/>
        </w:rPr>
        <w:t>استحقاقاتالضمانالاجتماعي</w:t>
      </w:r>
      <w:r w:rsidRPr="00DC4210">
        <w:rPr>
          <w:rFonts w:cs="Simplified Arabic"/>
          <w:sz w:val="28"/>
          <w:szCs w:val="28"/>
          <w:rtl/>
          <w:lang w:bidi="ar-DZ"/>
        </w:rPr>
        <w:t>.</w:t>
      </w:r>
    </w:p>
    <w:p w:rsidR="009139BF" w:rsidRPr="00496A0E" w:rsidRDefault="009139BF" w:rsidP="004F0326">
      <w:pPr>
        <w:bidi/>
        <w:spacing w:after="0" w:line="240" w:lineRule="auto"/>
        <w:rPr>
          <w:rFonts w:cs="Simplified Arabic"/>
          <w:sz w:val="28"/>
          <w:szCs w:val="28"/>
          <w:rtl/>
          <w:lang w:bidi="ar-DZ"/>
        </w:rPr>
      </w:pPr>
    </w:p>
    <w:p w:rsidR="009139BF" w:rsidRDefault="005D660D" w:rsidP="00A56F12">
      <w:pPr>
        <w:pStyle w:val="ListParagraph"/>
        <w:numPr>
          <w:ilvl w:val="0"/>
          <w:numId w:val="2"/>
        </w:numPr>
        <w:bidi/>
        <w:spacing w:after="0" w:line="240" w:lineRule="auto"/>
        <w:ind w:left="360"/>
        <w:jc w:val="both"/>
        <w:rPr>
          <w:rFonts w:cs="Simplified Arabic"/>
          <w:sz w:val="28"/>
          <w:szCs w:val="28"/>
          <w:lang w:bidi="ar-DZ"/>
        </w:rPr>
      </w:pPr>
      <w:r w:rsidRPr="005D660D">
        <w:rPr>
          <w:rFonts w:cs="Simplified Arabic" w:hint="cs"/>
          <w:sz w:val="28"/>
          <w:szCs w:val="28"/>
          <w:rtl/>
          <w:lang w:bidi="ar-DZ"/>
        </w:rPr>
        <w:t>الاستثمارفيجمعالبياناتوبناءالمعارفبشأن</w:t>
      </w:r>
      <w:r w:rsidR="00976A93">
        <w:rPr>
          <w:rFonts w:cs="Simplified Arabic" w:hint="cs"/>
          <w:sz w:val="28"/>
          <w:szCs w:val="28"/>
          <w:rtl/>
          <w:lang w:bidi="ar-DZ"/>
        </w:rPr>
        <w:t>ال</w:t>
      </w:r>
      <w:r w:rsidRPr="005D660D">
        <w:rPr>
          <w:rFonts w:cs="Simplified Arabic" w:hint="cs"/>
          <w:sz w:val="28"/>
          <w:szCs w:val="28"/>
          <w:rtl/>
          <w:lang w:bidi="ar-DZ"/>
        </w:rPr>
        <w:t>بياناتو</w:t>
      </w:r>
      <w:r w:rsidR="00976A93">
        <w:rPr>
          <w:rFonts w:cs="Simplified Arabic" w:hint="cs"/>
          <w:sz w:val="28"/>
          <w:szCs w:val="28"/>
          <w:rtl/>
          <w:lang w:bidi="ar-DZ"/>
        </w:rPr>
        <w:t>ال</w:t>
      </w:r>
      <w:r w:rsidRPr="005D660D">
        <w:rPr>
          <w:rFonts w:cs="Simplified Arabic" w:hint="cs"/>
          <w:sz w:val="28"/>
          <w:szCs w:val="28"/>
          <w:rtl/>
          <w:lang w:bidi="ar-DZ"/>
        </w:rPr>
        <w:t>إحصاءات</w:t>
      </w:r>
      <w:r w:rsidR="00976A93">
        <w:rPr>
          <w:rFonts w:cs="Simplified Arabic" w:hint="cs"/>
          <w:sz w:val="28"/>
          <w:szCs w:val="28"/>
          <w:rtl/>
          <w:lang w:bidi="ar-DZ"/>
        </w:rPr>
        <w:t xml:space="preserve"> الخاصةب</w:t>
      </w:r>
      <w:r w:rsidRPr="005D660D">
        <w:rPr>
          <w:rFonts w:cs="Simplified Arabic" w:hint="cs"/>
          <w:sz w:val="28"/>
          <w:szCs w:val="28"/>
          <w:rtl/>
          <w:lang w:bidi="ar-DZ"/>
        </w:rPr>
        <w:t>هجرةاليدالعاملةمنأجل</w:t>
      </w:r>
      <w:r w:rsidR="00256D47">
        <w:rPr>
          <w:rFonts w:cs="Simplified Arabic" w:hint="cs"/>
          <w:sz w:val="28"/>
          <w:szCs w:val="28"/>
          <w:rtl/>
          <w:lang w:bidi="ar-DZ"/>
        </w:rPr>
        <w:t>استيعاب أكبرل</w:t>
      </w:r>
      <w:r w:rsidRPr="005D660D">
        <w:rPr>
          <w:rFonts w:cs="Simplified Arabic" w:hint="cs"/>
          <w:sz w:val="28"/>
          <w:szCs w:val="28"/>
          <w:rtl/>
          <w:lang w:bidi="ar-DZ"/>
        </w:rPr>
        <w:t>آثارالهجرةعلىأسواقالعملوالتنميةالمستدامة</w:t>
      </w:r>
      <w:r w:rsidR="003670F0">
        <w:rPr>
          <w:rFonts w:cs="Simplified Arabic" w:hint="cs"/>
          <w:sz w:val="28"/>
          <w:szCs w:val="28"/>
          <w:rtl/>
          <w:lang w:bidi="ar-DZ"/>
        </w:rPr>
        <w:t>،</w:t>
      </w:r>
      <w:r w:rsidRPr="005D660D">
        <w:rPr>
          <w:rFonts w:cs="Simplified Arabic" w:hint="cs"/>
          <w:sz w:val="28"/>
          <w:szCs w:val="28"/>
          <w:rtl/>
          <w:lang w:bidi="ar-DZ"/>
        </w:rPr>
        <w:t>وحمايةالعمالالمهاجرين</w:t>
      </w:r>
      <w:r w:rsidR="00DB7E6D">
        <w:rPr>
          <w:rFonts w:cs="Simplified Arabic" w:hint="cs"/>
          <w:sz w:val="28"/>
          <w:szCs w:val="28"/>
          <w:rtl/>
          <w:lang w:bidi="ar-DZ"/>
        </w:rPr>
        <w:t xml:space="preserve">بغية </w:t>
      </w:r>
      <w:r w:rsidRPr="005D660D">
        <w:rPr>
          <w:rFonts w:cs="Simplified Arabic" w:hint="cs"/>
          <w:sz w:val="28"/>
          <w:szCs w:val="28"/>
          <w:rtl/>
          <w:lang w:bidi="ar-DZ"/>
        </w:rPr>
        <w:t>ضمان</w:t>
      </w:r>
      <w:r w:rsidR="00DB7E6D">
        <w:rPr>
          <w:rFonts w:cs="Simplified Arabic" w:hint="cs"/>
          <w:sz w:val="28"/>
          <w:szCs w:val="28"/>
          <w:rtl/>
          <w:lang w:bidi="ar-DZ"/>
        </w:rPr>
        <w:t xml:space="preserve"> تعزيزال</w:t>
      </w:r>
      <w:r w:rsidRPr="005D660D">
        <w:rPr>
          <w:rFonts w:cs="Simplified Arabic" w:hint="cs"/>
          <w:sz w:val="28"/>
          <w:szCs w:val="28"/>
          <w:rtl/>
          <w:lang w:bidi="ar-DZ"/>
        </w:rPr>
        <w:t>استجاب</w:t>
      </w:r>
      <w:r w:rsidR="00DB7E6D">
        <w:rPr>
          <w:rFonts w:cs="Simplified Arabic" w:hint="cs"/>
          <w:sz w:val="28"/>
          <w:szCs w:val="28"/>
          <w:rtl/>
          <w:lang w:bidi="ar-DZ"/>
        </w:rPr>
        <w:t>ة ال</w:t>
      </w:r>
      <w:r w:rsidR="003E2CE7">
        <w:rPr>
          <w:rFonts w:cs="Simplified Arabic" w:hint="cs"/>
          <w:sz w:val="28"/>
          <w:szCs w:val="28"/>
          <w:rtl/>
          <w:lang w:bidi="ar-DZ"/>
        </w:rPr>
        <w:t>مناسبة على مستوى</w:t>
      </w:r>
      <w:r w:rsidRPr="005D660D">
        <w:rPr>
          <w:rFonts w:cs="Simplified Arabic" w:hint="cs"/>
          <w:sz w:val="28"/>
          <w:szCs w:val="28"/>
          <w:rtl/>
          <w:lang w:bidi="ar-DZ"/>
        </w:rPr>
        <w:t>السياسات</w:t>
      </w:r>
      <w:r w:rsidR="005156C0">
        <w:rPr>
          <w:rFonts w:cs="Simplified Arabic" w:hint="cs"/>
          <w:sz w:val="28"/>
          <w:szCs w:val="28"/>
          <w:rtl/>
          <w:lang w:bidi="ar-DZ"/>
        </w:rPr>
        <w:t>.</w:t>
      </w:r>
    </w:p>
    <w:p w:rsidR="004D49D2" w:rsidRPr="003710F6" w:rsidRDefault="004D49D2" w:rsidP="004F0326">
      <w:pPr>
        <w:bidi/>
        <w:spacing w:after="0" w:line="240" w:lineRule="auto"/>
        <w:rPr>
          <w:rFonts w:cs="Simplified Arabic"/>
          <w:sz w:val="28"/>
          <w:szCs w:val="28"/>
          <w:rtl/>
          <w:lang w:bidi="ar-DZ"/>
        </w:rPr>
      </w:pPr>
    </w:p>
    <w:p w:rsidR="004D49D2" w:rsidRDefault="009A4038" w:rsidP="00A56F12">
      <w:pPr>
        <w:pStyle w:val="ListParagraph"/>
        <w:numPr>
          <w:ilvl w:val="0"/>
          <w:numId w:val="2"/>
        </w:numPr>
        <w:bidi/>
        <w:spacing w:after="0" w:line="240" w:lineRule="auto"/>
        <w:ind w:left="360"/>
        <w:jc w:val="both"/>
        <w:rPr>
          <w:rFonts w:cs="Simplified Arabic"/>
          <w:sz w:val="28"/>
          <w:szCs w:val="28"/>
          <w:lang w:bidi="ar-DZ"/>
        </w:rPr>
      </w:pPr>
      <w:r w:rsidRPr="009A4038">
        <w:rPr>
          <w:rFonts w:cs="Simplified Arabic" w:hint="cs"/>
          <w:sz w:val="28"/>
          <w:szCs w:val="28"/>
          <w:rtl/>
          <w:lang w:bidi="ar-DZ"/>
        </w:rPr>
        <w:t>وضعسياساتلمعالجةالأسبابالجذريةللهجرةمثل</w:t>
      </w:r>
      <w:r w:rsidR="00D80574">
        <w:rPr>
          <w:rFonts w:cs="Simplified Arabic" w:hint="cs"/>
          <w:sz w:val="28"/>
          <w:szCs w:val="28"/>
          <w:rtl/>
          <w:lang w:bidi="ar-DZ"/>
        </w:rPr>
        <w:t>نقص</w:t>
      </w:r>
      <w:r w:rsidRPr="009A4038">
        <w:rPr>
          <w:rFonts w:cs="Simplified Arabic" w:hint="cs"/>
          <w:sz w:val="28"/>
          <w:szCs w:val="28"/>
          <w:rtl/>
          <w:lang w:bidi="ar-DZ"/>
        </w:rPr>
        <w:t>فرصالعملاللائقفي</w:t>
      </w:r>
      <w:r w:rsidR="00CD40D5">
        <w:rPr>
          <w:rFonts w:cs="Simplified Arabic" w:hint="cs"/>
          <w:sz w:val="28"/>
          <w:szCs w:val="28"/>
          <w:rtl/>
          <w:lang w:bidi="ar-DZ"/>
        </w:rPr>
        <w:t>ال</w:t>
      </w:r>
      <w:r w:rsidRPr="009A4038">
        <w:rPr>
          <w:rFonts w:cs="Simplified Arabic" w:hint="cs"/>
          <w:sz w:val="28"/>
          <w:szCs w:val="28"/>
          <w:rtl/>
          <w:lang w:bidi="ar-DZ"/>
        </w:rPr>
        <w:t>بلدانال</w:t>
      </w:r>
      <w:r w:rsidR="00CD40D5">
        <w:rPr>
          <w:rFonts w:cs="Simplified Arabic" w:hint="cs"/>
          <w:sz w:val="28"/>
          <w:szCs w:val="28"/>
          <w:rtl/>
          <w:lang w:bidi="ar-DZ"/>
        </w:rPr>
        <w:t>أصلية</w:t>
      </w:r>
      <w:r w:rsidRPr="009A4038">
        <w:rPr>
          <w:rFonts w:cs="Simplified Arabic" w:hint="cs"/>
          <w:sz w:val="28"/>
          <w:szCs w:val="28"/>
          <w:rtl/>
          <w:lang w:bidi="ar-DZ"/>
        </w:rPr>
        <w:t>،منأجلضمانأنتصبحالهجرةخياراحقيقياوليس</w:t>
      </w:r>
      <w:r w:rsidR="00492503">
        <w:rPr>
          <w:rFonts w:cs="Simplified Arabic" w:hint="cs"/>
          <w:sz w:val="28"/>
          <w:szCs w:val="28"/>
          <w:rtl/>
          <w:lang w:bidi="ar-DZ"/>
        </w:rPr>
        <w:t>أمرا حتميا</w:t>
      </w:r>
      <w:r w:rsidRPr="009A4038">
        <w:rPr>
          <w:rFonts w:cs="Simplified Arabic"/>
          <w:sz w:val="28"/>
          <w:szCs w:val="28"/>
          <w:rtl/>
          <w:lang w:bidi="ar-DZ"/>
        </w:rPr>
        <w:t>.</w:t>
      </w:r>
    </w:p>
    <w:p w:rsidR="00A94B3E" w:rsidRPr="00A94B3E" w:rsidRDefault="00A94B3E" w:rsidP="004F0326">
      <w:pPr>
        <w:bidi/>
        <w:spacing w:after="0" w:line="240" w:lineRule="auto"/>
        <w:rPr>
          <w:rFonts w:cs="Simplified Arabic"/>
          <w:sz w:val="28"/>
          <w:szCs w:val="28"/>
          <w:rtl/>
          <w:lang w:bidi="ar-DZ"/>
        </w:rPr>
      </w:pPr>
    </w:p>
    <w:p w:rsidR="00CE5BDF" w:rsidRDefault="00372EA3" w:rsidP="00CE5BDF">
      <w:pPr>
        <w:pStyle w:val="ListParagraph"/>
        <w:numPr>
          <w:ilvl w:val="0"/>
          <w:numId w:val="2"/>
        </w:numPr>
        <w:bidi/>
        <w:spacing w:after="0" w:line="240" w:lineRule="auto"/>
        <w:ind w:left="360"/>
        <w:jc w:val="both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وضعال</w:t>
      </w:r>
      <w:r w:rsidR="00C94B88" w:rsidRPr="00C94B88">
        <w:rPr>
          <w:rFonts w:cs="Simplified Arabic" w:hint="cs"/>
          <w:sz w:val="28"/>
          <w:szCs w:val="28"/>
          <w:rtl/>
          <w:lang w:bidi="ar-DZ"/>
        </w:rPr>
        <w:t>برامج</w:t>
      </w:r>
      <w:r w:rsidRPr="00C94B88">
        <w:rPr>
          <w:rFonts w:cs="Simplified Arabic" w:hint="cs"/>
          <w:sz w:val="28"/>
          <w:szCs w:val="28"/>
          <w:rtl/>
          <w:lang w:bidi="ar-DZ"/>
        </w:rPr>
        <w:t>والمبادئالتوجيهية</w:t>
      </w:r>
      <w:r>
        <w:rPr>
          <w:rFonts w:cs="Simplified Arabic" w:hint="cs"/>
          <w:sz w:val="28"/>
          <w:szCs w:val="28"/>
          <w:rtl/>
          <w:lang w:bidi="ar-DZ"/>
        </w:rPr>
        <w:t xml:space="preserve"> الخاصةب</w:t>
      </w:r>
      <w:r w:rsidR="00C94B88" w:rsidRPr="00C94B88">
        <w:rPr>
          <w:rFonts w:cs="Simplified Arabic" w:hint="cs"/>
          <w:sz w:val="28"/>
          <w:szCs w:val="28"/>
          <w:rtl/>
          <w:lang w:bidi="ar-DZ"/>
        </w:rPr>
        <w:t>التدريبالمهنيوتنميةالمهاراتونقلالمهاراتلتسهيل</w:t>
      </w:r>
      <w:r w:rsidR="00CD40D5">
        <w:rPr>
          <w:rFonts w:cs="Simplified Arabic" w:hint="cs"/>
          <w:sz w:val="28"/>
          <w:szCs w:val="28"/>
          <w:rtl/>
          <w:lang w:bidi="ar-DZ"/>
        </w:rPr>
        <w:t xml:space="preserve">تنقل </w:t>
      </w:r>
      <w:r w:rsidR="00B23573">
        <w:rPr>
          <w:rFonts w:cs="Simplified Arabic" w:hint="cs"/>
          <w:sz w:val="28"/>
          <w:szCs w:val="28"/>
          <w:rtl/>
          <w:lang w:bidi="ar-DZ"/>
        </w:rPr>
        <w:t xml:space="preserve">العمال </w:t>
      </w:r>
      <w:r w:rsidR="00C94B88" w:rsidRPr="00C94B88">
        <w:rPr>
          <w:rFonts w:cs="Simplified Arabic" w:hint="cs"/>
          <w:sz w:val="28"/>
          <w:szCs w:val="28"/>
          <w:rtl/>
          <w:lang w:bidi="ar-DZ"/>
        </w:rPr>
        <w:t>المهاجرين</w:t>
      </w:r>
      <w:r w:rsidR="00C94B88" w:rsidRPr="00C94B88">
        <w:rPr>
          <w:rFonts w:cs="Simplified Arabic"/>
          <w:sz w:val="28"/>
          <w:szCs w:val="28"/>
          <w:rtl/>
          <w:lang w:bidi="ar-DZ"/>
        </w:rPr>
        <w:t>.</w:t>
      </w:r>
    </w:p>
    <w:p w:rsidR="00CE5BDF" w:rsidRPr="00CE5BDF" w:rsidRDefault="00CE5BDF" w:rsidP="00CE5BDF">
      <w:pPr>
        <w:pStyle w:val="ListParagraph"/>
        <w:rPr>
          <w:rFonts w:ascii="Simplified Arabic" w:hAnsi="Simplified Arabic" w:cs="Simplified Arabic"/>
          <w:color w:val="212121"/>
          <w:sz w:val="28"/>
          <w:szCs w:val="28"/>
          <w:rtl/>
        </w:rPr>
      </w:pPr>
    </w:p>
    <w:p w:rsidR="00CE5BDF" w:rsidRPr="00CE5BDF" w:rsidRDefault="00CE5BDF" w:rsidP="00CE5BDF">
      <w:pPr>
        <w:pStyle w:val="ListParagraph"/>
        <w:numPr>
          <w:ilvl w:val="0"/>
          <w:numId w:val="2"/>
        </w:numPr>
        <w:bidi/>
        <w:spacing w:after="0" w:line="240" w:lineRule="auto"/>
        <w:ind w:left="360"/>
        <w:jc w:val="both"/>
        <w:rPr>
          <w:rFonts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color w:val="212121"/>
          <w:sz w:val="28"/>
          <w:szCs w:val="28"/>
          <w:rtl/>
        </w:rPr>
        <w:t>تطوير</w:t>
      </w:r>
      <w:r w:rsidRPr="00CE5BDF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مجموعة من المواهب لتحديد المهارات اللازمة في القارة ومواصلة السعي إلى التفاوض مع بقية العالم على الاعتراف بها.</w:t>
      </w:r>
    </w:p>
    <w:p w:rsidR="00CE5BDF" w:rsidRPr="00CE5BDF" w:rsidRDefault="00CE5BDF" w:rsidP="00CE5BDF">
      <w:pPr>
        <w:pStyle w:val="ListParagraph"/>
        <w:rPr>
          <w:rFonts w:ascii="Simplified Arabic" w:hAnsi="Simplified Arabic" w:cs="Simplified Arabic"/>
          <w:color w:val="212121"/>
          <w:sz w:val="28"/>
          <w:szCs w:val="28"/>
          <w:rtl/>
        </w:rPr>
      </w:pPr>
    </w:p>
    <w:p w:rsidR="00CE5BDF" w:rsidRPr="00CE5BDF" w:rsidRDefault="00CE5BDF" w:rsidP="00CE5BDF">
      <w:pPr>
        <w:pStyle w:val="ListParagraph"/>
        <w:numPr>
          <w:ilvl w:val="0"/>
          <w:numId w:val="2"/>
        </w:numPr>
        <w:bidi/>
        <w:spacing w:after="0" w:line="240" w:lineRule="auto"/>
        <w:ind w:left="360"/>
        <w:jc w:val="both"/>
        <w:rPr>
          <w:rFonts w:cs="Simplified Arabic"/>
          <w:sz w:val="28"/>
          <w:szCs w:val="28"/>
          <w:lang w:bidi="ar-DZ"/>
        </w:rPr>
      </w:pPr>
      <w:r w:rsidRPr="00CE5BDF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توفير التمويل اللازم لتشجيع البحوث في قارتنا 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</w:rPr>
        <w:t>حول</w:t>
      </w:r>
      <w:r w:rsidRPr="00CE5BDF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المهارات المطلوبة وكيفية الحصول عليها.</w:t>
      </w:r>
    </w:p>
    <w:p w:rsidR="00B23573" w:rsidRPr="003710F6" w:rsidRDefault="00B23573" w:rsidP="004F0326">
      <w:pPr>
        <w:bidi/>
        <w:spacing w:after="0" w:line="240" w:lineRule="auto"/>
        <w:rPr>
          <w:rFonts w:cs="Simplified Arabic"/>
          <w:sz w:val="28"/>
          <w:szCs w:val="28"/>
          <w:rtl/>
          <w:lang w:bidi="ar-DZ"/>
        </w:rPr>
      </w:pPr>
    </w:p>
    <w:p w:rsidR="00B23573" w:rsidRDefault="006016C6" w:rsidP="00934BED">
      <w:pPr>
        <w:pStyle w:val="ListParagraph"/>
        <w:numPr>
          <w:ilvl w:val="0"/>
          <w:numId w:val="2"/>
        </w:numPr>
        <w:bidi/>
        <w:spacing w:after="0" w:line="240" w:lineRule="auto"/>
        <w:ind w:left="360"/>
        <w:jc w:val="both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lastRenderedPageBreak/>
        <w:t>وضع</w:t>
      </w:r>
      <w:r w:rsidRPr="00DA1ACD">
        <w:rPr>
          <w:rFonts w:cs="Simplified Arabic" w:hint="cs"/>
          <w:sz w:val="28"/>
          <w:szCs w:val="28"/>
          <w:rtl/>
          <w:lang w:bidi="ar-DZ"/>
        </w:rPr>
        <w:t>آلياتالشكاوى</w:t>
      </w:r>
      <w:r w:rsidR="00DA1ACD" w:rsidRPr="00DA1ACD">
        <w:rPr>
          <w:rFonts w:cs="Simplified Arabic" w:hint="cs"/>
          <w:sz w:val="28"/>
          <w:szCs w:val="28"/>
          <w:rtl/>
          <w:lang w:bidi="ar-DZ"/>
        </w:rPr>
        <w:t>وضمان</w:t>
      </w:r>
      <w:r w:rsidR="00FE07C4">
        <w:rPr>
          <w:rFonts w:cs="Simplified Arabic" w:hint="cs"/>
          <w:sz w:val="28"/>
          <w:szCs w:val="28"/>
          <w:rtl/>
          <w:lang w:bidi="ar-DZ"/>
        </w:rPr>
        <w:t xml:space="preserve"> وصول </w:t>
      </w:r>
      <w:r w:rsidR="00DA1ACD" w:rsidRPr="00DA1ACD">
        <w:rPr>
          <w:rFonts w:cs="Simplified Arabic" w:hint="cs"/>
          <w:sz w:val="28"/>
          <w:szCs w:val="28"/>
          <w:rtl/>
          <w:lang w:bidi="ar-DZ"/>
        </w:rPr>
        <w:t>المهاجرين</w:t>
      </w:r>
      <w:r w:rsidR="00FE07C4">
        <w:rPr>
          <w:rFonts w:cs="Simplified Arabic" w:hint="cs"/>
          <w:sz w:val="28"/>
          <w:szCs w:val="28"/>
          <w:rtl/>
          <w:lang w:bidi="ar-DZ"/>
        </w:rPr>
        <w:t>إ</w:t>
      </w:r>
      <w:r w:rsidR="00BF3532">
        <w:rPr>
          <w:rFonts w:cs="Simplified Arabic" w:hint="cs"/>
          <w:sz w:val="28"/>
          <w:szCs w:val="28"/>
          <w:rtl/>
          <w:lang w:bidi="ar-DZ"/>
        </w:rPr>
        <w:t>ليها</w:t>
      </w:r>
      <w:r w:rsidR="00DA1ACD" w:rsidRPr="00DA1ACD">
        <w:rPr>
          <w:rFonts w:cs="Simplified Arabic" w:hint="cs"/>
          <w:sz w:val="28"/>
          <w:szCs w:val="28"/>
          <w:rtl/>
          <w:lang w:bidi="ar-DZ"/>
        </w:rPr>
        <w:t>فيالوقتالمناسبوبأسعار</w:t>
      </w:r>
      <w:r w:rsidR="00963ADB">
        <w:rPr>
          <w:rFonts w:cs="Simplified Arabic" w:hint="cs"/>
          <w:sz w:val="28"/>
          <w:szCs w:val="28"/>
          <w:rtl/>
          <w:lang w:bidi="ar-DZ"/>
        </w:rPr>
        <w:t>معقولة</w:t>
      </w:r>
      <w:r w:rsidR="00DA1ACD" w:rsidRPr="00DA1ACD">
        <w:rPr>
          <w:rFonts w:cs="Simplified Arabic" w:hint="cs"/>
          <w:sz w:val="28"/>
          <w:szCs w:val="28"/>
          <w:rtl/>
          <w:lang w:bidi="ar-DZ"/>
        </w:rPr>
        <w:t>منخلالالوساطةالرسميةوالمحاكمالمستقلة</w:t>
      </w:r>
      <w:r w:rsidR="005A6CB0">
        <w:rPr>
          <w:rFonts w:cs="Simplified Arabic" w:hint="cs"/>
          <w:sz w:val="28"/>
          <w:szCs w:val="28"/>
          <w:rtl/>
          <w:lang w:bidi="ar-DZ"/>
        </w:rPr>
        <w:t>والنزيهة</w:t>
      </w:r>
      <w:r w:rsidR="00DA1ACD" w:rsidRPr="00DA1ACD">
        <w:rPr>
          <w:rFonts w:cs="Simplified Arabic" w:hint="cs"/>
          <w:sz w:val="28"/>
          <w:szCs w:val="28"/>
          <w:rtl/>
          <w:lang w:bidi="ar-DZ"/>
        </w:rPr>
        <w:t>بمافيذلكحالاتالتحرشالجنسي</w:t>
      </w:r>
      <w:r w:rsidR="005A6CB0">
        <w:rPr>
          <w:rFonts w:cs="Simplified Arabic" w:hint="cs"/>
          <w:sz w:val="28"/>
          <w:szCs w:val="28"/>
          <w:rtl/>
          <w:lang w:bidi="ar-DZ"/>
        </w:rPr>
        <w:t>،</w:t>
      </w:r>
      <w:r w:rsidR="00F96E85">
        <w:rPr>
          <w:rFonts w:cs="Simplified Arabic" w:hint="cs"/>
          <w:sz w:val="28"/>
          <w:szCs w:val="28"/>
          <w:rtl/>
          <w:lang w:bidi="ar-DZ"/>
        </w:rPr>
        <w:t>بغضّ</w:t>
      </w:r>
      <w:r w:rsidR="00DA1ACD" w:rsidRPr="00DA1ACD">
        <w:rPr>
          <w:rFonts w:cs="Simplified Arabic" w:hint="cs"/>
          <w:sz w:val="28"/>
          <w:szCs w:val="28"/>
          <w:rtl/>
          <w:lang w:bidi="ar-DZ"/>
        </w:rPr>
        <w:t>النظرعنالجنسيةأو</w:t>
      </w:r>
      <w:r w:rsidR="00AB1B3D">
        <w:rPr>
          <w:rFonts w:cs="Simplified Arabic" w:hint="cs"/>
          <w:sz w:val="28"/>
          <w:szCs w:val="28"/>
          <w:rtl/>
          <w:lang w:bidi="ar-DZ"/>
        </w:rPr>
        <w:t>وضع</w:t>
      </w:r>
      <w:r w:rsidR="00DA1ACD" w:rsidRPr="00DA1ACD">
        <w:rPr>
          <w:rFonts w:cs="Simplified Arabic" w:hint="cs"/>
          <w:sz w:val="28"/>
          <w:szCs w:val="28"/>
          <w:rtl/>
          <w:lang w:bidi="ar-DZ"/>
        </w:rPr>
        <w:t>الهجرةأوالإقامة</w:t>
      </w:r>
      <w:r w:rsidR="00DA1ACD" w:rsidRPr="00DA1ACD">
        <w:rPr>
          <w:rFonts w:cs="Simplified Arabic"/>
          <w:sz w:val="28"/>
          <w:szCs w:val="28"/>
          <w:rtl/>
          <w:lang w:bidi="ar-DZ"/>
        </w:rPr>
        <w:t>.</w:t>
      </w:r>
    </w:p>
    <w:p w:rsidR="005E1E30" w:rsidRPr="006E123B" w:rsidRDefault="005E1E30" w:rsidP="00002ACA">
      <w:pPr>
        <w:bidi/>
        <w:spacing w:after="0" w:line="240" w:lineRule="auto"/>
        <w:rPr>
          <w:rFonts w:cs="Simplified Arabic"/>
          <w:sz w:val="28"/>
          <w:szCs w:val="28"/>
          <w:rtl/>
          <w:lang w:bidi="ar-DZ"/>
        </w:rPr>
      </w:pPr>
    </w:p>
    <w:p w:rsidR="005E1E30" w:rsidRPr="009F006C" w:rsidRDefault="00002ACA" w:rsidP="00CD40D5">
      <w:pPr>
        <w:bidi/>
        <w:spacing w:after="100" w:afterAutospacing="1" w:line="240" w:lineRule="auto"/>
        <w:jc w:val="both"/>
        <w:rPr>
          <w:rFonts w:cs="Simplified Arabic"/>
          <w:b/>
          <w:bCs/>
          <w:color w:val="2F5496" w:themeColor="accent5" w:themeShade="BF"/>
          <w:sz w:val="28"/>
          <w:szCs w:val="28"/>
          <w:lang w:bidi="ar-DZ"/>
        </w:rPr>
      </w:pPr>
      <w:r w:rsidRPr="009F006C">
        <w:rPr>
          <w:rFonts w:cs="Simplified Arabic" w:hint="cs"/>
          <w:b/>
          <w:bCs/>
          <w:color w:val="2F5496" w:themeColor="accent5" w:themeShade="BF"/>
          <w:sz w:val="28"/>
          <w:szCs w:val="28"/>
          <w:rtl/>
          <w:lang w:bidi="ar-DZ"/>
        </w:rPr>
        <w:t xml:space="preserve">واو. </w:t>
      </w:r>
      <w:r w:rsidR="00214FC4" w:rsidRPr="009F006C">
        <w:rPr>
          <w:rFonts w:cs="Simplified Arabic" w:hint="cs"/>
          <w:b/>
          <w:bCs/>
          <w:color w:val="2F5496" w:themeColor="accent5" w:themeShade="BF"/>
          <w:sz w:val="28"/>
          <w:szCs w:val="28"/>
          <w:rtl/>
          <w:lang w:bidi="ar-DZ"/>
        </w:rPr>
        <w:t>المجال المواضيعي</w:t>
      </w:r>
      <w:r w:rsidR="00CD40D5">
        <w:rPr>
          <w:rFonts w:cs="Simplified Arabic" w:hint="cs"/>
          <w:b/>
          <w:bCs/>
          <w:color w:val="2F5496" w:themeColor="accent5" w:themeShade="BF"/>
          <w:sz w:val="28"/>
          <w:szCs w:val="28"/>
          <w:rtl/>
          <w:lang w:bidi="ar-DZ"/>
        </w:rPr>
        <w:t xml:space="preserve">6 </w:t>
      </w:r>
      <w:r w:rsidR="00214FC4" w:rsidRPr="009F006C">
        <w:rPr>
          <w:rFonts w:cs="Simplified Arabic" w:hint="cs"/>
          <w:b/>
          <w:bCs/>
          <w:color w:val="2F5496" w:themeColor="accent5" w:themeShade="BF"/>
          <w:sz w:val="28"/>
          <w:szCs w:val="28"/>
          <w:rtl/>
          <w:lang w:bidi="ar-DZ"/>
        </w:rPr>
        <w:t xml:space="preserve">: </w:t>
      </w:r>
      <w:r w:rsidR="00977964" w:rsidRPr="009F006C">
        <w:rPr>
          <w:rFonts w:cs="Simplified Arabic" w:hint="cs"/>
          <w:b/>
          <w:bCs/>
          <w:color w:val="2F5496" w:themeColor="accent5" w:themeShade="BF"/>
          <w:sz w:val="28"/>
          <w:szCs w:val="28"/>
          <w:rtl/>
          <w:lang w:bidi="ar-DZ"/>
        </w:rPr>
        <w:t>مساهمات</w:t>
      </w:r>
      <w:r w:rsidR="00A555E0" w:rsidRPr="009F006C">
        <w:rPr>
          <w:rFonts w:cs="Simplified Arabic" w:hint="cs"/>
          <w:b/>
          <w:bCs/>
          <w:color w:val="2F5496" w:themeColor="accent5" w:themeShade="BF"/>
          <w:sz w:val="28"/>
          <w:szCs w:val="28"/>
          <w:rtl/>
          <w:lang w:bidi="ar-DZ"/>
        </w:rPr>
        <w:t xml:space="preserve"> المهاجرين والمغتربين</w:t>
      </w:r>
      <w:r w:rsidR="00F8471F" w:rsidRPr="009F006C">
        <w:rPr>
          <w:rFonts w:cs="Simplified Arabic" w:hint="cs"/>
          <w:b/>
          <w:bCs/>
          <w:color w:val="2F5496" w:themeColor="accent5" w:themeShade="BF"/>
          <w:sz w:val="28"/>
          <w:szCs w:val="28"/>
          <w:rtl/>
          <w:lang w:bidi="ar-DZ"/>
        </w:rPr>
        <w:t>، بما في ذلك النساء والشباب</w:t>
      </w:r>
      <w:r w:rsidR="006641BC" w:rsidRPr="009F006C">
        <w:rPr>
          <w:rFonts w:cs="Simplified Arabic" w:hint="cs"/>
          <w:b/>
          <w:bCs/>
          <w:color w:val="2F5496" w:themeColor="accent5" w:themeShade="BF"/>
          <w:sz w:val="28"/>
          <w:szCs w:val="28"/>
          <w:rtl/>
          <w:lang w:bidi="ar-DZ"/>
        </w:rPr>
        <w:t xml:space="preserve">، في </w:t>
      </w:r>
      <w:r w:rsidR="00F23C49" w:rsidRPr="009F006C">
        <w:rPr>
          <w:rFonts w:cs="Simplified Arabic" w:hint="cs"/>
          <w:b/>
          <w:bCs/>
          <w:color w:val="2F5496" w:themeColor="accent5" w:themeShade="BF"/>
          <w:sz w:val="28"/>
          <w:szCs w:val="28"/>
          <w:rtl/>
          <w:lang w:bidi="ar-DZ"/>
        </w:rPr>
        <w:t>البلدان المرسلة والمضيفة والمستقبلة.</w:t>
      </w:r>
    </w:p>
    <w:p w:rsidR="00F23C49" w:rsidRDefault="003E61DD" w:rsidP="00934BED">
      <w:pPr>
        <w:bidi/>
        <w:spacing w:after="100" w:afterAutospacing="1" w:line="240" w:lineRule="auto"/>
        <w:jc w:val="both"/>
        <w:rPr>
          <w:rFonts w:cs="Simplified Arabic"/>
          <w:sz w:val="28"/>
          <w:szCs w:val="28"/>
          <w:rtl/>
          <w:lang w:bidi="ar-DZ"/>
        </w:rPr>
      </w:pPr>
      <w:r w:rsidRPr="003E61DD">
        <w:rPr>
          <w:rFonts w:cs="Simplified Arabic" w:hint="cs"/>
          <w:sz w:val="28"/>
          <w:szCs w:val="28"/>
          <w:rtl/>
          <w:lang w:bidi="ar-DZ"/>
        </w:rPr>
        <w:t>تعترفالدولالأعضاءبالمساهمةالكبيرةللمهاجرينوالمغتربينفيالقارةسواءعلىالمستوىالجزئيمنخلالالتحويلاتالمالية</w:t>
      </w:r>
      <w:r w:rsidR="00EA0773">
        <w:rPr>
          <w:rFonts w:cs="Simplified Arabic" w:hint="cs"/>
          <w:sz w:val="28"/>
          <w:szCs w:val="28"/>
          <w:rtl/>
          <w:lang w:bidi="ar-DZ"/>
        </w:rPr>
        <w:t>و</w:t>
      </w:r>
      <w:r w:rsidRPr="003E61DD">
        <w:rPr>
          <w:rFonts w:cs="Simplified Arabic" w:hint="cs"/>
          <w:sz w:val="28"/>
          <w:szCs w:val="28"/>
          <w:rtl/>
          <w:lang w:bidi="ar-DZ"/>
        </w:rPr>
        <w:t>مشاريع</w:t>
      </w:r>
      <w:r w:rsidR="00EA0773">
        <w:rPr>
          <w:rFonts w:cs="Simplified Arabic" w:hint="cs"/>
          <w:sz w:val="28"/>
          <w:szCs w:val="28"/>
          <w:rtl/>
          <w:lang w:bidi="ar-DZ"/>
        </w:rPr>
        <w:t>الأعمال</w:t>
      </w:r>
      <w:r w:rsidRPr="003E61DD">
        <w:rPr>
          <w:rFonts w:cs="Simplified Arabic" w:hint="cs"/>
          <w:sz w:val="28"/>
          <w:szCs w:val="28"/>
          <w:rtl/>
          <w:lang w:bidi="ar-DZ"/>
        </w:rPr>
        <w:t>وكذلكعلىالمستوىالكل</w:t>
      </w:r>
      <w:r w:rsidR="00BD0C85">
        <w:rPr>
          <w:rFonts w:cs="Simplified Arabic" w:hint="cs"/>
          <w:sz w:val="28"/>
          <w:szCs w:val="28"/>
          <w:rtl/>
          <w:lang w:bidi="ar-DZ"/>
        </w:rPr>
        <w:t>ّ</w:t>
      </w:r>
      <w:r w:rsidRPr="003E61DD">
        <w:rPr>
          <w:rFonts w:cs="Simplified Arabic" w:hint="cs"/>
          <w:sz w:val="28"/>
          <w:szCs w:val="28"/>
          <w:rtl/>
          <w:lang w:bidi="ar-DZ"/>
        </w:rPr>
        <w:t>يمنخلالالمساعدةفيبناءاحتياطيات</w:t>
      </w:r>
      <w:r w:rsidR="004D6BEB">
        <w:rPr>
          <w:rFonts w:cs="Simplified Arabic" w:hint="cs"/>
          <w:sz w:val="28"/>
          <w:szCs w:val="28"/>
          <w:rtl/>
          <w:lang w:bidi="ar-DZ"/>
        </w:rPr>
        <w:t>العملة</w:t>
      </w:r>
      <w:r w:rsidRPr="003E61DD">
        <w:rPr>
          <w:rFonts w:cs="Simplified Arabic" w:hint="cs"/>
          <w:sz w:val="28"/>
          <w:szCs w:val="28"/>
          <w:rtl/>
          <w:lang w:bidi="ar-DZ"/>
        </w:rPr>
        <w:t>الأجنبي</w:t>
      </w:r>
      <w:r w:rsidR="004D6BEB">
        <w:rPr>
          <w:rFonts w:cs="Simplified Arabic" w:hint="cs"/>
          <w:sz w:val="28"/>
          <w:szCs w:val="28"/>
          <w:rtl/>
          <w:lang w:bidi="ar-DZ"/>
        </w:rPr>
        <w:t>ة</w:t>
      </w:r>
      <w:r w:rsidR="00152BFD">
        <w:rPr>
          <w:rFonts w:cs="Simplified Arabic" w:hint="cs"/>
          <w:sz w:val="28"/>
          <w:szCs w:val="28"/>
          <w:rtl/>
          <w:lang w:bidi="ar-DZ"/>
        </w:rPr>
        <w:t>ل</w:t>
      </w:r>
      <w:r w:rsidRPr="003E61DD">
        <w:rPr>
          <w:rFonts w:cs="Simplified Arabic" w:hint="cs"/>
          <w:sz w:val="28"/>
          <w:szCs w:val="28"/>
          <w:rtl/>
          <w:lang w:bidi="ar-DZ"/>
        </w:rPr>
        <w:t>بلدانهمالأصلية</w:t>
      </w:r>
      <w:r w:rsidRPr="003E61DD">
        <w:rPr>
          <w:rFonts w:cs="Simplified Arabic"/>
          <w:sz w:val="28"/>
          <w:szCs w:val="28"/>
          <w:rtl/>
          <w:lang w:bidi="ar-DZ"/>
        </w:rPr>
        <w:t xml:space="preserve">. </w:t>
      </w:r>
      <w:r w:rsidRPr="003E61DD">
        <w:rPr>
          <w:rFonts w:cs="Simplified Arabic" w:hint="cs"/>
          <w:sz w:val="28"/>
          <w:szCs w:val="28"/>
          <w:rtl/>
          <w:lang w:bidi="ar-DZ"/>
        </w:rPr>
        <w:t>ومنأجلزيادةتسخير</w:t>
      </w:r>
      <w:r w:rsidR="00570595">
        <w:rPr>
          <w:rFonts w:cs="Simplified Arabic" w:hint="cs"/>
          <w:sz w:val="28"/>
          <w:szCs w:val="28"/>
          <w:rtl/>
          <w:lang w:bidi="ar-DZ"/>
        </w:rPr>
        <w:t>إسهام</w:t>
      </w:r>
      <w:r w:rsidR="006E123B">
        <w:rPr>
          <w:rFonts w:cs="Simplified Arabic" w:hint="cs"/>
          <w:sz w:val="28"/>
          <w:szCs w:val="28"/>
          <w:rtl/>
          <w:lang w:bidi="ar-DZ"/>
        </w:rPr>
        <w:t>المغتربين</w:t>
      </w:r>
      <w:r w:rsidR="00570595" w:rsidRPr="003E61DD">
        <w:rPr>
          <w:rFonts w:cs="Simplified Arabic" w:hint="cs"/>
          <w:sz w:val="28"/>
          <w:szCs w:val="28"/>
          <w:rtl/>
          <w:lang w:bidi="ar-DZ"/>
        </w:rPr>
        <w:t xml:space="preserve">فيالقارة </w:t>
      </w:r>
      <w:r w:rsidRPr="003E61DD">
        <w:rPr>
          <w:rFonts w:cs="Simplified Arabic" w:hint="cs"/>
          <w:sz w:val="28"/>
          <w:szCs w:val="28"/>
          <w:rtl/>
          <w:lang w:bidi="ar-DZ"/>
        </w:rPr>
        <w:t>و</w:t>
      </w:r>
      <w:r w:rsidR="000906C1">
        <w:rPr>
          <w:rFonts w:cs="Simplified Arabic" w:hint="cs"/>
          <w:sz w:val="28"/>
          <w:szCs w:val="28"/>
          <w:rtl/>
          <w:lang w:bidi="ar-DZ"/>
        </w:rPr>
        <w:t>ال</w:t>
      </w:r>
      <w:r w:rsidRPr="003E61DD">
        <w:rPr>
          <w:rFonts w:cs="Simplified Arabic" w:hint="cs"/>
          <w:sz w:val="28"/>
          <w:szCs w:val="28"/>
          <w:rtl/>
          <w:lang w:bidi="ar-DZ"/>
        </w:rPr>
        <w:t>مساعدة</w:t>
      </w:r>
      <w:r w:rsidR="000906C1">
        <w:rPr>
          <w:rFonts w:cs="Simplified Arabic" w:hint="cs"/>
          <w:sz w:val="28"/>
          <w:szCs w:val="28"/>
          <w:rtl/>
          <w:lang w:bidi="ar-DZ"/>
        </w:rPr>
        <w:t xml:space="preserve"> فيه</w:t>
      </w:r>
      <w:r w:rsidRPr="003E61DD">
        <w:rPr>
          <w:rFonts w:cs="Simplified Arabic" w:hint="cs"/>
          <w:sz w:val="28"/>
          <w:szCs w:val="28"/>
          <w:rtl/>
          <w:lang w:bidi="ar-DZ"/>
        </w:rPr>
        <w:t>،</w:t>
      </w:r>
      <w:r w:rsidR="00625071">
        <w:rPr>
          <w:rFonts w:cs="Simplified Arabic" w:hint="cs"/>
          <w:sz w:val="28"/>
          <w:szCs w:val="28"/>
          <w:rtl/>
          <w:lang w:bidi="ar-DZ"/>
        </w:rPr>
        <w:t>ت</w:t>
      </w:r>
      <w:r w:rsidRPr="003E61DD">
        <w:rPr>
          <w:rFonts w:cs="Simplified Arabic" w:hint="cs"/>
          <w:sz w:val="28"/>
          <w:szCs w:val="28"/>
          <w:rtl/>
          <w:lang w:bidi="ar-DZ"/>
        </w:rPr>
        <w:t>قد</w:t>
      </w:r>
      <w:r w:rsidR="00B10A37">
        <w:rPr>
          <w:rFonts w:cs="Simplified Arabic" w:hint="cs"/>
          <w:sz w:val="28"/>
          <w:szCs w:val="28"/>
          <w:rtl/>
          <w:lang w:bidi="ar-DZ"/>
        </w:rPr>
        <w:t>ّ</w:t>
      </w:r>
      <w:r w:rsidRPr="003E61DD">
        <w:rPr>
          <w:rFonts w:cs="Simplified Arabic" w:hint="cs"/>
          <w:sz w:val="28"/>
          <w:szCs w:val="28"/>
          <w:rtl/>
          <w:lang w:bidi="ar-DZ"/>
        </w:rPr>
        <w:t>مالدول</w:t>
      </w:r>
      <w:r w:rsidR="00B10A37">
        <w:rPr>
          <w:rFonts w:cs="Simplified Arabic" w:hint="cs"/>
          <w:sz w:val="28"/>
          <w:szCs w:val="28"/>
          <w:rtl/>
          <w:lang w:bidi="ar-DZ"/>
        </w:rPr>
        <w:t>الأعضاء</w:t>
      </w:r>
      <w:r w:rsidR="00267FB7">
        <w:rPr>
          <w:rFonts w:cs="Simplified Arabic" w:hint="cs"/>
          <w:sz w:val="28"/>
          <w:szCs w:val="28"/>
          <w:rtl/>
          <w:lang w:bidi="ar-DZ"/>
        </w:rPr>
        <w:t>ال</w:t>
      </w:r>
      <w:r w:rsidR="00625071">
        <w:rPr>
          <w:rFonts w:cs="Simplified Arabic" w:hint="cs"/>
          <w:sz w:val="28"/>
          <w:szCs w:val="28"/>
          <w:rtl/>
          <w:lang w:bidi="ar-DZ"/>
        </w:rPr>
        <w:t xml:space="preserve">إسهامات </w:t>
      </w:r>
      <w:r w:rsidRPr="003E61DD">
        <w:rPr>
          <w:rFonts w:cs="Simplified Arabic" w:hint="cs"/>
          <w:sz w:val="28"/>
          <w:szCs w:val="28"/>
          <w:rtl/>
          <w:lang w:bidi="ar-DZ"/>
        </w:rPr>
        <w:t>التالية</w:t>
      </w:r>
      <w:r w:rsidRPr="003E61DD">
        <w:rPr>
          <w:rFonts w:cs="Simplified Arabic"/>
          <w:sz w:val="28"/>
          <w:szCs w:val="28"/>
          <w:rtl/>
          <w:lang w:bidi="ar-DZ"/>
        </w:rPr>
        <w:t>:</w:t>
      </w:r>
    </w:p>
    <w:p w:rsidR="00E2112A" w:rsidRDefault="00E2112A" w:rsidP="004F0326">
      <w:pPr>
        <w:pStyle w:val="ListParagraph"/>
        <w:numPr>
          <w:ilvl w:val="0"/>
          <w:numId w:val="2"/>
        </w:numPr>
        <w:bidi/>
        <w:spacing w:after="0" w:line="240" w:lineRule="auto"/>
        <w:ind w:left="360"/>
        <w:jc w:val="both"/>
        <w:rPr>
          <w:rFonts w:cs="Simplified Arabic"/>
          <w:sz w:val="28"/>
          <w:szCs w:val="28"/>
          <w:lang w:bidi="ar-DZ"/>
        </w:rPr>
      </w:pPr>
      <w:r w:rsidRPr="00E2112A">
        <w:rPr>
          <w:rFonts w:cs="Simplified Arabic" w:hint="cs"/>
          <w:sz w:val="28"/>
          <w:szCs w:val="28"/>
          <w:rtl/>
          <w:lang w:bidi="ar-DZ"/>
        </w:rPr>
        <w:t>وضعسياساتتهدفإلىالحدمنارتفاعتكلفةالتحويلاتالمالية،فضلاعنتمكين</w:t>
      </w:r>
      <w:r w:rsidR="00A22B65">
        <w:rPr>
          <w:rFonts w:cs="Simplified Arabic" w:hint="cs"/>
          <w:sz w:val="28"/>
          <w:szCs w:val="28"/>
          <w:rtl/>
          <w:lang w:bidi="ar-DZ"/>
        </w:rPr>
        <w:t>الأفريقيين</w:t>
      </w:r>
      <w:r w:rsidRPr="00E2112A">
        <w:rPr>
          <w:rFonts w:cs="Simplified Arabic" w:hint="cs"/>
          <w:sz w:val="28"/>
          <w:szCs w:val="28"/>
          <w:rtl/>
          <w:lang w:bidi="ar-DZ"/>
        </w:rPr>
        <w:t>في</w:t>
      </w:r>
      <w:r w:rsidR="00F10D34">
        <w:rPr>
          <w:rFonts w:cs="Simplified Arabic" w:hint="cs"/>
          <w:sz w:val="28"/>
          <w:szCs w:val="28"/>
          <w:rtl/>
          <w:lang w:bidi="ar-DZ"/>
        </w:rPr>
        <w:t>المهجر</w:t>
      </w:r>
      <w:r w:rsidRPr="00E2112A">
        <w:rPr>
          <w:rFonts w:cs="Simplified Arabic" w:hint="cs"/>
          <w:sz w:val="28"/>
          <w:szCs w:val="28"/>
          <w:rtl/>
          <w:lang w:bidi="ar-DZ"/>
        </w:rPr>
        <w:t>،ولاسيما</w:t>
      </w:r>
      <w:r w:rsidR="004D401F">
        <w:rPr>
          <w:rFonts w:cs="Simplified Arabic" w:hint="cs"/>
          <w:sz w:val="28"/>
          <w:szCs w:val="28"/>
          <w:rtl/>
          <w:lang w:bidi="ar-DZ"/>
        </w:rPr>
        <w:t xml:space="preserve">العاملين </w:t>
      </w:r>
      <w:r w:rsidRPr="00E2112A">
        <w:rPr>
          <w:rFonts w:cs="Simplified Arabic" w:hint="cs"/>
          <w:sz w:val="28"/>
          <w:szCs w:val="28"/>
          <w:rtl/>
          <w:lang w:bidi="ar-DZ"/>
        </w:rPr>
        <w:t>فيالمجالات</w:t>
      </w:r>
      <w:r w:rsidR="00CA630C">
        <w:rPr>
          <w:rFonts w:cs="Simplified Arabic" w:hint="cs"/>
          <w:sz w:val="28"/>
          <w:szCs w:val="28"/>
          <w:rtl/>
          <w:lang w:bidi="ar-DZ"/>
        </w:rPr>
        <w:t>الفنية</w:t>
      </w:r>
      <w:r w:rsidR="004D401F">
        <w:rPr>
          <w:rFonts w:cs="Simplified Arabic" w:hint="cs"/>
          <w:sz w:val="28"/>
          <w:szCs w:val="28"/>
          <w:rtl/>
          <w:lang w:bidi="ar-DZ"/>
        </w:rPr>
        <w:t>العالية</w:t>
      </w:r>
      <w:r w:rsidRPr="00E2112A">
        <w:rPr>
          <w:rFonts w:cs="Simplified Arabic" w:hint="cs"/>
          <w:sz w:val="28"/>
          <w:szCs w:val="28"/>
          <w:rtl/>
          <w:lang w:bidi="ar-DZ"/>
        </w:rPr>
        <w:t>و</w:t>
      </w:r>
      <w:r w:rsidR="001F5E78">
        <w:rPr>
          <w:rFonts w:cs="Simplified Arabic" w:hint="cs"/>
          <w:sz w:val="28"/>
          <w:szCs w:val="28"/>
          <w:rtl/>
          <w:lang w:bidi="ar-DZ"/>
        </w:rPr>
        <w:t xml:space="preserve">التي </w:t>
      </w:r>
      <w:r w:rsidR="00485508">
        <w:rPr>
          <w:rFonts w:cs="Simplified Arabic" w:hint="cs"/>
          <w:sz w:val="28"/>
          <w:szCs w:val="28"/>
          <w:rtl/>
          <w:lang w:bidi="ar-DZ"/>
        </w:rPr>
        <w:t>ي</w:t>
      </w:r>
      <w:r w:rsidR="001F5E78">
        <w:rPr>
          <w:rFonts w:cs="Simplified Arabic" w:hint="cs"/>
          <w:sz w:val="28"/>
          <w:szCs w:val="28"/>
          <w:rtl/>
          <w:lang w:bidi="ar-DZ"/>
        </w:rPr>
        <w:t xml:space="preserve">رتفع </w:t>
      </w:r>
      <w:r w:rsidRPr="00E2112A">
        <w:rPr>
          <w:rFonts w:cs="Simplified Arabic" w:hint="cs"/>
          <w:sz w:val="28"/>
          <w:szCs w:val="28"/>
          <w:rtl/>
          <w:lang w:bidi="ar-DZ"/>
        </w:rPr>
        <w:t>الطلب</w:t>
      </w:r>
      <w:r w:rsidR="004F25A9">
        <w:rPr>
          <w:rFonts w:cs="Simplified Arabic" w:hint="cs"/>
          <w:sz w:val="28"/>
          <w:szCs w:val="28"/>
          <w:rtl/>
          <w:lang w:bidi="ar-DZ"/>
        </w:rPr>
        <w:t>عليها</w:t>
      </w:r>
      <w:r w:rsidRPr="00E2112A">
        <w:rPr>
          <w:rFonts w:cs="Simplified Arabic" w:hint="cs"/>
          <w:sz w:val="28"/>
          <w:szCs w:val="28"/>
          <w:rtl/>
          <w:lang w:bidi="ar-DZ"/>
        </w:rPr>
        <w:t>،منالاضطلاعببعضأنشطتهمالمهنيةفيبلدانهمالأصليةدونالحاجةللتخليعنعملهمفيالخارج</w:t>
      </w:r>
      <w:r w:rsidR="00F01B8E" w:rsidRPr="00E2112A">
        <w:rPr>
          <w:rFonts w:cs="Simplified Arabic" w:hint="cs"/>
          <w:sz w:val="28"/>
          <w:szCs w:val="28"/>
          <w:rtl/>
          <w:lang w:bidi="ar-DZ"/>
        </w:rPr>
        <w:t>بالضرورة</w:t>
      </w:r>
      <w:r w:rsidRPr="00E2112A">
        <w:rPr>
          <w:rFonts w:cs="Simplified Arabic"/>
          <w:sz w:val="28"/>
          <w:szCs w:val="28"/>
          <w:rtl/>
          <w:lang w:bidi="ar-DZ"/>
        </w:rPr>
        <w:t>.</w:t>
      </w:r>
    </w:p>
    <w:p w:rsidR="00E43BCA" w:rsidRPr="00E43BCA" w:rsidRDefault="00E43BCA" w:rsidP="004F0326">
      <w:pPr>
        <w:bidi/>
        <w:spacing w:after="0" w:line="240" w:lineRule="auto"/>
        <w:contextualSpacing/>
        <w:jc w:val="both"/>
        <w:rPr>
          <w:rFonts w:cs="Simplified Arabic"/>
          <w:sz w:val="28"/>
          <w:szCs w:val="28"/>
          <w:lang w:bidi="ar-DZ"/>
        </w:rPr>
      </w:pPr>
    </w:p>
    <w:p w:rsidR="00E43BCA" w:rsidRDefault="002B0331" w:rsidP="00934BED">
      <w:pPr>
        <w:pStyle w:val="ListParagraph"/>
        <w:numPr>
          <w:ilvl w:val="0"/>
          <w:numId w:val="2"/>
        </w:numPr>
        <w:bidi/>
        <w:spacing w:after="0" w:line="240" w:lineRule="auto"/>
        <w:ind w:left="360"/>
        <w:jc w:val="both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زيادة</w:t>
      </w:r>
      <w:r w:rsidRPr="00982F68">
        <w:rPr>
          <w:rFonts w:cs="Simplified Arabic" w:hint="cs"/>
          <w:sz w:val="28"/>
          <w:szCs w:val="28"/>
          <w:rtl/>
          <w:lang w:bidi="ar-DZ"/>
        </w:rPr>
        <w:t>دعم</w:t>
      </w:r>
      <w:r>
        <w:rPr>
          <w:rFonts w:cs="Simplified Arabic" w:hint="cs"/>
          <w:sz w:val="28"/>
          <w:szCs w:val="28"/>
          <w:rtl/>
          <w:lang w:bidi="ar-DZ"/>
        </w:rPr>
        <w:t>ال</w:t>
      </w:r>
      <w:r w:rsidR="00982F68" w:rsidRPr="00982F68">
        <w:rPr>
          <w:rFonts w:cs="Simplified Arabic" w:hint="cs"/>
          <w:sz w:val="28"/>
          <w:szCs w:val="28"/>
          <w:rtl/>
          <w:lang w:bidi="ar-DZ"/>
        </w:rPr>
        <w:t>بيانات</w:t>
      </w:r>
      <w:r>
        <w:rPr>
          <w:rFonts w:cs="Simplified Arabic" w:hint="cs"/>
          <w:sz w:val="28"/>
          <w:szCs w:val="28"/>
          <w:rtl/>
          <w:lang w:bidi="ar-DZ"/>
        </w:rPr>
        <w:t>الخاصة بالمغتربين</w:t>
      </w:r>
      <w:r w:rsidR="004E0250">
        <w:rPr>
          <w:rFonts w:cs="Simplified Arabic" w:hint="cs"/>
          <w:sz w:val="28"/>
          <w:szCs w:val="28"/>
          <w:rtl/>
          <w:lang w:bidi="ar-DZ"/>
        </w:rPr>
        <w:t xml:space="preserve">والتعرف </w:t>
      </w:r>
      <w:r w:rsidR="00934BED">
        <w:rPr>
          <w:rFonts w:cs="Simplified Arabic" w:hint="cs"/>
          <w:sz w:val="28"/>
          <w:szCs w:val="28"/>
          <w:rtl/>
          <w:lang w:bidi="ar-DZ"/>
        </w:rPr>
        <w:t>على</w:t>
      </w:r>
      <w:r w:rsidR="00982F68" w:rsidRPr="00982F68">
        <w:rPr>
          <w:rFonts w:cs="Simplified Arabic" w:hint="cs"/>
          <w:sz w:val="28"/>
          <w:szCs w:val="28"/>
          <w:rtl/>
          <w:lang w:bidi="ar-DZ"/>
        </w:rPr>
        <w:t>مهارات</w:t>
      </w:r>
      <w:r w:rsidR="005E3CDA">
        <w:rPr>
          <w:rFonts w:cs="Simplified Arabic" w:hint="cs"/>
          <w:sz w:val="28"/>
          <w:szCs w:val="28"/>
          <w:rtl/>
          <w:lang w:bidi="ar-DZ"/>
        </w:rPr>
        <w:t>هم</w:t>
      </w:r>
      <w:r w:rsidR="000366BC">
        <w:rPr>
          <w:rFonts w:cs="Simplified Arabic" w:hint="cs"/>
          <w:sz w:val="28"/>
          <w:szCs w:val="28"/>
          <w:rtl/>
          <w:lang w:bidi="ar-DZ"/>
        </w:rPr>
        <w:t>بال</w:t>
      </w:r>
      <w:r w:rsidR="00982F68" w:rsidRPr="00982F68">
        <w:rPr>
          <w:rFonts w:cs="Simplified Arabic" w:hint="cs"/>
          <w:sz w:val="28"/>
          <w:szCs w:val="28"/>
          <w:rtl/>
          <w:lang w:bidi="ar-DZ"/>
        </w:rPr>
        <w:t>تعاون</w:t>
      </w:r>
      <w:r w:rsidR="000366BC">
        <w:rPr>
          <w:rFonts w:cs="Simplified Arabic" w:hint="cs"/>
          <w:sz w:val="28"/>
          <w:szCs w:val="28"/>
          <w:rtl/>
          <w:lang w:bidi="ar-DZ"/>
        </w:rPr>
        <w:t>ال</w:t>
      </w:r>
      <w:r w:rsidR="00982F68" w:rsidRPr="00982F68">
        <w:rPr>
          <w:rFonts w:cs="Simplified Arabic" w:hint="cs"/>
          <w:sz w:val="28"/>
          <w:szCs w:val="28"/>
          <w:rtl/>
          <w:lang w:bidi="ar-DZ"/>
        </w:rPr>
        <w:t>وثيقبين</w:t>
      </w:r>
      <w:r w:rsidR="004E0250">
        <w:rPr>
          <w:rFonts w:cs="Simplified Arabic" w:hint="cs"/>
          <w:sz w:val="28"/>
          <w:szCs w:val="28"/>
          <w:rtl/>
          <w:lang w:bidi="ar-DZ"/>
        </w:rPr>
        <w:t>ال</w:t>
      </w:r>
      <w:r w:rsidR="00982F68" w:rsidRPr="00982F68">
        <w:rPr>
          <w:rFonts w:cs="Simplified Arabic" w:hint="cs"/>
          <w:sz w:val="28"/>
          <w:szCs w:val="28"/>
          <w:rtl/>
          <w:lang w:bidi="ar-DZ"/>
        </w:rPr>
        <w:t>بلدانال</w:t>
      </w:r>
      <w:r w:rsidR="004E0250">
        <w:rPr>
          <w:rFonts w:cs="Simplified Arabic" w:hint="cs"/>
          <w:sz w:val="28"/>
          <w:szCs w:val="28"/>
          <w:rtl/>
          <w:lang w:bidi="ar-DZ"/>
        </w:rPr>
        <w:t xml:space="preserve">أصلية </w:t>
      </w:r>
      <w:r w:rsidR="00982F68" w:rsidRPr="00982F68">
        <w:rPr>
          <w:rFonts w:cs="Simplified Arabic" w:hint="cs"/>
          <w:sz w:val="28"/>
          <w:szCs w:val="28"/>
          <w:rtl/>
          <w:lang w:bidi="ar-DZ"/>
        </w:rPr>
        <w:t>والبلدانالمضيفةمنأجلضمانمطابقةمهاراتالمغتربين</w:t>
      </w:r>
      <w:r w:rsidR="006B7FB4">
        <w:rPr>
          <w:rFonts w:cs="Simplified Arabic" w:hint="cs"/>
          <w:sz w:val="28"/>
          <w:szCs w:val="28"/>
          <w:rtl/>
          <w:lang w:bidi="ar-DZ"/>
        </w:rPr>
        <w:t xml:space="preserve">مع </w:t>
      </w:r>
      <w:r w:rsidR="00982F68" w:rsidRPr="00982F68">
        <w:rPr>
          <w:rFonts w:cs="Simplified Arabic" w:hint="cs"/>
          <w:sz w:val="28"/>
          <w:szCs w:val="28"/>
          <w:rtl/>
          <w:lang w:bidi="ar-DZ"/>
        </w:rPr>
        <w:t>احتياجاتسوقالعملفي</w:t>
      </w:r>
      <w:r w:rsidR="004E0250">
        <w:rPr>
          <w:rFonts w:cs="Simplified Arabic" w:hint="cs"/>
          <w:sz w:val="28"/>
          <w:szCs w:val="28"/>
          <w:rtl/>
          <w:lang w:bidi="ar-DZ"/>
        </w:rPr>
        <w:t>ال</w:t>
      </w:r>
      <w:r w:rsidR="00982F68" w:rsidRPr="00982F68">
        <w:rPr>
          <w:rFonts w:cs="Simplified Arabic" w:hint="cs"/>
          <w:sz w:val="28"/>
          <w:szCs w:val="28"/>
          <w:rtl/>
          <w:lang w:bidi="ar-DZ"/>
        </w:rPr>
        <w:t>بلدانال</w:t>
      </w:r>
      <w:r w:rsidR="004E0250">
        <w:rPr>
          <w:rFonts w:cs="Simplified Arabic" w:hint="cs"/>
          <w:sz w:val="28"/>
          <w:szCs w:val="28"/>
          <w:rtl/>
          <w:lang w:bidi="ar-DZ"/>
        </w:rPr>
        <w:t>أصلية</w:t>
      </w:r>
      <w:r w:rsidR="00982F68" w:rsidRPr="00982F68">
        <w:rPr>
          <w:rFonts w:cs="Simplified Arabic"/>
          <w:sz w:val="28"/>
          <w:szCs w:val="28"/>
          <w:rtl/>
          <w:lang w:bidi="ar-DZ"/>
        </w:rPr>
        <w:t>.</w:t>
      </w:r>
    </w:p>
    <w:p w:rsidR="006B7FB4" w:rsidRPr="006B7FB4" w:rsidRDefault="006B7FB4" w:rsidP="004F0326">
      <w:pPr>
        <w:bidi/>
        <w:spacing w:after="0" w:line="240" w:lineRule="auto"/>
        <w:contextualSpacing/>
        <w:rPr>
          <w:rFonts w:cs="Simplified Arabic"/>
          <w:sz w:val="28"/>
          <w:szCs w:val="28"/>
          <w:rtl/>
          <w:lang w:bidi="ar-DZ"/>
        </w:rPr>
      </w:pPr>
    </w:p>
    <w:p w:rsidR="00910F74" w:rsidRDefault="005F16C0" w:rsidP="004F0326">
      <w:pPr>
        <w:pStyle w:val="ListParagraph"/>
        <w:numPr>
          <w:ilvl w:val="0"/>
          <w:numId w:val="2"/>
        </w:numPr>
        <w:bidi/>
        <w:spacing w:after="0" w:line="240" w:lineRule="auto"/>
        <w:ind w:left="360"/>
        <w:jc w:val="both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تحقيق </w:t>
      </w:r>
      <w:r w:rsidR="00F0294D">
        <w:rPr>
          <w:rFonts w:cs="Simplified Arabic" w:hint="cs"/>
          <w:sz w:val="28"/>
          <w:szCs w:val="28"/>
          <w:rtl/>
          <w:lang w:bidi="ar-DZ"/>
        </w:rPr>
        <w:t>ال</w:t>
      </w:r>
      <w:r>
        <w:rPr>
          <w:rFonts w:cs="Simplified Arabic" w:hint="cs"/>
          <w:sz w:val="28"/>
          <w:szCs w:val="28"/>
          <w:rtl/>
          <w:lang w:bidi="ar-DZ"/>
        </w:rPr>
        <w:t>مزيد من</w:t>
      </w:r>
      <w:r w:rsidR="00E732D1" w:rsidRPr="00E732D1">
        <w:rPr>
          <w:rFonts w:cs="Simplified Arabic" w:hint="cs"/>
          <w:sz w:val="28"/>
          <w:szCs w:val="28"/>
          <w:rtl/>
          <w:lang w:bidi="ar-DZ"/>
        </w:rPr>
        <w:t>التنسيقبينوزاراتالخارجيةوالوكالاتالأخرىالعاملةفيمجالالهجرةفيتجميعالمعلوماتوالبياناتعن</w:t>
      </w:r>
      <w:r w:rsidR="00490590">
        <w:rPr>
          <w:rFonts w:cs="Simplified Arabic" w:hint="cs"/>
          <w:sz w:val="28"/>
          <w:szCs w:val="28"/>
          <w:rtl/>
          <w:lang w:bidi="ar-DZ"/>
        </w:rPr>
        <w:t>المغتربين</w:t>
      </w:r>
      <w:r w:rsidR="00E732D1" w:rsidRPr="00E732D1">
        <w:rPr>
          <w:rFonts w:cs="Simplified Arabic" w:hint="cs"/>
          <w:sz w:val="28"/>
          <w:szCs w:val="28"/>
          <w:rtl/>
          <w:lang w:bidi="ar-DZ"/>
        </w:rPr>
        <w:t>لتعزيزمشاركتهم</w:t>
      </w:r>
      <w:r w:rsidR="00E732D1" w:rsidRPr="00E732D1">
        <w:rPr>
          <w:rFonts w:cs="Simplified Arabic"/>
          <w:sz w:val="28"/>
          <w:szCs w:val="28"/>
          <w:rtl/>
          <w:lang w:bidi="ar-DZ"/>
        </w:rPr>
        <w:t>.</w:t>
      </w:r>
    </w:p>
    <w:p w:rsidR="004F368D" w:rsidRPr="009C38E8" w:rsidRDefault="004F368D" w:rsidP="003871D6">
      <w:pPr>
        <w:pStyle w:val="ListParagraph"/>
        <w:bidi/>
        <w:spacing w:after="0" w:line="240" w:lineRule="auto"/>
        <w:ind w:left="360"/>
        <w:jc w:val="both"/>
        <w:rPr>
          <w:rFonts w:cs="Simplified Arabic"/>
          <w:sz w:val="28"/>
          <w:szCs w:val="28"/>
          <w:rtl/>
          <w:lang w:bidi="ar-DZ"/>
        </w:rPr>
      </w:pPr>
    </w:p>
    <w:p w:rsidR="00910F74" w:rsidRDefault="00910F74" w:rsidP="004F0326">
      <w:pPr>
        <w:pStyle w:val="ListParagraph"/>
        <w:numPr>
          <w:ilvl w:val="0"/>
          <w:numId w:val="2"/>
        </w:numPr>
        <w:bidi/>
        <w:spacing w:after="0" w:line="240" w:lineRule="auto"/>
        <w:ind w:left="360"/>
        <w:jc w:val="both"/>
        <w:rPr>
          <w:rFonts w:cs="Simplified Arabic"/>
          <w:sz w:val="28"/>
          <w:szCs w:val="28"/>
          <w:lang w:bidi="ar-DZ"/>
        </w:rPr>
      </w:pPr>
      <w:r w:rsidRPr="00910F74">
        <w:rPr>
          <w:rFonts w:cs="Simplified Arabic" w:hint="cs"/>
          <w:sz w:val="28"/>
          <w:szCs w:val="28"/>
          <w:rtl/>
          <w:lang w:bidi="ar-DZ"/>
        </w:rPr>
        <w:t>دعمالاعترافبالمؤهلاتالأكاديمية</w:t>
      </w:r>
      <w:r w:rsidR="00307BE5" w:rsidRPr="00910F74">
        <w:rPr>
          <w:rFonts w:cs="Simplified Arabic" w:hint="cs"/>
          <w:sz w:val="28"/>
          <w:szCs w:val="28"/>
          <w:rtl/>
          <w:lang w:bidi="ar-DZ"/>
        </w:rPr>
        <w:t>الخارجية</w:t>
      </w:r>
      <w:r w:rsidRPr="00910F74">
        <w:rPr>
          <w:rFonts w:cs="Simplified Arabic" w:hint="cs"/>
          <w:sz w:val="28"/>
          <w:szCs w:val="28"/>
          <w:rtl/>
          <w:lang w:bidi="ar-DZ"/>
        </w:rPr>
        <w:t>الموح</w:t>
      </w:r>
      <w:r w:rsidR="00307BE5">
        <w:rPr>
          <w:rFonts w:cs="Simplified Arabic" w:hint="cs"/>
          <w:sz w:val="28"/>
          <w:szCs w:val="28"/>
          <w:rtl/>
          <w:lang w:bidi="ar-DZ"/>
        </w:rPr>
        <w:t>ّ</w:t>
      </w:r>
      <w:r w:rsidRPr="00910F74">
        <w:rPr>
          <w:rFonts w:cs="Simplified Arabic" w:hint="cs"/>
          <w:sz w:val="28"/>
          <w:szCs w:val="28"/>
          <w:rtl/>
          <w:lang w:bidi="ar-DZ"/>
        </w:rPr>
        <w:t>دةوضمان</w:t>
      </w:r>
      <w:r w:rsidR="00EF721C">
        <w:rPr>
          <w:rFonts w:cs="Simplified Arabic" w:hint="cs"/>
          <w:sz w:val="28"/>
          <w:szCs w:val="28"/>
          <w:rtl/>
          <w:lang w:bidi="ar-DZ"/>
        </w:rPr>
        <w:t>إمكانية نقل</w:t>
      </w:r>
      <w:r w:rsidRPr="00910F74">
        <w:rPr>
          <w:rFonts w:cs="Simplified Arabic" w:hint="cs"/>
          <w:sz w:val="28"/>
          <w:szCs w:val="28"/>
          <w:rtl/>
          <w:lang w:bidi="ar-DZ"/>
        </w:rPr>
        <w:t>المهاراتوالمنافعالمكتسبة</w:t>
      </w:r>
      <w:r w:rsidR="00D7765E">
        <w:rPr>
          <w:rFonts w:cs="Simplified Arabic" w:hint="cs"/>
          <w:sz w:val="28"/>
          <w:szCs w:val="28"/>
          <w:rtl/>
          <w:lang w:bidi="ar-DZ"/>
        </w:rPr>
        <w:t>إلى</w:t>
      </w:r>
      <w:r w:rsidRPr="00910F74">
        <w:rPr>
          <w:rFonts w:cs="Simplified Arabic" w:hint="cs"/>
          <w:sz w:val="28"/>
          <w:szCs w:val="28"/>
          <w:rtl/>
          <w:lang w:bidi="ar-DZ"/>
        </w:rPr>
        <w:t>الدولالأعضاء</w:t>
      </w:r>
      <w:r w:rsidR="00C86C58">
        <w:rPr>
          <w:rFonts w:cs="Simplified Arabic" w:hint="cs"/>
          <w:sz w:val="28"/>
          <w:szCs w:val="28"/>
          <w:rtl/>
          <w:lang w:bidi="ar-DZ"/>
        </w:rPr>
        <w:t>والمجموعات</w:t>
      </w:r>
      <w:r w:rsidRPr="00910F74">
        <w:rPr>
          <w:rFonts w:cs="Simplified Arabic" w:hint="cs"/>
          <w:sz w:val="28"/>
          <w:szCs w:val="28"/>
          <w:rtl/>
          <w:lang w:bidi="ar-DZ"/>
        </w:rPr>
        <w:t>الاقتصاديةالإقليمية</w:t>
      </w:r>
      <w:r w:rsidRPr="00910F74">
        <w:rPr>
          <w:rFonts w:cs="Simplified Arabic"/>
          <w:sz w:val="28"/>
          <w:szCs w:val="28"/>
          <w:rtl/>
          <w:lang w:bidi="ar-DZ"/>
        </w:rPr>
        <w:t>.</w:t>
      </w:r>
    </w:p>
    <w:p w:rsidR="00C86C58" w:rsidRPr="005274AE" w:rsidRDefault="00C86C58" w:rsidP="004F0326">
      <w:pPr>
        <w:bidi/>
        <w:spacing w:after="0" w:line="240" w:lineRule="auto"/>
        <w:contextualSpacing/>
        <w:rPr>
          <w:rFonts w:cs="Simplified Arabic"/>
          <w:sz w:val="28"/>
          <w:szCs w:val="28"/>
          <w:rtl/>
          <w:lang w:bidi="ar-DZ"/>
        </w:rPr>
      </w:pPr>
    </w:p>
    <w:p w:rsidR="005274AE" w:rsidRPr="005274AE" w:rsidRDefault="0096078A" w:rsidP="004F0326">
      <w:pPr>
        <w:pStyle w:val="ListParagraph"/>
        <w:numPr>
          <w:ilvl w:val="0"/>
          <w:numId w:val="2"/>
        </w:numPr>
        <w:bidi/>
        <w:spacing w:after="0" w:line="240" w:lineRule="auto"/>
        <w:ind w:left="360"/>
        <w:jc w:val="both"/>
        <w:rPr>
          <w:rFonts w:cs="Simplified Arabic"/>
          <w:sz w:val="28"/>
          <w:szCs w:val="28"/>
          <w:lang w:bidi="ar-DZ"/>
        </w:rPr>
      </w:pPr>
      <w:r w:rsidRPr="0096078A">
        <w:rPr>
          <w:rFonts w:cs="Simplified Arabic" w:hint="cs"/>
          <w:sz w:val="28"/>
          <w:szCs w:val="28"/>
          <w:rtl/>
          <w:lang w:bidi="ar-DZ"/>
        </w:rPr>
        <w:t>الدعوةإلىتقديمالدعمللمعهدالأفريقيللتحويلاتالماليةوالمؤسساتالماليةفي</w:t>
      </w:r>
      <w:r w:rsidR="006059E7">
        <w:rPr>
          <w:rFonts w:cs="Simplified Arabic" w:hint="cs"/>
          <w:sz w:val="28"/>
          <w:szCs w:val="28"/>
          <w:rtl/>
          <w:lang w:bidi="ar-DZ"/>
        </w:rPr>
        <w:t>عمله</w:t>
      </w:r>
      <w:r w:rsidR="004F368D">
        <w:rPr>
          <w:rFonts w:cs="Simplified Arabic" w:hint="cs"/>
          <w:sz w:val="28"/>
          <w:szCs w:val="28"/>
          <w:rtl/>
          <w:lang w:bidi="ar-DZ"/>
        </w:rPr>
        <w:t>م</w:t>
      </w:r>
      <w:r w:rsidR="006059E7">
        <w:rPr>
          <w:rFonts w:cs="Simplified Arabic" w:hint="cs"/>
          <w:sz w:val="28"/>
          <w:szCs w:val="28"/>
          <w:rtl/>
          <w:lang w:bidi="ar-DZ"/>
        </w:rPr>
        <w:t>ا</w:t>
      </w:r>
      <w:r w:rsidRPr="0096078A">
        <w:rPr>
          <w:rFonts w:cs="Simplified Arabic" w:hint="cs"/>
          <w:sz w:val="28"/>
          <w:szCs w:val="28"/>
          <w:rtl/>
          <w:lang w:bidi="ar-DZ"/>
        </w:rPr>
        <w:t>منأجلخفضتكاليفالتحويلاتالمالية</w:t>
      </w:r>
      <w:r w:rsidRPr="0096078A">
        <w:rPr>
          <w:rFonts w:cs="Simplified Arabic"/>
          <w:sz w:val="28"/>
          <w:szCs w:val="28"/>
          <w:rtl/>
          <w:lang w:bidi="ar-DZ"/>
        </w:rPr>
        <w:t>.</w:t>
      </w:r>
    </w:p>
    <w:sectPr w:rsidR="005274AE" w:rsidRPr="005274AE" w:rsidSect="005274AE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305" w:right="1440" w:bottom="1440" w:left="1440" w:header="54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049" w:rsidRDefault="00821049" w:rsidP="00DB3BD5">
      <w:pPr>
        <w:spacing w:after="0" w:line="240" w:lineRule="auto"/>
      </w:pPr>
      <w:r>
        <w:separator/>
      </w:r>
    </w:p>
  </w:endnote>
  <w:endnote w:type="continuationSeparator" w:id="0">
    <w:p w:rsidR="00821049" w:rsidRDefault="00821049" w:rsidP="00DB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8330858"/>
      <w:docPartObj>
        <w:docPartGallery w:val="Page Numbers (Bottom of Page)"/>
        <w:docPartUnique/>
      </w:docPartObj>
    </w:sdtPr>
    <w:sdtEndPr>
      <w:rPr>
        <w:rFonts w:cs="Simplified Arabic"/>
        <w:noProof/>
        <w:sz w:val="28"/>
        <w:szCs w:val="28"/>
      </w:rPr>
    </w:sdtEndPr>
    <w:sdtContent>
      <w:p w:rsidR="00DB3BD5" w:rsidRPr="00986C13" w:rsidRDefault="00876A38">
        <w:pPr>
          <w:pStyle w:val="Footer"/>
          <w:jc w:val="center"/>
          <w:rPr>
            <w:rFonts w:cs="Simplified Arabic"/>
            <w:sz w:val="28"/>
            <w:szCs w:val="28"/>
          </w:rPr>
        </w:pPr>
        <w:r w:rsidRPr="00986C13">
          <w:rPr>
            <w:rFonts w:cs="Simplified Arabic"/>
            <w:sz w:val="28"/>
            <w:szCs w:val="28"/>
          </w:rPr>
          <w:fldChar w:fldCharType="begin"/>
        </w:r>
        <w:r w:rsidR="00DB3BD5" w:rsidRPr="00986C13">
          <w:rPr>
            <w:rFonts w:cs="Simplified Arabic"/>
            <w:sz w:val="28"/>
            <w:szCs w:val="28"/>
          </w:rPr>
          <w:instrText xml:space="preserve"> PAGE   \* MERGEFORMAT </w:instrText>
        </w:r>
        <w:r w:rsidRPr="00986C13">
          <w:rPr>
            <w:rFonts w:cs="Simplified Arabic"/>
            <w:sz w:val="28"/>
            <w:szCs w:val="28"/>
          </w:rPr>
          <w:fldChar w:fldCharType="separate"/>
        </w:r>
        <w:r w:rsidR="00EE2EC0">
          <w:rPr>
            <w:rFonts w:cs="Simplified Arabic"/>
            <w:noProof/>
            <w:sz w:val="28"/>
            <w:szCs w:val="28"/>
          </w:rPr>
          <w:t>3</w:t>
        </w:r>
        <w:r w:rsidRPr="00986C13">
          <w:rPr>
            <w:rFonts w:cs="Simplified Arabic"/>
            <w:noProof/>
            <w:sz w:val="28"/>
            <w:szCs w:val="28"/>
          </w:rPr>
          <w:fldChar w:fldCharType="end"/>
        </w:r>
      </w:p>
    </w:sdtContent>
  </w:sdt>
  <w:p w:rsidR="00DB3BD5" w:rsidRDefault="00DB3B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049" w:rsidRDefault="00821049" w:rsidP="00DB3BD5">
      <w:pPr>
        <w:spacing w:after="0" w:line="240" w:lineRule="auto"/>
      </w:pPr>
      <w:r>
        <w:separator/>
      </w:r>
    </w:p>
  </w:footnote>
  <w:footnote w:type="continuationSeparator" w:id="0">
    <w:p w:rsidR="00821049" w:rsidRDefault="00821049" w:rsidP="00DB3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EE4" w:rsidRDefault="0082104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75876" o:spid="_x0000_s2050" type="#_x0000_t136" style="position:absolute;margin-left:0;margin-top:0;width:518.4pt;height:141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مشروع رقم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EE4" w:rsidRPr="00BC5B3A" w:rsidRDefault="00821049" w:rsidP="00984AD4">
    <w:pPr>
      <w:pStyle w:val="Header"/>
      <w:bidi/>
      <w:jc w:val="center"/>
      <w:rPr>
        <w:color w:val="2E74B5" w:themeColor="accent1" w:themeShade="BF"/>
        <w:sz w:val="20"/>
        <w:szCs w:val="20"/>
        <w:rtl/>
        <w:lang w:bidi="ar-DZ"/>
      </w:rPr>
    </w:pPr>
    <w:r>
      <w:rPr>
        <w:noProof/>
        <w:color w:val="2E74B5" w:themeColor="accent1" w:themeShade="BF"/>
        <w:sz w:val="20"/>
        <w:szCs w:val="20"/>
        <w:rtl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75877" o:spid="_x0000_s2051" type="#_x0000_t136" style="position:absolute;left:0;text-align:left;margin-left:0;margin-top:0;width:518.4pt;height:141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مشروع رقم 2"/>
          <w10:wrap anchorx="margin" anchory="margin"/>
        </v:shape>
      </w:pict>
    </w:r>
    <w:r w:rsidR="002D31B2" w:rsidRPr="00BC5B3A">
      <w:rPr>
        <w:rFonts w:cs="Simplified Arabic" w:hint="cs"/>
        <w:color w:val="2E74B5" w:themeColor="accent1" w:themeShade="BF"/>
        <w:sz w:val="24"/>
        <w:szCs w:val="24"/>
        <w:rtl/>
        <w:lang w:bidi="ar-DZ"/>
      </w:rPr>
      <w:t>الموقف الأفريقي الموحّد</w:t>
    </w:r>
    <w:r w:rsidR="00FF0AFD" w:rsidRPr="00BC5B3A">
      <w:rPr>
        <w:rFonts w:cs="Simplified Arabic" w:hint="cs"/>
        <w:color w:val="2E74B5" w:themeColor="accent1" w:themeShade="BF"/>
        <w:sz w:val="24"/>
        <w:szCs w:val="24"/>
        <w:rtl/>
        <w:lang w:bidi="ar-DZ"/>
      </w:rPr>
      <w:t>إزاء</w:t>
    </w:r>
    <w:r w:rsidR="003F7C00" w:rsidRPr="00BC5B3A">
      <w:rPr>
        <w:rFonts w:cs="Simplified Arabic" w:hint="cs"/>
        <w:color w:val="2E74B5" w:themeColor="accent1" w:themeShade="BF"/>
        <w:sz w:val="24"/>
        <w:szCs w:val="24"/>
        <w:rtl/>
        <w:lang w:bidi="ar-DZ"/>
      </w:rPr>
      <w:t xml:space="preserve"> الاتفاق </w:t>
    </w:r>
    <w:r w:rsidR="00EC7E5A" w:rsidRPr="00BC5B3A">
      <w:rPr>
        <w:rFonts w:cs="Simplified Arabic" w:hint="cs"/>
        <w:color w:val="2E74B5" w:themeColor="accent1" w:themeShade="BF"/>
        <w:sz w:val="24"/>
        <w:szCs w:val="24"/>
        <w:rtl/>
        <w:lang w:bidi="ar-DZ"/>
      </w:rPr>
      <w:t>العالمي</w:t>
    </w:r>
    <w:r w:rsidR="00006729" w:rsidRPr="00BC5B3A">
      <w:rPr>
        <w:rFonts w:cs="Simplified Arabic" w:hint="cs"/>
        <w:color w:val="2E74B5" w:themeColor="accent1" w:themeShade="BF"/>
        <w:sz w:val="24"/>
        <w:szCs w:val="24"/>
        <w:rtl/>
        <w:lang w:bidi="ar-DZ"/>
      </w:rPr>
      <w:t xml:space="preserve"> بشأنا</w:t>
    </w:r>
    <w:r w:rsidR="00EC7E5A" w:rsidRPr="00BC5B3A">
      <w:rPr>
        <w:rFonts w:cs="Simplified Arabic" w:hint="cs"/>
        <w:color w:val="2E74B5" w:themeColor="accent1" w:themeShade="BF"/>
        <w:sz w:val="24"/>
        <w:szCs w:val="24"/>
        <w:rtl/>
        <w:lang w:bidi="ar-DZ"/>
      </w:rPr>
      <w:t>لهجرة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EE4" w:rsidRDefault="0082104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75875" o:spid="_x0000_s2049" type="#_x0000_t136" style="position:absolute;margin-left:0;margin-top:0;width:518.4pt;height:141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مشروع رقم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C0F82"/>
    <w:multiLevelType w:val="hybridMultilevel"/>
    <w:tmpl w:val="9026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75861"/>
    <w:multiLevelType w:val="hybridMultilevel"/>
    <w:tmpl w:val="53B0122E"/>
    <w:lvl w:ilvl="0" w:tplc="E58CCC2E">
      <w:start w:val="1"/>
      <w:numFmt w:val="arabicAbjad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254B8"/>
    <w:multiLevelType w:val="hybridMultilevel"/>
    <w:tmpl w:val="F4B44816"/>
    <w:lvl w:ilvl="0" w:tplc="28105348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AF414C"/>
    <w:multiLevelType w:val="multilevel"/>
    <w:tmpl w:val="27F406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lang w:val="en-US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BDE47B5"/>
    <w:multiLevelType w:val="hybridMultilevel"/>
    <w:tmpl w:val="374CADB6"/>
    <w:lvl w:ilvl="0" w:tplc="28105348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5B9"/>
    <w:rsid w:val="0000053C"/>
    <w:rsid w:val="00002ACA"/>
    <w:rsid w:val="00004600"/>
    <w:rsid w:val="00006729"/>
    <w:rsid w:val="00014501"/>
    <w:rsid w:val="00024AA0"/>
    <w:rsid w:val="00025EB5"/>
    <w:rsid w:val="000276FC"/>
    <w:rsid w:val="000366BC"/>
    <w:rsid w:val="00037B6E"/>
    <w:rsid w:val="000407CE"/>
    <w:rsid w:val="00041A28"/>
    <w:rsid w:val="0004478C"/>
    <w:rsid w:val="00045DE4"/>
    <w:rsid w:val="00046908"/>
    <w:rsid w:val="00050725"/>
    <w:rsid w:val="00053687"/>
    <w:rsid w:val="0005446E"/>
    <w:rsid w:val="00055657"/>
    <w:rsid w:val="000556D8"/>
    <w:rsid w:val="000571F2"/>
    <w:rsid w:val="000605C1"/>
    <w:rsid w:val="000608C4"/>
    <w:rsid w:val="00063E7B"/>
    <w:rsid w:val="000677DC"/>
    <w:rsid w:val="00070AB4"/>
    <w:rsid w:val="00070E1D"/>
    <w:rsid w:val="0007537E"/>
    <w:rsid w:val="00076340"/>
    <w:rsid w:val="00076A19"/>
    <w:rsid w:val="00080300"/>
    <w:rsid w:val="000814ED"/>
    <w:rsid w:val="0008219E"/>
    <w:rsid w:val="00084D42"/>
    <w:rsid w:val="000852BD"/>
    <w:rsid w:val="00085F8C"/>
    <w:rsid w:val="00086E4A"/>
    <w:rsid w:val="000906C1"/>
    <w:rsid w:val="00091605"/>
    <w:rsid w:val="00091F17"/>
    <w:rsid w:val="00093263"/>
    <w:rsid w:val="00094976"/>
    <w:rsid w:val="00095FF0"/>
    <w:rsid w:val="000A268B"/>
    <w:rsid w:val="000A2CFF"/>
    <w:rsid w:val="000A4083"/>
    <w:rsid w:val="000A5043"/>
    <w:rsid w:val="000A568D"/>
    <w:rsid w:val="000A6C8E"/>
    <w:rsid w:val="000B06A1"/>
    <w:rsid w:val="000B06AB"/>
    <w:rsid w:val="000B2CB0"/>
    <w:rsid w:val="000B6C63"/>
    <w:rsid w:val="000C12C5"/>
    <w:rsid w:val="000C63C9"/>
    <w:rsid w:val="000C6B86"/>
    <w:rsid w:val="000D030D"/>
    <w:rsid w:val="000D0D14"/>
    <w:rsid w:val="000D176D"/>
    <w:rsid w:val="000D1A0D"/>
    <w:rsid w:val="000D28C0"/>
    <w:rsid w:val="000E275D"/>
    <w:rsid w:val="000E4060"/>
    <w:rsid w:val="000E5332"/>
    <w:rsid w:val="000F0F4E"/>
    <w:rsid w:val="000F3746"/>
    <w:rsid w:val="000F73C2"/>
    <w:rsid w:val="00100593"/>
    <w:rsid w:val="00100CFF"/>
    <w:rsid w:val="00100FFA"/>
    <w:rsid w:val="0010137A"/>
    <w:rsid w:val="0010429C"/>
    <w:rsid w:val="00107BD8"/>
    <w:rsid w:val="001115CD"/>
    <w:rsid w:val="001143E4"/>
    <w:rsid w:val="001157AE"/>
    <w:rsid w:val="001176AE"/>
    <w:rsid w:val="00120A52"/>
    <w:rsid w:val="0012563A"/>
    <w:rsid w:val="001264EA"/>
    <w:rsid w:val="001341BB"/>
    <w:rsid w:val="00141F27"/>
    <w:rsid w:val="00143F99"/>
    <w:rsid w:val="001447DD"/>
    <w:rsid w:val="00144996"/>
    <w:rsid w:val="00144B88"/>
    <w:rsid w:val="00147C83"/>
    <w:rsid w:val="0015050E"/>
    <w:rsid w:val="00151168"/>
    <w:rsid w:val="00151A96"/>
    <w:rsid w:val="00152BFD"/>
    <w:rsid w:val="00156099"/>
    <w:rsid w:val="00156A83"/>
    <w:rsid w:val="00161AAA"/>
    <w:rsid w:val="0016253E"/>
    <w:rsid w:val="00164568"/>
    <w:rsid w:val="00167D40"/>
    <w:rsid w:val="0017190B"/>
    <w:rsid w:val="00173B19"/>
    <w:rsid w:val="001762F2"/>
    <w:rsid w:val="00182312"/>
    <w:rsid w:val="00184FD8"/>
    <w:rsid w:val="00184FDD"/>
    <w:rsid w:val="0018613B"/>
    <w:rsid w:val="00186C19"/>
    <w:rsid w:val="00186FE7"/>
    <w:rsid w:val="00187A60"/>
    <w:rsid w:val="00194CE6"/>
    <w:rsid w:val="001A2148"/>
    <w:rsid w:val="001A30DF"/>
    <w:rsid w:val="001A5032"/>
    <w:rsid w:val="001A6E33"/>
    <w:rsid w:val="001A7D1D"/>
    <w:rsid w:val="001B07A9"/>
    <w:rsid w:val="001B18E2"/>
    <w:rsid w:val="001B42F6"/>
    <w:rsid w:val="001B47ED"/>
    <w:rsid w:val="001C001A"/>
    <w:rsid w:val="001C1A5B"/>
    <w:rsid w:val="001C4F60"/>
    <w:rsid w:val="001C51D1"/>
    <w:rsid w:val="001C552A"/>
    <w:rsid w:val="001C558B"/>
    <w:rsid w:val="001C78B0"/>
    <w:rsid w:val="001D08C5"/>
    <w:rsid w:val="001D0F71"/>
    <w:rsid w:val="001D3BD5"/>
    <w:rsid w:val="001D4B85"/>
    <w:rsid w:val="001E0261"/>
    <w:rsid w:val="001E0518"/>
    <w:rsid w:val="001E0638"/>
    <w:rsid w:val="001E27AA"/>
    <w:rsid w:val="001E2C04"/>
    <w:rsid w:val="001E5355"/>
    <w:rsid w:val="001F40F4"/>
    <w:rsid w:val="001F5E78"/>
    <w:rsid w:val="001F6983"/>
    <w:rsid w:val="001F71FD"/>
    <w:rsid w:val="00204BF6"/>
    <w:rsid w:val="0020569A"/>
    <w:rsid w:val="00214FC4"/>
    <w:rsid w:val="0021562C"/>
    <w:rsid w:val="00217EF6"/>
    <w:rsid w:val="0022040F"/>
    <w:rsid w:val="00232098"/>
    <w:rsid w:val="0023422F"/>
    <w:rsid w:val="00234851"/>
    <w:rsid w:val="00234EE7"/>
    <w:rsid w:val="00237F7B"/>
    <w:rsid w:val="002403E1"/>
    <w:rsid w:val="00240C8D"/>
    <w:rsid w:val="002421E2"/>
    <w:rsid w:val="00243344"/>
    <w:rsid w:val="00254AAB"/>
    <w:rsid w:val="00256D47"/>
    <w:rsid w:val="00257ED8"/>
    <w:rsid w:val="0026006A"/>
    <w:rsid w:val="002654E8"/>
    <w:rsid w:val="00266C80"/>
    <w:rsid w:val="00267F86"/>
    <w:rsid w:val="00267FB7"/>
    <w:rsid w:val="0027114F"/>
    <w:rsid w:val="00272008"/>
    <w:rsid w:val="00272A9A"/>
    <w:rsid w:val="00272FD4"/>
    <w:rsid w:val="002762C7"/>
    <w:rsid w:val="00276A2E"/>
    <w:rsid w:val="00276CAD"/>
    <w:rsid w:val="002771CA"/>
    <w:rsid w:val="002835DE"/>
    <w:rsid w:val="00284229"/>
    <w:rsid w:val="002854DB"/>
    <w:rsid w:val="00287EEC"/>
    <w:rsid w:val="00293150"/>
    <w:rsid w:val="002947AC"/>
    <w:rsid w:val="00294C28"/>
    <w:rsid w:val="00295521"/>
    <w:rsid w:val="002A08F7"/>
    <w:rsid w:val="002A0C72"/>
    <w:rsid w:val="002A0DBE"/>
    <w:rsid w:val="002A14F5"/>
    <w:rsid w:val="002A3D4C"/>
    <w:rsid w:val="002A5A80"/>
    <w:rsid w:val="002A6A8F"/>
    <w:rsid w:val="002A7FB9"/>
    <w:rsid w:val="002B0331"/>
    <w:rsid w:val="002B0B8E"/>
    <w:rsid w:val="002B16F3"/>
    <w:rsid w:val="002B1A49"/>
    <w:rsid w:val="002B31F3"/>
    <w:rsid w:val="002B6A34"/>
    <w:rsid w:val="002C2748"/>
    <w:rsid w:val="002C2ED1"/>
    <w:rsid w:val="002D0212"/>
    <w:rsid w:val="002D034F"/>
    <w:rsid w:val="002D0AE8"/>
    <w:rsid w:val="002D2DBD"/>
    <w:rsid w:val="002D31B2"/>
    <w:rsid w:val="002D678B"/>
    <w:rsid w:val="002D79EB"/>
    <w:rsid w:val="002E03EA"/>
    <w:rsid w:val="002E0589"/>
    <w:rsid w:val="002E0B14"/>
    <w:rsid w:val="002E2ECE"/>
    <w:rsid w:val="002E5A5C"/>
    <w:rsid w:val="002E61DC"/>
    <w:rsid w:val="002E75E9"/>
    <w:rsid w:val="002E7C86"/>
    <w:rsid w:val="002F0223"/>
    <w:rsid w:val="002F0551"/>
    <w:rsid w:val="002F2D6A"/>
    <w:rsid w:val="002F4019"/>
    <w:rsid w:val="00301258"/>
    <w:rsid w:val="003022D7"/>
    <w:rsid w:val="0030329A"/>
    <w:rsid w:val="00303E7B"/>
    <w:rsid w:val="00304F7E"/>
    <w:rsid w:val="003054BB"/>
    <w:rsid w:val="00305C6B"/>
    <w:rsid w:val="00306E1E"/>
    <w:rsid w:val="003078F9"/>
    <w:rsid w:val="00307BE5"/>
    <w:rsid w:val="00312520"/>
    <w:rsid w:val="00312DF6"/>
    <w:rsid w:val="003143AF"/>
    <w:rsid w:val="003175A2"/>
    <w:rsid w:val="00317C10"/>
    <w:rsid w:val="00321F62"/>
    <w:rsid w:val="00324CCA"/>
    <w:rsid w:val="00330E8B"/>
    <w:rsid w:val="00330FAE"/>
    <w:rsid w:val="00332AD4"/>
    <w:rsid w:val="00333EE4"/>
    <w:rsid w:val="003369C7"/>
    <w:rsid w:val="003445A5"/>
    <w:rsid w:val="00344BA8"/>
    <w:rsid w:val="00346909"/>
    <w:rsid w:val="003515D9"/>
    <w:rsid w:val="00352C53"/>
    <w:rsid w:val="0035659F"/>
    <w:rsid w:val="003618AB"/>
    <w:rsid w:val="00363BDD"/>
    <w:rsid w:val="00365209"/>
    <w:rsid w:val="003670F0"/>
    <w:rsid w:val="00367481"/>
    <w:rsid w:val="003710F6"/>
    <w:rsid w:val="00372E5A"/>
    <w:rsid w:val="00372EA3"/>
    <w:rsid w:val="00373B04"/>
    <w:rsid w:val="003805B9"/>
    <w:rsid w:val="003806D3"/>
    <w:rsid w:val="00384301"/>
    <w:rsid w:val="003844B6"/>
    <w:rsid w:val="00386443"/>
    <w:rsid w:val="00386DC1"/>
    <w:rsid w:val="003871D6"/>
    <w:rsid w:val="003964D8"/>
    <w:rsid w:val="003A4511"/>
    <w:rsid w:val="003A6461"/>
    <w:rsid w:val="003A754A"/>
    <w:rsid w:val="003B084E"/>
    <w:rsid w:val="003B5675"/>
    <w:rsid w:val="003C073C"/>
    <w:rsid w:val="003C0B72"/>
    <w:rsid w:val="003C1155"/>
    <w:rsid w:val="003C35FA"/>
    <w:rsid w:val="003C5127"/>
    <w:rsid w:val="003C5A3A"/>
    <w:rsid w:val="003D0ABA"/>
    <w:rsid w:val="003D0BC5"/>
    <w:rsid w:val="003D200D"/>
    <w:rsid w:val="003D220E"/>
    <w:rsid w:val="003D2983"/>
    <w:rsid w:val="003E23DF"/>
    <w:rsid w:val="003E2CE7"/>
    <w:rsid w:val="003E2F57"/>
    <w:rsid w:val="003E61DD"/>
    <w:rsid w:val="003E69E0"/>
    <w:rsid w:val="003F1353"/>
    <w:rsid w:val="003F1622"/>
    <w:rsid w:val="003F2401"/>
    <w:rsid w:val="003F7836"/>
    <w:rsid w:val="003F7C00"/>
    <w:rsid w:val="003F7E54"/>
    <w:rsid w:val="0040149E"/>
    <w:rsid w:val="00402AA5"/>
    <w:rsid w:val="00402B4F"/>
    <w:rsid w:val="004063C0"/>
    <w:rsid w:val="00406DE9"/>
    <w:rsid w:val="00414CD5"/>
    <w:rsid w:val="00416D2C"/>
    <w:rsid w:val="004176E1"/>
    <w:rsid w:val="004208C3"/>
    <w:rsid w:val="0042551E"/>
    <w:rsid w:val="00427B20"/>
    <w:rsid w:val="00430A97"/>
    <w:rsid w:val="0043324C"/>
    <w:rsid w:val="0043382D"/>
    <w:rsid w:val="00435525"/>
    <w:rsid w:val="00436D4B"/>
    <w:rsid w:val="00443600"/>
    <w:rsid w:val="00443842"/>
    <w:rsid w:val="00446690"/>
    <w:rsid w:val="00446A13"/>
    <w:rsid w:val="0045094E"/>
    <w:rsid w:val="004545BE"/>
    <w:rsid w:val="00455A66"/>
    <w:rsid w:val="0045685A"/>
    <w:rsid w:val="00457F4F"/>
    <w:rsid w:val="00460BAD"/>
    <w:rsid w:val="00461D42"/>
    <w:rsid w:val="00461EF8"/>
    <w:rsid w:val="00462AFF"/>
    <w:rsid w:val="0046365C"/>
    <w:rsid w:val="004648C2"/>
    <w:rsid w:val="00465FD4"/>
    <w:rsid w:val="004777B5"/>
    <w:rsid w:val="00483C98"/>
    <w:rsid w:val="004844D1"/>
    <w:rsid w:val="00485508"/>
    <w:rsid w:val="0048799A"/>
    <w:rsid w:val="00487AE2"/>
    <w:rsid w:val="00490590"/>
    <w:rsid w:val="00492503"/>
    <w:rsid w:val="004929C8"/>
    <w:rsid w:val="00496A0E"/>
    <w:rsid w:val="00496B75"/>
    <w:rsid w:val="004A1761"/>
    <w:rsid w:val="004A456A"/>
    <w:rsid w:val="004A648E"/>
    <w:rsid w:val="004B16DB"/>
    <w:rsid w:val="004B7ABB"/>
    <w:rsid w:val="004C4758"/>
    <w:rsid w:val="004C59A3"/>
    <w:rsid w:val="004C5CD9"/>
    <w:rsid w:val="004C6B28"/>
    <w:rsid w:val="004D3896"/>
    <w:rsid w:val="004D401F"/>
    <w:rsid w:val="004D49D2"/>
    <w:rsid w:val="004D6210"/>
    <w:rsid w:val="004D6BEB"/>
    <w:rsid w:val="004E0250"/>
    <w:rsid w:val="004E192A"/>
    <w:rsid w:val="004E3E62"/>
    <w:rsid w:val="004E4947"/>
    <w:rsid w:val="004E55B9"/>
    <w:rsid w:val="004E5B41"/>
    <w:rsid w:val="004E62BD"/>
    <w:rsid w:val="004E7BB7"/>
    <w:rsid w:val="004F0326"/>
    <w:rsid w:val="004F0697"/>
    <w:rsid w:val="004F25A9"/>
    <w:rsid w:val="004F35D0"/>
    <w:rsid w:val="004F368D"/>
    <w:rsid w:val="004F5735"/>
    <w:rsid w:val="00502BD5"/>
    <w:rsid w:val="00503860"/>
    <w:rsid w:val="00503B27"/>
    <w:rsid w:val="005040D0"/>
    <w:rsid w:val="00506A91"/>
    <w:rsid w:val="00511282"/>
    <w:rsid w:val="0051153C"/>
    <w:rsid w:val="005156C0"/>
    <w:rsid w:val="005172C9"/>
    <w:rsid w:val="00520CED"/>
    <w:rsid w:val="00522895"/>
    <w:rsid w:val="00522982"/>
    <w:rsid w:val="00522BAD"/>
    <w:rsid w:val="00522E9E"/>
    <w:rsid w:val="00523C38"/>
    <w:rsid w:val="005243E0"/>
    <w:rsid w:val="005274AE"/>
    <w:rsid w:val="005279B0"/>
    <w:rsid w:val="00530537"/>
    <w:rsid w:val="00533468"/>
    <w:rsid w:val="005337E4"/>
    <w:rsid w:val="0053548D"/>
    <w:rsid w:val="005410AF"/>
    <w:rsid w:val="005410C5"/>
    <w:rsid w:val="00541F18"/>
    <w:rsid w:val="00545758"/>
    <w:rsid w:val="0054618E"/>
    <w:rsid w:val="00547F3C"/>
    <w:rsid w:val="00552B5A"/>
    <w:rsid w:val="005534E6"/>
    <w:rsid w:val="00554096"/>
    <w:rsid w:val="005577BE"/>
    <w:rsid w:val="005625E1"/>
    <w:rsid w:val="005651AC"/>
    <w:rsid w:val="00566A4C"/>
    <w:rsid w:val="00570595"/>
    <w:rsid w:val="00570899"/>
    <w:rsid w:val="00570EF8"/>
    <w:rsid w:val="005728AD"/>
    <w:rsid w:val="00572D57"/>
    <w:rsid w:val="005774AE"/>
    <w:rsid w:val="0057771C"/>
    <w:rsid w:val="0058051A"/>
    <w:rsid w:val="0058230D"/>
    <w:rsid w:val="00582C79"/>
    <w:rsid w:val="00585D86"/>
    <w:rsid w:val="00586122"/>
    <w:rsid w:val="00591621"/>
    <w:rsid w:val="00591639"/>
    <w:rsid w:val="00593F79"/>
    <w:rsid w:val="005A03D4"/>
    <w:rsid w:val="005A08DB"/>
    <w:rsid w:val="005A1CF1"/>
    <w:rsid w:val="005A4374"/>
    <w:rsid w:val="005A55EE"/>
    <w:rsid w:val="005A6513"/>
    <w:rsid w:val="005A6CB0"/>
    <w:rsid w:val="005A6F74"/>
    <w:rsid w:val="005A70DA"/>
    <w:rsid w:val="005A7525"/>
    <w:rsid w:val="005B1392"/>
    <w:rsid w:val="005B3B75"/>
    <w:rsid w:val="005C6600"/>
    <w:rsid w:val="005C72ED"/>
    <w:rsid w:val="005D5828"/>
    <w:rsid w:val="005D660D"/>
    <w:rsid w:val="005D7017"/>
    <w:rsid w:val="005D756C"/>
    <w:rsid w:val="005D7B93"/>
    <w:rsid w:val="005D7E4E"/>
    <w:rsid w:val="005E03AE"/>
    <w:rsid w:val="005E0C38"/>
    <w:rsid w:val="005E1E30"/>
    <w:rsid w:val="005E3992"/>
    <w:rsid w:val="005E39CF"/>
    <w:rsid w:val="005E3CDA"/>
    <w:rsid w:val="005E713F"/>
    <w:rsid w:val="005E7DF9"/>
    <w:rsid w:val="005F0765"/>
    <w:rsid w:val="005F1024"/>
    <w:rsid w:val="005F16C0"/>
    <w:rsid w:val="005F18DB"/>
    <w:rsid w:val="005F2944"/>
    <w:rsid w:val="005F3A90"/>
    <w:rsid w:val="005F497B"/>
    <w:rsid w:val="005F75D1"/>
    <w:rsid w:val="005F7775"/>
    <w:rsid w:val="006016C6"/>
    <w:rsid w:val="006059AB"/>
    <w:rsid w:val="006059E7"/>
    <w:rsid w:val="00605E58"/>
    <w:rsid w:val="00607183"/>
    <w:rsid w:val="006242A0"/>
    <w:rsid w:val="00625071"/>
    <w:rsid w:val="00627ACF"/>
    <w:rsid w:val="00630C3E"/>
    <w:rsid w:val="006316D2"/>
    <w:rsid w:val="00633785"/>
    <w:rsid w:val="006338D0"/>
    <w:rsid w:val="00635F27"/>
    <w:rsid w:val="00637E06"/>
    <w:rsid w:val="006415C7"/>
    <w:rsid w:val="00641DE3"/>
    <w:rsid w:val="00643B49"/>
    <w:rsid w:val="006476B5"/>
    <w:rsid w:val="00647A06"/>
    <w:rsid w:val="00647F7F"/>
    <w:rsid w:val="0065010F"/>
    <w:rsid w:val="00650BAC"/>
    <w:rsid w:val="00652F5F"/>
    <w:rsid w:val="00653703"/>
    <w:rsid w:val="00654197"/>
    <w:rsid w:val="00660A2D"/>
    <w:rsid w:val="006630C2"/>
    <w:rsid w:val="006635C4"/>
    <w:rsid w:val="006639F4"/>
    <w:rsid w:val="006641BC"/>
    <w:rsid w:val="00664CDF"/>
    <w:rsid w:val="00665E4B"/>
    <w:rsid w:val="006760CC"/>
    <w:rsid w:val="006830FD"/>
    <w:rsid w:val="006855FB"/>
    <w:rsid w:val="00686DC5"/>
    <w:rsid w:val="00687F6D"/>
    <w:rsid w:val="00693DCA"/>
    <w:rsid w:val="006951C1"/>
    <w:rsid w:val="00695FA4"/>
    <w:rsid w:val="0069608C"/>
    <w:rsid w:val="00696581"/>
    <w:rsid w:val="00696A09"/>
    <w:rsid w:val="006A0A52"/>
    <w:rsid w:val="006B3BF8"/>
    <w:rsid w:val="006B7FB4"/>
    <w:rsid w:val="006C01E0"/>
    <w:rsid w:val="006C4A92"/>
    <w:rsid w:val="006C6EE0"/>
    <w:rsid w:val="006D00C2"/>
    <w:rsid w:val="006D2B1C"/>
    <w:rsid w:val="006D4732"/>
    <w:rsid w:val="006D7F1D"/>
    <w:rsid w:val="006E0690"/>
    <w:rsid w:val="006E123B"/>
    <w:rsid w:val="006E2007"/>
    <w:rsid w:val="006E2F4A"/>
    <w:rsid w:val="006E6595"/>
    <w:rsid w:val="006E7FA7"/>
    <w:rsid w:val="006F5ECE"/>
    <w:rsid w:val="006F725F"/>
    <w:rsid w:val="00702DEF"/>
    <w:rsid w:val="00703BC0"/>
    <w:rsid w:val="00705DD3"/>
    <w:rsid w:val="00706CF3"/>
    <w:rsid w:val="0070740C"/>
    <w:rsid w:val="00707841"/>
    <w:rsid w:val="00707ADF"/>
    <w:rsid w:val="00707D22"/>
    <w:rsid w:val="00711BE7"/>
    <w:rsid w:val="007127D0"/>
    <w:rsid w:val="00721918"/>
    <w:rsid w:val="00722439"/>
    <w:rsid w:val="00723F88"/>
    <w:rsid w:val="0072618B"/>
    <w:rsid w:val="0072651E"/>
    <w:rsid w:val="00727DCA"/>
    <w:rsid w:val="0073354B"/>
    <w:rsid w:val="007352F2"/>
    <w:rsid w:val="007377A2"/>
    <w:rsid w:val="00740882"/>
    <w:rsid w:val="00741AA6"/>
    <w:rsid w:val="00744357"/>
    <w:rsid w:val="007446C3"/>
    <w:rsid w:val="00745857"/>
    <w:rsid w:val="00746B24"/>
    <w:rsid w:val="00747EA3"/>
    <w:rsid w:val="007500DE"/>
    <w:rsid w:val="00750603"/>
    <w:rsid w:val="007519C9"/>
    <w:rsid w:val="00753633"/>
    <w:rsid w:val="00756536"/>
    <w:rsid w:val="00761E96"/>
    <w:rsid w:val="00764D43"/>
    <w:rsid w:val="007650DA"/>
    <w:rsid w:val="00767523"/>
    <w:rsid w:val="00771BC2"/>
    <w:rsid w:val="00771F49"/>
    <w:rsid w:val="00776A5B"/>
    <w:rsid w:val="007775E5"/>
    <w:rsid w:val="007810EE"/>
    <w:rsid w:val="00781620"/>
    <w:rsid w:val="00791B0A"/>
    <w:rsid w:val="007921BD"/>
    <w:rsid w:val="007940FC"/>
    <w:rsid w:val="0079621F"/>
    <w:rsid w:val="00796999"/>
    <w:rsid w:val="007A2D42"/>
    <w:rsid w:val="007A41FE"/>
    <w:rsid w:val="007A4364"/>
    <w:rsid w:val="007A4DC1"/>
    <w:rsid w:val="007A7835"/>
    <w:rsid w:val="007B343D"/>
    <w:rsid w:val="007B4540"/>
    <w:rsid w:val="007C05FA"/>
    <w:rsid w:val="007C07BB"/>
    <w:rsid w:val="007C07F8"/>
    <w:rsid w:val="007C4402"/>
    <w:rsid w:val="007C4997"/>
    <w:rsid w:val="007C4F45"/>
    <w:rsid w:val="007D5051"/>
    <w:rsid w:val="007D573F"/>
    <w:rsid w:val="007D588C"/>
    <w:rsid w:val="007D6BC7"/>
    <w:rsid w:val="007E08F3"/>
    <w:rsid w:val="007E21E4"/>
    <w:rsid w:val="007E32E3"/>
    <w:rsid w:val="007E3388"/>
    <w:rsid w:val="007E5CEE"/>
    <w:rsid w:val="007E7E52"/>
    <w:rsid w:val="007F0D28"/>
    <w:rsid w:val="007F29E5"/>
    <w:rsid w:val="00801B77"/>
    <w:rsid w:val="00802C92"/>
    <w:rsid w:val="00804FA3"/>
    <w:rsid w:val="008056C5"/>
    <w:rsid w:val="00806A3C"/>
    <w:rsid w:val="00807A85"/>
    <w:rsid w:val="00812B17"/>
    <w:rsid w:val="00813DCA"/>
    <w:rsid w:val="00813F45"/>
    <w:rsid w:val="0081475F"/>
    <w:rsid w:val="00815013"/>
    <w:rsid w:val="008159CA"/>
    <w:rsid w:val="00816083"/>
    <w:rsid w:val="00816C2D"/>
    <w:rsid w:val="00817253"/>
    <w:rsid w:val="00821049"/>
    <w:rsid w:val="00823D89"/>
    <w:rsid w:val="00825055"/>
    <w:rsid w:val="00825FB3"/>
    <w:rsid w:val="00831B9D"/>
    <w:rsid w:val="00834C22"/>
    <w:rsid w:val="00834E55"/>
    <w:rsid w:val="00834EEB"/>
    <w:rsid w:val="0084071E"/>
    <w:rsid w:val="00842900"/>
    <w:rsid w:val="00843F4D"/>
    <w:rsid w:val="00843F5E"/>
    <w:rsid w:val="008451D7"/>
    <w:rsid w:val="00850503"/>
    <w:rsid w:val="00853454"/>
    <w:rsid w:val="008647C9"/>
    <w:rsid w:val="00867A80"/>
    <w:rsid w:val="00870F9B"/>
    <w:rsid w:val="0087399E"/>
    <w:rsid w:val="00875DCC"/>
    <w:rsid w:val="00876A38"/>
    <w:rsid w:val="00876C6A"/>
    <w:rsid w:val="00884D02"/>
    <w:rsid w:val="00886CC9"/>
    <w:rsid w:val="008927F7"/>
    <w:rsid w:val="008955D5"/>
    <w:rsid w:val="008A0E5B"/>
    <w:rsid w:val="008A1271"/>
    <w:rsid w:val="008A1F27"/>
    <w:rsid w:val="008A45A3"/>
    <w:rsid w:val="008A5ED5"/>
    <w:rsid w:val="008A7429"/>
    <w:rsid w:val="008A7A29"/>
    <w:rsid w:val="008B2437"/>
    <w:rsid w:val="008B262B"/>
    <w:rsid w:val="008B2CCE"/>
    <w:rsid w:val="008B564F"/>
    <w:rsid w:val="008B7969"/>
    <w:rsid w:val="008B796C"/>
    <w:rsid w:val="008C090E"/>
    <w:rsid w:val="008C26D2"/>
    <w:rsid w:val="008C2EA6"/>
    <w:rsid w:val="008C3747"/>
    <w:rsid w:val="008C4F8A"/>
    <w:rsid w:val="008C53A1"/>
    <w:rsid w:val="008C554B"/>
    <w:rsid w:val="008D01DE"/>
    <w:rsid w:val="008D2AB2"/>
    <w:rsid w:val="008D2CDA"/>
    <w:rsid w:val="008D3083"/>
    <w:rsid w:val="008D4468"/>
    <w:rsid w:val="008D54B0"/>
    <w:rsid w:val="008D5FB3"/>
    <w:rsid w:val="008D7273"/>
    <w:rsid w:val="008E1083"/>
    <w:rsid w:val="008E2BBF"/>
    <w:rsid w:val="008E479C"/>
    <w:rsid w:val="008E4879"/>
    <w:rsid w:val="008E4A9C"/>
    <w:rsid w:val="008E4BDF"/>
    <w:rsid w:val="008E62F9"/>
    <w:rsid w:val="008F0151"/>
    <w:rsid w:val="008F1972"/>
    <w:rsid w:val="008F3271"/>
    <w:rsid w:val="008F35E3"/>
    <w:rsid w:val="008F3E1C"/>
    <w:rsid w:val="008F4029"/>
    <w:rsid w:val="00900723"/>
    <w:rsid w:val="009070B0"/>
    <w:rsid w:val="00907AAD"/>
    <w:rsid w:val="00910F74"/>
    <w:rsid w:val="009134F6"/>
    <w:rsid w:val="009139BF"/>
    <w:rsid w:val="0092024A"/>
    <w:rsid w:val="0092572A"/>
    <w:rsid w:val="00927073"/>
    <w:rsid w:val="009273DA"/>
    <w:rsid w:val="00931858"/>
    <w:rsid w:val="00934BED"/>
    <w:rsid w:val="0093570C"/>
    <w:rsid w:val="00936B7A"/>
    <w:rsid w:val="0094129B"/>
    <w:rsid w:val="00941E24"/>
    <w:rsid w:val="00944BE8"/>
    <w:rsid w:val="00944D89"/>
    <w:rsid w:val="0094524F"/>
    <w:rsid w:val="009457D9"/>
    <w:rsid w:val="009475C5"/>
    <w:rsid w:val="009500D5"/>
    <w:rsid w:val="0096078A"/>
    <w:rsid w:val="00963ADB"/>
    <w:rsid w:val="00967A4E"/>
    <w:rsid w:val="009725FF"/>
    <w:rsid w:val="00975C9C"/>
    <w:rsid w:val="00976A93"/>
    <w:rsid w:val="00977964"/>
    <w:rsid w:val="009801F2"/>
    <w:rsid w:val="00982F68"/>
    <w:rsid w:val="00984AD4"/>
    <w:rsid w:val="0098618D"/>
    <w:rsid w:val="009862D3"/>
    <w:rsid w:val="00986C13"/>
    <w:rsid w:val="00991EE9"/>
    <w:rsid w:val="00991F6D"/>
    <w:rsid w:val="00993B31"/>
    <w:rsid w:val="00996208"/>
    <w:rsid w:val="009963E9"/>
    <w:rsid w:val="009A12ED"/>
    <w:rsid w:val="009A4038"/>
    <w:rsid w:val="009B01A5"/>
    <w:rsid w:val="009B3A44"/>
    <w:rsid w:val="009B3C70"/>
    <w:rsid w:val="009B57A5"/>
    <w:rsid w:val="009C055A"/>
    <w:rsid w:val="009C0B39"/>
    <w:rsid w:val="009C0D5A"/>
    <w:rsid w:val="009C27EB"/>
    <w:rsid w:val="009C2E42"/>
    <w:rsid w:val="009C3315"/>
    <w:rsid w:val="009C38E8"/>
    <w:rsid w:val="009D08AF"/>
    <w:rsid w:val="009D0F5E"/>
    <w:rsid w:val="009D3C66"/>
    <w:rsid w:val="009E105D"/>
    <w:rsid w:val="009E5ABB"/>
    <w:rsid w:val="009F006C"/>
    <w:rsid w:val="009F16E9"/>
    <w:rsid w:val="009F7C50"/>
    <w:rsid w:val="00A01219"/>
    <w:rsid w:val="00A01914"/>
    <w:rsid w:val="00A0577F"/>
    <w:rsid w:val="00A07732"/>
    <w:rsid w:val="00A1640E"/>
    <w:rsid w:val="00A16CFB"/>
    <w:rsid w:val="00A17F4C"/>
    <w:rsid w:val="00A2016A"/>
    <w:rsid w:val="00A20443"/>
    <w:rsid w:val="00A22B65"/>
    <w:rsid w:val="00A238D8"/>
    <w:rsid w:val="00A24AAF"/>
    <w:rsid w:val="00A25AAD"/>
    <w:rsid w:val="00A25B4E"/>
    <w:rsid w:val="00A2760B"/>
    <w:rsid w:val="00A27710"/>
    <w:rsid w:val="00A32674"/>
    <w:rsid w:val="00A337CD"/>
    <w:rsid w:val="00A35418"/>
    <w:rsid w:val="00A36C47"/>
    <w:rsid w:val="00A3703C"/>
    <w:rsid w:val="00A40F4B"/>
    <w:rsid w:val="00A40F67"/>
    <w:rsid w:val="00A42523"/>
    <w:rsid w:val="00A42D63"/>
    <w:rsid w:val="00A43010"/>
    <w:rsid w:val="00A46307"/>
    <w:rsid w:val="00A50420"/>
    <w:rsid w:val="00A52612"/>
    <w:rsid w:val="00A555E0"/>
    <w:rsid w:val="00A56F12"/>
    <w:rsid w:val="00A60B90"/>
    <w:rsid w:val="00A61D86"/>
    <w:rsid w:val="00A6204F"/>
    <w:rsid w:val="00A6224A"/>
    <w:rsid w:val="00A6258D"/>
    <w:rsid w:val="00A64DB8"/>
    <w:rsid w:val="00A67ED9"/>
    <w:rsid w:val="00A74883"/>
    <w:rsid w:val="00A76570"/>
    <w:rsid w:val="00A81091"/>
    <w:rsid w:val="00A82BFA"/>
    <w:rsid w:val="00A87921"/>
    <w:rsid w:val="00A87FAF"/>
    <w:rsid w:val="00A90F6C"/>
    <w:rsid w:val="00A9211E"/>
    <w:rsid w:val="00A94B3E"/>
    <w:rsid w:val="00A9521F"/>
    <w:rsid w:val="00A95A83"/>
    <w:rsid w:val="00A9647F"/>
    <w:rsid w:val="00AA2154"/>
    <w:rsid w:val="00AA2442"/>
    <w:rsid w:val="00AA54DA"/>
    <w:rsid w:val="00AA6A46"/>
    <w:rsid w:val="00AA783D"/>
    <w:rsid w:val="00AB08D1"/>
    <w:rsid w:val="00AB1B3D"/>
    <w:rsid w:val="00AB2F7E"/>
    <w:rsid w:val="00AB5C86"/>
    <w:rsid w:val="00AC3DA4"/>
    <w:rsid w:val="00AC496F"/>
    <w:rsid w:val="00AC6631"/>
    <w:rsid w:val="00AC71C2"/>
    <w:rsid w:val="00AD08EE"/>
    <w:rsid w:val="00AD327C"/>
    <w:rsid w:val="00AD57B7"/>
    <w:rsid w:val="00AD7242"/>
    <w:rsid w:val="00AE1F9D"/>
    <w:rsid w:val="00AE5DF9"/>
    <w:rsid w:val="00AE7295"/>
    <w:rsid w:val="00AF027F"/>
    <w:rsid w:val="00B02482"/>
    <w:rsid w:val="00B06701"/>
    <w:rsid w:val="00B06955"/>
    <w:rsid w:val="00B101AD"/>
    <w:rsid w:val="00B10A37"/>
    <w:rsid w:val="00B14D13"/>
    <w:rsid w:val="00B205FF"/>
    <w:rsid w:val="00B21B2F"/>
    <w:rsid w:val="00B2352A"/>
    <w:rsid w:val="00B23573"/>
    <w:rsid w:val="00B23AD7"/>
    <w:rsid w:val="00B27AA2"/>
    <w:rsid w:val="00B27B99"/>
    <w:rsid w:val="00B3686D"/>
    <w:rsid w:val="00B422E4"/>
    <w:rsid w:val="00B42FEA"/>
    <w:rsid w:val="00B460A2"/>
    <w:rsid w:val="00B46A6C"/>
    <w:rsid w:val="00B524A2"/>
    <w:rsid w:val="00B55E1D"/>
    <w:rsid w:val="00B56526"/>
    <w:rsid w:val="00B64D76"/>
    <w:rsid w:val="00B66225"/>
    <w:rsid w:val="00B6664E"/>
    <w:rsid w:val="00B70DD6"/>
    <w:rsid w:val="00B73203"/>
    <w:rsid w:val="00B7438D"/>
    <w:rsid w:val="00B75C8D"/>
    <w:rsid w:val="00B8113F"/>
    <w:rsid w:val="00B815B9"/>
    <w:rsid w:val="00B82D06"/>
    <w:rsid w:val="00B8374E"/>
    <w:rsid w:val="00B85133"/>
    <w:rsid w:val="00B85F05"/>
    <w:rsid w:val="00B8739B"/>
    <w:rsid w:val="00B87643"/>
    <w:rsid w:val="00B901E3"/>
    <w:rsid w:val="00B91869"/>
    <w:rsid w:val="00BA106F"/>
    <w:rsid w:val="00BA4F11"/>
    <w:rsid w:val="00BA6114"/>
    <w:rsid w:val="00BA7F5B"/>
    <w:rsid w:val="00BB24ED"/>
    <w:rsid w:val="00BB506F"/>
    <w:rsid w:val="00BB67CA"/>
    <w:rsid w:val="00BC0473"/>
    <w:rsid w:val="00BC0626"/>
    <w:rsid w:val="00BC0AB9"/>
    <w:rsid w:val="00BC0D16"/>
    <w:rsid w:val="00BC1123"/>
    <w:rsid w:val="00BC5B3A"/>
    <w:rsid w:val="00BD0C85"/>
    <w:rsid w:val="00BD5E05"/>
    <w:rsid w:val="00BD7018"/>
    <w:rsid w:val="00BE18CD"/>
    <w:rsid w:val="00BE1AE6"/>
    <w:rsid w:val="00BE3276"/>
    <w:rsid w:val="00BF128B"/>
    <w:rsid w:val="00BF1B5E"/>
    <w:rsid w:val="00BF3532"/>
    <w:rsid w:val="00C02894"/>
    <w:rsid w:val="00C03A66"/>
    <w:rsid w:val="00C04DDB"/>
    <w:rsid w:val="00C11257"/>
    <w:rsid w:val="00C1459C"/>
    <w:rsid w:val="00C167F7"/>
    <w:rsid w:val="00C16A27"/>
    <w:rsid w:val="00C20342"/>
    <w:rsid w:val="00C2081B"/>
    <w:rsid w:val="00C23656"/>
    <w:rsid w:val="00C36512"/>
    <w:rsid w:val="00C40382"/>
    <w:rsid w:val="00C408ED"/>
    <w:rsid w:val="00C40E88"/>
    <w:rsid w:val="00C42A97"/>
    <w:rsid w:val="00C46A40"/>
    <w:rsid w:val="00C46CD7"/>
    <w:rsid w:val="00C475FB"/>
    <w:rsid w:val="00C47C43"/>
    <w:rsid w:val="00C50C88"/>
    <w:rsid w:val="00C51543"/>
    <w:rsid w:val="00C519B4"/>
    <w:rsid w:val="00C53781"/>
    <w:rsid w:val="00C5437A"/>
    <w:rsid w:val="00C54381"/>
    <w:rsid w:val="00C55699"/>
    <w:rsid w:val="00C55CC2"/>
    <w:rsid w:val="00C576E5"/>
    <w:rsid w:val="00C627C4"/>
    <w:rsid w:val="00C63498"/>
    <w:rsid w:val="00C64F64"/>
    <w:rsid w:val="00C674D4"/>
    <w:rsid w:val="00C674E0"/>
    <w:rsid w:val="00C71E6F"/>
    <w:rsid w:val="00C779EE"/>
    <w:rsid w:val="00C86C58"/>
    <w:rsid w:val="00C90EDE"/>
    <w:rsid w:val="00C91114"/>
    <w:rsid w:val="00C94B88"/>
    <w:rsid w:val="00C94DC4"/>
    <w:rsid w:val="00C971F6"/>
    <w:rsid w:val="00C97383"/>
    <w:rsid w:val="00C97CE1"/>
    <w:rsid w:val="00CA0EDF"/>
    <w:rsid w:val="00CA153E"/>
    <w:rsid w:val="00CA630C"/>
    <w:rsid w:val="00CB1E6B"/>
    <w:rsid w:val="00CB64BE"/>
    <w:rsid w:val="00CB7C54"/>
    <w:rsid w:val="00CC1764"/>
    <w:rsid w:val="00CC63AB"/>
    <w:rsid w:val="00CC6D06"/>
    <w:rsid w:val="00CD3AA0"/>
    <w:rsid w:val="00CD40D5"/>
    <w:rsid w:val="00CD5286"/>
    <w:rsid w:val="00CE1475"/>
    <w:rsid w:val="00CE1D2E"/>
    <w:rsid w:val="00CE5BDF"/>
    <w:rsid w:val="00CE5CFF"/>
    <w:rsid w:val="00CE5F6D"/>
    <w:rsid w:val="00CF1947"/>
    <w:rsid w:val="00CF5257"/>
    <w:rsid w:val="00D028EE"/>
    <w:rsid w:val="00D02A75"/>
    <w:rsid w:val="00D03756"/>
    <w:rsid w:val="00D05D97"/>
    <w:rsid w:val="00D07EFC"/>
    <w:rsid w:val="00D12573"/>
    <w:rsid w:val="00D204A4"/>
    <w:rsid w:val="00D2077C"/>
    <w:rsid w:val="00D20860"/>
    <w:rsid w:val="00D257A8"/>
    <w:rsid w:val="00D27465"/>
    <w:rsid w:val="00D3187F"/>
    <w:rsid w:val="00D34BF0"/>
    <w:rsid w:val="00D35008"/>
    <w:rsid w:val="00D37A65"/>
    <w:rsid w:val="00D418C7"/>
    <w:rsid w:val="00D433B4"/>
    <w:rsid w:val="00D46165"/>
    <w:rsid w:val="00D47EFE"/>
    <w:rsid w:val="00D5148A"/>
    <w:rsid w:val="00D54CE6"/>
    <w:rsid w:val="00D559EC"/>
    <w:rsid w:val="00D55DB3"/>
    <w:rsid w:val="00D60B6A"/>
    <w:rsid w:val="00D62E41"/>
    <w:rsid w:val="00D64C39"/>
    <w:rsid w:val="00D70E5B"/>
    <w:rsid w:val="00D71857"/>
    <w:rsid w:val="00D72CE5"/>
    <w:rsid w:val="00D743FB"/>
    <w:rsid w:val="00D75B85"/>
    <w:rsid w:val="00D77447"/>
    <w:rsid w:val="00D7765E"/>
    <w:rsid w:val="00D80574"/>
    <w:rsid w:val="00D8074C"/>
    <w:rsid w:val="00D80DFD"/>
    <w:rsid w:val="00D818C9"/>
    <w:rsid w:val="00D85E28"/>
    <w:rsid w:val="00D865D6"/>
    <w:rsid w:val="00D908A4"/>
    <w:rsid w:val="00D91222"/>
    <w:rsid w:val="00D93281"/>
    <w:rsid w:val="00D9459E"/>
    <w:rsid w:val="00D947B8"/>
    <w:rsid w:val="00D968AA"/>
    <w:rsid w:val="00D96C25"/>
    <w:rsid w:val="00D97468"/>
    <w:rsid w:val="00D97AF4"/>
    <w:rsid w:val="00D97CD6"/>
    <w:rsid w:val="00DA1ACD"/>
    <w:rsid w:val="00DA247E"/>
    <w:rsid w:val="00DA4AFC"/>
    <w:rsid w:val="00DA6CAD"/>
    <w:rsid w:val="00DB3BD5"/>
    <w:rsid w:val="00DB7E6D"/>
    <w:rsid w:val="00DC0479"/>
    <w:rsid w:val="00DC065C"/>
    <w:rsid w:val="00DC1DD1"/>
    <w:rsid w:val="00DC3947"/>
    <w:rsid w:val="00DC4210"/>
    <w:rsid w:val="00DC5B87"/>
    <w:rsid w:val="00DC5DF5"/>
    <w:rsid w:val="00DC69FB"/>
    <w:rsid w:val="00DC7F7A"/>
    <w:rsid w:val="00DD2FFD"/>
    <w:rsid w:val="00DD67D7"/>
    <w:rsid w:val="00DE1E09"/>
    <w:rsid w:val="00DE49D0"/>
    <w:rsid w:val="00DE6822"/>
    <w:rsid w:val="00DF0E87"/>
    <w:rsid w:val="00DF3BA1"/>
    <w:rsid w:val="00DF5013"/>
    <w:rsid w:val="00DF6223"/>
    <w:rsid w:val="00DF763A"/>
    <w:rsid w:val="00E00870"/>
    <w:rsid w:val="00E129B9"/>
    <w:rsid w:val="00E15A9C"/>
    <w:rsid w:val="00E2112A"/>
    <w:rsid w:val="00E22CC7"/>
    <w:rsid w:val="00E260E5"/>
    <w:rsid w:val="00E30BC9"/>
    <w:rsid w:val="00E31755"/>
    <w:rsid w:val="00E31BED"/>
    <w:rsid w:val="00E3268D"/>
    <w:rsid w:val="00E34FBE"/>
    <w:rsid w:val="00E41051"/>
    <w:rsid w:val="00E43220"/>
    <w:rsid w:val="00E43BCA"/>
    <w:rsid w:val="00E44A8E"/>
    <w:rsid w:val="00E465F4"/>
    <w:rsid w:val="00E46CFE"/>
    <w:rsid w:val="00E4729F"/>
    <w:rsid w:val="00E50568"/>
    <w:rsid w:val="00E5102A"/>
    <w:rsid w:val="00E537D2"/>
    <w:rsid w:val="00E54528"/>
    <w:rsid w:val="00E54F40"/>
    <w:rsid w:val="00E5625C"/>
    <w:rsid w:val="00E57F9F"/>
    <w:rsid w:val="00E628EF"/>
    <w:rsid w:val="00E63291"/>
    <w:rsid w:val="00E66214"/>
    <w:rsid w:val="00E670DB"/>
    <w:rsid w:val="00E7111D"/>
    <w:rsid w:val="00E732D1"/>
    <w:rsid w:val="00E74E41"/>
    <w:rsid w:val="00E750A8"/>
    <w:rsid w:val="00E7700E"/>
    <w:rsid w:val="00E801A6"/>
    <w:rsid w:val="00E83762"/>
    <w:rsid w:val="00E8644F"/>
    <w:rsid w:val="00E9100B"/>
    <w:rsid w:val="00E922CD"/>
    <w:rsid w:val="00E94BE8"/>
    <w:rsid w:val="00E96154"/>
    <w:rsid w:val="00E96E1F"/>
    <w:rsid w:val="00E97FE6"/>
    <w:rsid w:val="00EA0773"/>
    <w:rsid w:val="00EA13F6"/>
    <w:rsid w:val="00EA18DD"/>
    <w:rsid w:val="00EA2295"/>
    <w:rsid w:val="00EA349A"/>
    <w:rsid w:val="00EA6DD6"/>
    <w:rsid w:val="00EB2D0D"/>
    <w:rsid w:val="00EB37B3"/>
    <w:rsid w:val="00EB66C6"/>
    <w:rsid w:val="00EB6787"/>
    <w:rsid w:val="00EB6E60"/>
    <w:rsid w:val="00EB7938"/>
    <w:rsid w:val="00EC2161"/>
    <w:rsid w:val="00EC4372"/>
    <w:rsid w:val="00EC5C85"/>
    <w:rsid w:val="00EC7E5A"/>
    <w:rsid w:val="00ED21AD"/>
    <w:rsid w:val="00ED2E62"/>
    <w:rsid w:val="00ED3647"/>
    <w:rsid w:val="00EE0471"/>
    <w:rsid w:val="00EE2EC0"/>
    <w:rsid w:val="00EE4370"/>
    <w:rsid w:val="00EE4D36"/>
    <w:rsid w:val="00EF47DA"/>
    <w:rsid w:val="00EF6E43"/>
    <w:rsid w:val="00EF721C"/>
    <w:rsid w:val="00EF7BFF"/>
    <w:rsid w:val="00F006E3"/>
    <w:rsid w:val="00F0128B"/>
    <w:rsid w:val="00F01B8E"/>
    <w:rsid w:val="00F02579"/>
    <w:rsid w:val="00F0294D"/>
    <w:rsid w:val="00F06499"/>
    <w:rsid w:val="00F076D8"/>
    <w:rsid w:val="00F10D34"/>
    <w:rsid w:val="00F11D77"/>
    <w:rsid w:val="00F12B8C"/>
    <w:rsid w:val="00F14846"/>
    <w:rsid w:val="00F16C62"/>
    <w:rsid w:val="00F20927"/>
    <w:rsid w:val="00F20974"/>
    <w:rsid w:val="00F23814"/>
    <w:rsid w:val="00F23C49"/>
    <w:rsid w:val="00F2643B"/>
    <w:rsid w:val="00F266FC"/>
    <w:rsid w:val="00F267E1"/>
    <w:rsid w:val="00F30175"/>
    <w:rsid w:val="00F31918"/>
    <w:rsid w:val="00F31A8F"/>
    <w:rsid w:val="00F34021"/>
    <w:rsid w:val="00F35DA6"/>
    <w:rsid w:val="00F403E0"/>
    <w:rsid w:val="00F416A5"/>
    <w:rsid w:val="00F4456B"/>
    <w:rsid w:val="00F46813"/>
    <w:rsid w:val="00F5062E"/>
    <w:rsid w:val="00F51309"/>
    <w:rsid w:val="00F51638"/>
    <w:rsid w:val="00F51F0A"/>
    <w:rsid w:val="00F52876"/>
    <w:rsid w:val="00F54C00"/>
    <w:rsid w:val="00F57014"/>
    <w:rsid w:val="00F57111"/>
    <w:rsid w:val="00F571CC"/>
    <w:rsid w:val="00F66518"/>
    <w:rsid w:val="00F670E5"/>
    <w:rsid w:val="00F67283"/>
    <w:rsid w:val="00F705AC"/>
    <w:rsid w:val="00F74212"/>
    <w:rsid w:val="00F74F46"/>
    <w:rsid w:val="00F8097B"/>
    <w:rsid w:val="00F80B9B"/>
    <w:rsid w:val="00F80D61"/>
    <w:rsid w:val="00F8471F"/>
    <w:rsid w:val="00F90C9D"/>
    <w:rsid w:val="00F95038"/>
    <w:rsid w:val="00F96E85"/>
    <w:rsid w:val="00F971EF"/>
    <w:rsid w:val="00F97DED"/>
    <w:rsid w:val="00FA6B95"/>
    <w:rsid w:val="00FB4672"/>
    <w:rsid w:val="00FB52E0"/>
    <w:rsid w:val="00FB560E"/>
    <w:rsid w:val="00FB6832"/>
    <w:rsid w:val="00FB6857"/>
    <w:rsid w:val="00FC0651"/>
    <w:rsid w:val="00FC1108"/>
    <w:rsid w:val="00FC2079"/>
    <w:rsid w:val="00FC3B44"/>
    <w:rsid w:val="00FC5E2B"/>
    <w:rsid w:val="00FD0F10"/>
    <w:rsid w:val="00FD21F9"/>
    <w:rsid w:val="00FD4244"/>
    <w:rsid w:val="00FD5337"/>
    <w:rsid w:val="00FD64CA"/>
    <w:rsid w:val="00FD6840"/>
    <w:rsid w:val="00FE07C4"/>
    <w:rsid w:val="00FE0881"/>
    <w:rsid w:val="00FE1D5F"/>
    <w:rsid w:val="00FE279B"/>
    <w:rsid w:val="00FE4FE5"/>
    <w:rsid w:val="00FE79A5"/>
    <w:rsid w:val="00FF0AFD"/>
    <w:rsid w:val="00FF0F76"/>
    <w:rsid w:val="00FF12C0"/>
    <w:rsid w:val="00FF1900"/>
    <w:rsid w:val="00FF30A7"/>
    <w:rsid w:val="00FF40CC"/>
    <w:rsid w:val="00FF7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5:docId w15:val="{27C47AA2-6C36-40EE-9167-F87DC67E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F10"/>
  </w:style>
  <w:style w:type="paragraph" w:styleId="Heading1">
    <w:name w:val="heading 1"/>
    <w:basedOn w:val="Normal"/>
    <w:next w:val="Normal"/>
    <w:link w:val="Heading1Char"/>
    <w:qFormat/>
    <w:rsid w:val="001B07A9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52"/>
      <w:szCs w:val="24"/>
      <w:lang w:val="fr-FR"/>
    </w:rPr>
  </w:style>
  <w:style w:type="paragraph" w:styleId="Heading4">
    <w:name w:val="heading 4"/>
    <w:basedOn w:val="Normal"/>
    <w:next w:val="Normal"/>
    <w:link w:val="Heading4Char"/>
    <w:qFormat/>
    <w:rsid w:val="001B07A9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 w:val="28"/>
      <w:szCs w:val="24"/>
      <w:lang w:val="fr-FR"/>
    </w:rPr>
  </w:style>
  <w:style w:type="paragraph" w:styleId="Heading5">
    <w:name w:val="heading 5"/>
    <w:basedOn w:val="Normal"/>
    <w:next w:val="Normal"/>
    <w:link w:val="Heading5Char"/>
    <w:qFormat/>
    <w:rsid w:val="001B07A9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0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BD5"/>
  </w:style>
  <w:style w:type="paragraph" w:styleId="Footer">
    <w:name w:val="footer"/>
    <w:basedOn w:val="Normal"/>
    <w:link w:val="FooterChar"/>
    <w:uiPriority w:val="99"/>
    <w:unhideWhenUsed/>
    <w:rsid w:val="00DB3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BD5"/>
  </w:style>
  <w:style w:type="character" w:customStyle="1" w:styleId="Heading1Char">
    <w:name w:val="Heading 1 Char"/>
    <w:basedOn w:val="DefaultParagraphFont"/>
    <w:link w:val="Heading1"/>
    <w:rsid w:val="001B07A9"/>
    <w:rPr>
      <w:rFonts w:ascii="Arial" w:eastAsia="Times New Roman" w:hAnsi="Arial" w:cs="Times New Roman"/>
      <w:b/>
      <w:bCs/>
      <w:sz w:val="52"/>
      <w:szCs w:val="24"/>
      <w:lang w:val="fr-FR"/>
    </w:rPr>
  </w:style>
  <w:style w:type="character" w:customStyle="1" w:styleId="Heading4Char">
    <w:name w:val="Heading 4 Char"/>
    <w:basedOn w:val="DefaultParagraphFont"/>
    <w:link w:val="Heading4"/>
    <w:rsid w:val="001B07A9"/>
    <w:rPr>
      <w:rFonts w:ascii="Arial" w:eastAsia="Times New Roman" w:hAnsi="Arial" w:cs="Times New Roman"/>
      <w:b/>
      <w:bCs/>
      <w:sz w:val="28"/>
      <w:szCs w:val="24"/>
      <w:lang w:val="fr-FR"/>
    </w:rPr>
  </w:style>
  <w:style w:type="character" w:customStyle="1" w:styleId="Heading5Char">
    <w:name w:val="Heading 5 Char"/>
    <w:basedOn w:val="DefaultParagraphFont"/>
    <w:link w:val="Heading5"/>
    <w:rsid w:val="001B07A9"/>
    <w:rPr>
      <w:rFonts w:ascii="Arial" w:eastAsia="Times New Roman" w:hAnsi="Arial" w:cs="Times New Roman"/>
      <w:b/>
      <w:sz w:val="20"/>
      <w:szCs w:val="24"/>
      <w:lang w:val="fr-FR"/>
    </w:rPr>
  </w:style>
  <w:style w:type="character" w:styleId="Hyperlink">
    <w:name w:val="Hyperlink"/>
    <w:basedOn w:val="DefaultParagraphFont"/>
    <w:uiPriority w:val="99"/>
    <w:unhideWhenUsed/>
    <w:rsid w:val="001B07A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3B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5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E1D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72C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72CE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u.i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A50EE-3FAB-4908-B07D-7E5B26B13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2624</Words>
  <Characters>14960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Frehiwot Kebede</cp:lastModifiedBy>
  <cp:revision>2</cp:revision>
  <cp:lastPrinted>2017-09-18T12:52:00Z</cp:lastPrinted>
  <dcterms:created xsi:type="dcterms:W3CDTF">2017-09-29T10:46:00Z</dcterms:created>
  <dcterms:modified xsi:type="dcterms:W3CDTF">2017-09-29T10:46:00Z</dcterms:modified>
</cp:coreProperties>
</file>